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696" w:rsidRPr="00706736" w:rsidRDefault="00082CC1" w:rsidP="00A964E3">
      <w:pPr>
        <w:autoSpaceDE w:val="0"/>
        <w:autoSpaceDN w:val="0"/>
        <w:adjustRightInd w:val="0"/>
        <w:ind w:left="4320"/>
        <w:rPr>
          <w:rFonts w:asciiTheme="minorHAnsi" w:hAnsiTheme="minorHAnsi" w:cstheme="minorHAnsi"/>
          <w:b/>
          <w:bCs/>
          <w:sz w:val="31"/>
          <w:szCs w:val="31"/>
          <w:lang w:val="en-AU" w:eastAsia="en-AU"/>
        </w:rPr>
      </w:pPr>
      <w:bookmarkStart w:id="0" w:name="_GoBack"/>
      <w:bookmarkEnd w:id="0"/>
      <w:r w:rsidRPr="00706736">
        <w:rPr>
          <w:rFonts w:asciiTheme="minorHAnsi" w:hAnsiTheme="minorHAnsi" w:cstheme="minorHAnsi"/>
          <w:noProof/>
          <w:lang w:val="en-AU" w:eastAsia="en-AU"/>
        </w:rPr>
        <w:drawing>
          <wp:anchor distT="0" distB="0" distL="114300" distR="114300" simplePos="0" relativeHeight="251658240" behindDoc="0" locked="0" layoutInCell="1" allowOverlap="1">
            <wp:simplePos x="0" y="0"/>
            <wp:positionH relativeFrom="column">
              <wp:posOffset>1283970</wp:posOffset>
            </wp:positionH>
            <wp:positionV relativeFrom="paragraph">
              <wp:posOffset>212090</wp:posOffset>
            </wp:positionV>
            <wp:extent cx="3027045" cy="1360805"/>
            <wp:effectExtent l="19050" t="0" r="1905" b="0"/>
            <wp:wrapSquare wrapText="bothSides"/>
            <wp:docPr id="2" name="Picture 1" descr="AHPA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PA SA logo"/>
                    <pic:cNvPicPr>
                      <a:picLocks noChangeAspect="1" noChangeArrowheads="1"/>
                    </pic:cNvPicPr>
                  </pic:nvPicPr>
                  <pic:blipFill>
                    <a:blip r:embed="rId8"/>
                    <a:srcRect/>
                    <a:stretch>
                      <a:fillRect/>
                    </a:stretch>
                  </pic:blipFill>
                  <pic:spPr bwMode="auto">
                    <a:xfrm>
                      <a:off x="0" y="0"/>
                      <a:ext cx="3027045" cy="1360805"/>
                    </a:xfrm>
                    <a:prstGeom prst="rect">
                      <a:avLst/>
                    </a:prstGeom>
                    <a:noFill/>
                  </pic:spPr>
                </pic:pic>
              </a:graphicData>
            </a:graphic>
          </wp:anchor>
        </w:drawing>
      </w:r>
      <w:r w:rsidR="00724696" w:rsidRPr="00706736">
        <w:rPr>
          <w:rFonts w:asciiTheme="minorHAnsi" w:hAnsiTheme="minorHAnsi" w:cstheme="minorHAnsi"/>
          <w:b/>
          <w:bCs/>
          <w:sz w:val="31"/>
          <w:szCs w:val="31"/>
          <w:lang w:val="en-AU" w:eastAsia="en-AU"/>
        </w:rPr>
        <w:br w:type="textWrapping" w:clear="all"/>
      </w:r>
      <w:r w:rsidR="00724696" w:rsidRPr="00706736">
        <w:rPr>
          <w:rFonts w:asciiTheme="minorHAnsi" w:hAnsiTheme="minorHAnsi" w:cstheme="minorHAnsi"/>
          <w:sz w:val="16"/>
          <w:szCs w:val="16"/>
        </w:rPr>
        <w:t xml:space="preserve"> ACN 116231595</w:t>
      </w:r>
    </w:p>
    <w:p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rsidR="00724696" w:rsidRPr="00706736" w:rsidRDefault="00724696" w:rsidP="00F967A8">
      <w:pPr>
        <w:autoSpaceDE w:val="0"/>
        <w:autoSpaceDN w:val="0"/>
        <w:adjustRightInd w:val="0"/>
        <w:jc w:val="center"/>
        <w:rPr>
          <w:rFonts w:asciiTheme="minorHAnsi" w:hAnsiTheme="minorHAnsi" w:cstheme="minorHAnsi"/>
          <w:b/>
          <w:bCs/>
          <w:sz w:val="52"/>
          <w:szCs w:val="52"/>
          <w:lang w:val="en-AU" w:eastAsia="en-AU"/>
        </w:rPr>
      </w:pPr>
      <w:r w:rsidRPr="00706736">
        <w:rPr>
          <w:rFonts w:asciiTheme="minorHAnsi" w:hAnsiTheme="minorHAnsi" w:cstheme="minorHAnsi"/>
          <w:b/>
          <w:bCs/>
          <w:sz w:val="52"/>
          <w:szCs w:val="52"/>
          <w:lang w:val="en-AU" w:eastAsia="en-AU"/>
        </w:rPr>
        <w:t>201</w:t>
      </w:r>
      <w:r w:rsidR="005F77CA">
        <w:rPr>
          <w:rFonts w:asciiTheme="minorHAnsi" w:hAnsiTheme="minorHAnsi" w:cstheme="minorHAnsi"/>
          <w:b/>
          <w:bCs/>
          <w:sz w:val="52"/>
          <w:szCs w:val="52"/>
          <w:lang w:val="en-AU" w:eastAsia="en-AU"/>
        </w:rPr>
        <w:t>4</w:t>
      </w:r>
      <w:r w:rsidRPr="00706736">
        <w:rPr>
          <w:rFonts w:asciiTheme="minorHAnsi" w:hAnsiTheme="minorHAnsi" w:cstheme="minorHAnsi"/>
          <w:b/>
          <w:bCs/>
          <w:sz w:val="52"/>
          <w:szCs w:val="52"/>
          <w:lang w:val="en-AU" w:eastAsia="en-AU"/>
        </w:rPr>
        <w:t xml:space="preserve"> Annual Report</w:t>
      </w:r>
    </w:p>
    <w:p w:rsidR="00724696" w:rsidRPr="00706736" w:rsidRDefault="00724696" w:rsidP="00116485">
      <w:pPr>
        <w:autoSpaceDE w:val="0"/>
        <w:autoSpaceDN w:val="0"/>
        <w:adjustRightInd w:val="0"/>
        <w:jc w:val="center"/>
        <w:rPr>
          <w:rFonts w:asciiTheme="minorHAnsi" w:hAnsiTheme="minorHAnsi" w:cstheme="minorHAnsi"/>
          <w:b/>
          <w:bCs/>
          <w:sz w:val="52"/>
          <w:szCs w:val="52"/>
          <w:lang w:val="en-AU" w:eastAsia="en-AU"/>
        </w:rPr>
      </w:pPr>
    </w:p>
    <w:p w:rsidR="00724696" w:rsidRPr="00706736" w:rsidRDefault="00724696" w:rsidP="00116485">
      <w:pPr>
        <w:autoSpaceDE w:val="0"/>
        <w:autoSpaceDN w:val="0"/>
        <w:adjustRightInd w:val="0"/>
        <w:jc w:val="center"/>
        <w:rPr>
          <w:rFonts w:asciiTheme="minorHAnsi" w:hAnsiTheme="minorHAnsi" w:cstheme="minorHAnsi"/>
          <w:b/>
          <w:bCs/>
          <w:sz w:val="52"/>
          <w:szCs w:val="52"/>
          <w:lang w:val="en-AU" w:eastAsia="en-AU"/>
        </w:rPr>
      </w:pPr>
    </w:p>
    <w:p w:rsidR="00724696" w:rsidRPr="00706736" w:rsidRDefault="00724696" w:rsidP="00116485">
      <w:pPr>
        <w:autoSpaceDE w:val="0"/>
        <w:autoSpaceDN w:val="0"/>
        <w:adjustRightInd w:val="0"/>
        <w:jc w:val="center"/>
        <w:rPr>
          <w:rFonts w:asciiTheme="minorHAnsi" w:hAnsiTheme="minorHAnsi" w:cstheme="minorHAnsi"/>
          <w:b/>
          <w:bCs/>
          <w:sz w:val="52"/>
          <w:szCs w:val="52"/>
          <w:lang w:val="en-AU" w:eastAsia="en-AU"/>
        </w:rPr>
      </w:pPr>
    </w:p>
    <w:p w:rsidR="00724696" w:rsidRPr="00706736" w:rsidRDefault="00724696" w:rsidP="00116485">
      <w:pPr>
        <w:autoSpaceDE w:val="0"/>
        <w:autoSpaceDN w:val="0"/>
        <w:adjustRightInd w:val="0"/>
        <w:jc w:val="center"/>
        <w:rPr>
          <w:rFonts w:asciiTheme="minorHAnsi" w:hAnsiTheme="minorHAnsi" w:cstheme="minorHAnsi"/>
          <w:b/>
          <w:bCs/>
          <w:sz w:val="52"/>
          <w:szCs w:val="52"/>
          <w:lang w:val="en-AU" w:eastAsia="en-AU"/>
        </w:rPr>
      </w:pPr>
      <w:r w:rsidRPr="00706736">
        <w:rPr>
          <w:rFonts w:asciiTheme="minorHAnsi" w:hAnsiTheme="minorHAnsi" w:cstheme="minorHAnsi"/>
          <w:b/>
          <w:bCs/>
          <w:sz w:val="52"/>
          <w:szCs w:val="52"/>
          <w:lang w:val="en-AU" w:eastAsia="en-AU"/>
        </w:rPr>
        <w:t>Australian Health Promotion Association (SA Branch)</w:t>
      </w:r>
    </w:p>
    <w:p w:rsidR="00724696" w:rsidRPr="00706736" w:rsidRDefault="00724696" w:rsidP="00116485">
      <w:pPr>
        <w:autoSpaceDE w:val="0"/>
        <w:autoSpaceDN w:val="0"/>
        <w:adjustRightInd w:val="0"/>
        <w:jc w:val="both"/>
        <w:rPr>
          <w:rFonts w:asciiTheme="minorHAnsi" w:hAnsiTheme="minorHAnsi" w:cstheme="minorHAnsi"/>
          <w:b/>
          <w:bCs/>
          <w:sz w:val="52"/>
          <w:szCs w:val="52"/>
          <w:lang w:val="en-AU" w:eastAsia="en-AU"/>
        </w:rPr>
      </w:pPr>
    </w:p>
    <w:p w:rsidR="00D84811" w:rsidRDefault="00D84811" w:rsidP="00116485">
      <w:pPr>
        <w:autoSpaceDE w:val="0"/>
        <w:autoSpaceDN w:val="0"/>
        <w:adjustRightInd w:val="0"/>
        <w:jc w:val="both"/>
        <w:rPr>
          <w:rFonts w:asciiTheme="minorHAnsi" w:hAnsiTheme="minorHAnsi" w:cstheme="minorHAnsi"/>
          <w:b/>
          <w:bCs/>
          <w:sz w:val="52"/>
          <w:szCs w:val="52"/>
          <w:lang w:val="en-AU" w:eastAsia="en-AU"/>
        </w:rPr>
        <w:sectPr w:rsidR="00D84811" w:rsidSect="006A6A7D">
          <w:footerReference w:type="default" r:id="rId9"/>
          <w:type w:val="continuous"/>
          <w:pgSz w:w="11906" w:h="16838" w:code="9"/>
          <w:pgMar w:top="1440" w:right="1080" w:bottom="1440" w:left="1080" w:header="720" w:footer="720" w:gutter="0"/>
          <w:cols w:space="720"/>
          <w:titlePg/>
          <w:docGrid w:linePitch="326"/>
        </w:sectPr>
      </w:pPr>
    </w:p>
    <w:p w:rsidR="00724696" w:rsidRPr="00706736" w:rsidRDefault="00724696" w:rsidP="00116485">
      <w:pPr>
        <w:autoSpaceDE w:val="0"/>
        <w:autoSpaceDN w:val="0"/>
        <w:adjustRightInd w:val="0"/>
        <w:jc w:val="both"/>
        <w:rPr>
          <w:rFonts w:asciiTheme="minorHAnsi" w:hAnsiTheme="minorHAnsi" w:cstheme="minorHAnsi"/>
          <w:b/>
          <w:bCs/>
          <w:sz w:val="20"/>
          <w:szCs w:val="20"/>
          <w:lang w:val="en-AU" w:eastAsia="en-AU"/>
        </w:rPr>
      </w:pPr>
      <w:r w:rsidRPr="00706736">
        <w:rPr>
          <w:rFonts w:asciiTheme="minorHAnsi" w:hAnsiTheme="minorHAnsi" w:cstheme="minorHAnsi"/>
          <w:b/>
          <w:bCs/>
          <w:sz w:val="52"/>
          <w:szCs w:val="52"/>
          <w:lang w:val="en-AU" w:eastAsia="en-AU"/>
        </w:rPr>
        <w:lastRenderedPageBreak/>
        <w:br w:type="page"/>
      </w:r>
    </w:p>
    <w:p w:rsidR="00B92CA4" w:rsidRPr="00D84811" w:rsidRDefault="00445C1E" w:rsidP="00BC401F">
      <w:pPr>
        <w:autoSpaceDE w:val="0"/>
        <w:autoSpaceDN w:val="0"/>
        <w:adjustRightInd w:val="0"/>
        <w:spacing w:line="276" w:lineRule="auto"/>
        <w:rPr>
          <w:rFonts w:asciiTheme="minorHAnsi" w:hAnsiTheme="minorHAnsi" w:cstheme="minorHAnsi"/>
          <w:b/>
          <w:bCs/>
          <w:sz w:val="22"/>
          <w:szCs w:val="22"/>
          <w:lang w:val="en-AU" w:eastAsia="en-AU"/>
        </w:rPr>
      </w:pPr>
      <w:r>
        <w:rPr>
          <w:rFonts w:asciiTheme="minorHAnsi" w:hAnsiTheme="minorHAnsi" w:cstheme="minorHAnsi"/>
          <w:b/>
          <w:bCs/>
          <w:noProof/>
          <w:sz w:val="22"/>
          <w:szCs w:val="22"/>
          <w:lang w:val="en-AU" w:eastAsia="en-AU"/>
        </w:rPr>
        <w:lastRenderedPageBreak/>
        <mc:AlternateContent>
          <mc:Choice Requires="wpg">
            <w:drawing>
              <wp:anchor distT="0" distB="0" distL="114300" distR="114300" simplePos="0" relativeHeight="251667456" behindDoc="0" locked="0" layoutInCell="1" allowOverlap="1">
                <wp:simplePos x="0" y="0"/>
                <wp:positionH relativeFrom="column">
                  <wp:posOffset>4305300</wp:posOffset>
                </wp:positionH>
                <wp:positionV relativeFrom="paragraph">
                  <wp:posOffset>63500</wp:posOffset>
                </wp:positionV>
                <wp:extent cx="1892300" cy="3141980"/>
                <wp:effectExtent l="0" t="0" r="12700" b="20320"/>
                <wp:wrapSquare wrapText="bothSides"/>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0" cy="3141980"/>
                          <a:chOff x="0" y="0"/>
                          <a:chExt cx="1892300" cy="3136900"/>
                        </a:xfrm>
                      </wpg:grpSpPr>
                      <pic:pic xmlns:pic="http://schemas.openxmlformats.org/drawingml/2006/picture">
                        <pic:nvPicPr>
                          <pic:cNvPr id="21" name="Picture 7" descr="https://scontent-b-nrt.xx.fbcdn.net/hphotos-xpa1/t31.0-8/q82/s960x960/10511525_1507441982837454_3336559818976976232_o.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300" cy="2819400"/>
                          </a:xfrm>
                          <a:prstGeom prst="rect">
                            <a:avLst/>
                          </a:prstGeom>
                          <a:noFill/>
                          <a:ln>
                            <a:noFill/>
                          </a:ln>
                        </pic:spPr>
                      </pic:pic>
                      <wps:wsp>
                        <wps:cNvPr id="22" name="Text Box 2"/>
                        <wps:cNvSpPr txBox="1">
                          <a:spLocks noChangeArrowheads="1"/>
                        </wps:cNvSpPr>
                        <wps:spPr bwMode="auto">
                          <a:xfrm>
                            <a:off x="0" y="2755900"/>
                            <a:ext cx="1885950" cy="381000"/>
                          </a:xfrm>
                          <a:prstGeom prst="rect">
                            <a:avLst/>
                          </a:prstGeom>
                          <a:solidFill>
                            <a:srgbClr val="FFFFFF"/>
                          </a:solidFill>
                          <a:ln w="9525">
                            <a:solidFill>
                              <a:srgbClr val="000000"/>
                            </a:solidFill>
                            <a:miter lim="800000"/>
                            <a:headEnd/>
                            <a:tailEnd/>
                          </a:ln>
                        </wps:spPr>
                        <wps:txbx>
                          <w:txbxContent>
                            <w:p w:rsidR="00B92CA4" w:rsidRDefault="00B92CA4" w:rsidP="00B92CA4">
                              <w:pPr>
                                <w:autoSpaceDE w:val="0"/>
                                <w:autoSpaceDN w:val="0"/>
                                <w:adjustRightInd w:val="0"/>
                                <w:spacing w:line="276" w:lineRule="auto"/>
                              </w:pPr>
                              <w:r w:rsidRPr="00087513">
                                <w:rPr>
                                  <w:rFonts w:asciiTheme="minorHAnsi" w:hAnsiTheme="minorHAnsi" w:cstheme="minorHAnsi"/>
                                  <w:sz w:val="16"/>
                                  <w:szCs w:val="16"/>
                                  <w:lang w:val="en-AU" w:eastAsia="en-AU"/>
                                </w:rPr>
                                <w:t xml:space="preserve">Janette Young (President AHPA SA) with Kristie Schirmer (Award recipient). </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39pt;margin-top:5pt;width:149pt;height:247.4pt;z-index:251667456" coordsize="18923,31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https://scontent-b-nrt.xx.fbcdn.net/hphotos-xpa1/t31.0-8/q82/s960x960/10511525_1507441982837454_3336559818976976232_o.jpg" style="position:absolute;width:18923;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mxbGAAAA2wAAAA8AAABkcnMvZG93bnJldi54bWxEj0trwzAQhO+B/gexhV5CIicH0zhWQlso&#10;DT00zgNyXayNbWKtjKX60V9fFQo5DjPzDZNuB1OLjlpXWVawmEcgiHOrKy4UnE/vs2cQziNrrC2T&#10;gpEcbDcPkxQTbXs+UHf0hQgQdgkqKL1vEildXpJBN7cNcfCutjXog2wLqVvsA9zUchlFsTRYcVgo&#10;saG3kvLb8dsouL3u7c9HttqP5pOncvfVX+I4U+rpcXhZg/A0+Hv4v73TCpYL+PsSf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GbFsYAAADbAAAADwAAAAAAAAAAAAAA&#10;AACfAgAAZHJzL2Rvd25yZXYueG1sUEsFBgAAAAAEAAQA9wAAAJIDAAAAAA==&#10;">
                  <v:imagedata r:id="rId12" o:title="10511525_1507441982837454_3336559818976976232_o"/>
                  <v:path arrowok="t"/>
                </v:shape>
                <v:shapetype id="_x0000_t202" coordsize="21600,21600" o:spt="202" path="m,l,21600r21600,l21600,xe">
                  <v:stroke joinstyle="miter"/>
                  <v:path gradientshapeok="t" o:connecttype="rect"/>
                </v:shapetype>
                <v:shape id="_x0000_s1028" type="#_x0000_t202" style="position:absolute;top:27559;width:1885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ZCcQA&#10;AADbAAAADwAAAGRycy9kb3ducmV2LnhtbESPQWsCMRSE7wX/Q3iCt5p1wVK2RikVwZvWCuLtNXlu&#10;Fjcv6yauq7++KRR6HGbmG2a26F0tOmpD5VnBZJyBINbeVFwq2H+tnl9BhIhssPZMCu4UYDEfPM2w&#10;MP7Gn9TtYikShEOBCmyMTSFl0JYchrFviJN38q3DmGRbStPiLcFdLfMse5EOK04LFhv6sKTPu6tT&#10;EJbbS6NP2++zNffHZtlN9WF1VGo07N/fQETq43/4r702CvIc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GQnEAAAA2wAAAA8AAAAAAAAAAAAAAAAAmAIAAGRycy9k&#10;b3ducmV2LnhtbFBLBQYAAAAABAAEAPUAAACJAwAAAAA=&#10;">
                  <v:textbox style="mso-fit-shape-to-text:t">
                    <w:txbxContent>
                      <w:p w:rsidR="00B92CA4" w:rsidRDefault="00B92CA4" w:rsidP="00B92CA4">
                        <w:pPr>
                          <w:autoSpaceDE w:val="0"/>
                          <w:autoSpaceDN w:val="0"/>
                          <w:adjustRightInd w:val="0"/>
                          <w:spacing w:line="276" w:lineRule="auto"/>
                        </w:pPr>
                        <w:r w:rsidRPr="00087513">
                          <w:rPr>
                            <w:rFonts w:asciiTheme="minorHAnsi" w:hAnsiTheme="minorHAnsi" w:cstheme="minorHAnsi"/>
                            <w:sz w:val="16"/>
                            <w:szCs w:val="16"/>
                            <w:lang w:val="en-AU" w:eastAsia="en-AU"/>
                          </w:rPr>
                          <w:t xml:space="preserve">Janette Young (President AHPA SA) with Kristie Schirmer (Award recipient). </w:t>
                        </w:r>
                      </w:p>
                    </w:txbxContent>
                  </v:textbox>
                </v:shape>
                <w10:wrap type="square"/>
              </v:group>
            </w:pict>
          </mc:Fallback>
        </mc:AlternateContent>
      </w:r>
      <w:r w:rsidR="00B92CA4" w:rsidRPr="00D84811">
        <w:rPr>
          <w:rFonts w:asciiTheme="minorHAnsi" w:hAnsiTheme="minorHAnsi" w:cstheme="minorHAnsi"/>
          <w:b/>
          <w:bCs/>
          <w:sz w:val="22"/>
          <w:szCs w:val="22"/>
          <w:lang w:val="en-AU" w:eastAsia="en-AU"/>
        </w:rPr>
        <w:t xml:space="preserve">President’s Report – Janette Young  </w:t>
      </w: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sz w:val="22"/>
          <w:szCs w:val="22"/>
          <w:lang w:val="en-AU" w:eastAsia="en-AU"/>
        </w:rPr>
        <w:t xml:space="preserve">In 2014 your AHPA SA Committee worked on furthering the aims and ideas developed in 2013 leading to some new initiatives balanced by reduced engagement in what had become regular activities.  </w:t>
      </w: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i/>
          <w:sz w:val="22"/>
          <w:szCs w:val="22"/>
          <w:lang w:val="en-AU" w:eastAsia="en-AU"/>
        </w:rPr>
        <w:t>Practitioner Award</w:t>
      </w:r>
      <w:r w:rsidRPr="00D84811">
        <w:rPr>
          <w:rFonts w:asciiTheme="minorHAnsi" w:hAnsiTheme="minorHAnsi" w:cstheme="minorHAnsi"/>
          <w:sz w:val="22"/>
          <w:szCs w:val="22"/>
          <w:lang w:val="en-AU" w:eastAsia="en-AU"/>
        </w:rPr>
        <w:t xml:space="preserve"> - One of the highlights of 2014 was the awarding of the 2014 SA Primary Health Care Practitioner Award to Kristy Schirmer. </w:t>
      </w:r>
      <w:r w:rsidRPr="00D84811">
        <w:rPr>
          <w:rFonts w:asciiTheme="minorHAnsi" w:hAnsiTheme="minorHAnsi" w:cstheme="minorHAnsi"/>
          <w:color w:val="141823"/>
          <w:sz w:val="22"/>
          <w:szCs w:val="22"/>
        </w:rPr>
        <w:t xml:space="preserve">The winner of this award is identified as a person who demonstrates an ongoing commitment to the principles of primary health care; excellence in their own practice; </w:t>
      </w:r>
      <w:r w:rsidRPr="00D84811">
        <w:rPr>
          <w:rStyle w:val="textexposedshow"/>
          <w:rFonts w:asciiTheme="minorHAnsi" w:hAnsiTheme="minorHAnsi" w:cstheme="minorHAnsi"/>
          <w:color w:val="141823"/>
          <w:sz w:val="22"/>
          <w:szCs w:val="22"/>
        </w:rPr>
        <w:t xml:space="preserve">contributes to the promotion of primary health care at the broader organisational level thereby contributing to excellence in service provision to consumers; is available as a resource person and/or mentor; advocates on behalf of primary health care. </w:t>
      </w:r>
      <w:r w:rsidRPr="00D84811">
        <w:rPr>
          <w:rStyle w:val="textexposedshow"/>
          <w:rFonts w:asciiTheme="minorHAnsi" w:hAnsiTheme="minorHAnsi" w:cstheme="minorHAnsi"/>
          <w:color w:val="141823"/>
          <w:sz w:val="22"/>
          <w:szCs w:val="22"/>
        </w:rPr>
        <w:tab/>
      </w:r>
      <w:r w:rsidRPr="00D84811">
        <w:rPr>
          <w:rStyle w:val="textexposedshow"/>
          <w:rFonts w:asciiTheme="minorHAnsi" w:hAnsiTheme="minorHAnsi" w:cstheme="minorHAnsi"/>
          <w:color w:val="141823"/>
          <w:sz w:val="22"/>
          <w:szCs w:val="22"/>
        </w:rPr>
        <w:tab/>
      </w:r>
      <w:r w:rsidRPr="00D84811">
        <w:rPr>
          <w:rStyle w:val="textexposedshow"/>
          <w:rFonts w:asciiTheme="minorHAnsi" w:hAnsiTheme="minorHAnsi" w:cstheme="minorHAnsi"/>
          <w:color w:val="141823"/>
          <w:sz w:val="22"/>
          <w:szCs w:val="22"/>
        </w:rPr>
        <w:tab/>
      </w:r>
      <w:r w:rsidRPr="00D84811">
        <w:rPr>
          <w:rStyle w:val="textexposedshow"/>
          <w:rFonts w:asciiTheme="minorHAnsi" w:hAnsiTheme="minorHAnsi" w:cstheme="minorHAnsi"/>
          <w:color w:val="141823"/>
          <w:sz w:val="22"/>
          <w:szCs w:val="22"/>
        </w:rPr>
        <w:tab/>
      </w:r>
      <w:r w:rsidRPr="00D84811">
        <w:rPr>
          <w:rStyle w:val="textexposedshow"/>
          <w:rFonts w:asciiTheme="minorHAnsi" w:hAnsiTheme="minorHAnsi" w:cstheme="minorHAnsi"/>
          <w:color w:val="141823"/>
          <w:sz w:val="22"/>
          <w:szCs w:val="22"/>
        </w:rPr>
        <w:tab/>
      </w:r>
      <w:r w:rsidRPr="00D84811">
        <w:rPr>
          <w:rStyle w:val="textexposedshow"/>
          <w:rFonts w:asciiTheme="minorHAnsi" w:hAnsiTheme="minorHAnsi" w:cstheme="minorHAnsi"/>
          <w:color w:val="141823"/>
          <w:sz w:val="22"/>
          <w:szCs w:val="22"/>
        </w:rPr>
        <w:tab/>
      </w:r>
      <w:r w:rsidRPr="00D84811">
        <w:rPr>
          <w:rFonts w:asciiTheme="minorHAnsi" w:hAnsiTheme="minorHAnsi" w:cstheme="minorHAnsi"/>
          <w:sz w:val="22"/>
          <w:szCs w:val="22"/>
          <w:lang w:val="en-AU" w:eastAsia="en-AU"/>
        </w:rPr>
        <w:t xml:space="preserve"> </w:t>
      </w: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r w:rsidRPr="00D84811">
        <w:rPr>
          <w:rStyle w:val="textexposedshow"/>
          <w:rFonts w:asciiTheme="minorHAnsi" w:hAnsiTheme="minorHAnsi" w:cstheme="minorHAnsi"/>
          <w:color w:val="141823"/>
          <w:sz w:val="22"/>
          <w:szCs w:val="22"/>
        </w:rPr>
        <w:t>Kristy fulfills all these criteria admirably and her innovative approach to establishing a small business in a field where private practice is not common is an example of these qualities in operation: see zockmelon.com.au</w:t>
      </w:r>
      <w:r w:rsidRPr="00D84811">
        <w:rPr>
          <w:rFonts w:asciiTheme="minorHAnsi" w:hAnsiTheme="minorHAnsi" w:cstheme="minorHAnsi"/>
          <w:color w:val="141823"/>
          <w:sz w:val="22"/>
          <w:szCs w:val="22"/>
        </w:rPr>
        <w:br/>
      </w:r>
    </w:p>
    <w:p w:rsidR="00B92CA4" w:rsidRPr="00D84811" w:rsidRDefault="00B92CA4" w:rsidP="00BC401F">
      <w:pPr>
        <w:autoSpaceDE w:val="0"/>
        <w:autoSpaceDN w:val="0"/>
        <w:adjustRightInd w:val="0"/>
        <w:spacing w:line="276" w:lineRule="auto"/>
        <w:rPr>
          <w:rFonts w:asciiTheme="minorHAnsi" w:hAnsiTheme="minorHAnsi" w:cstheme="minorHAnsi"/>
          <w:i/>
          <w:sz w:val="22"/>
          <w:szCs w:val="22"/>
          <w:lang w:val="en-AU" w:eastAsia="en-AU"/>
        </w:rPr>
      </w:pPr>
      <w:r w:rsidRPr="00D84811">
        <w:rPr>
          <w:rFonts w:asciiTheme="minorHAnsi" w:hAnsiTheme="minorHAnsi" w:cstheme="minorHAnsi"/>
          <w:i/>
          <w:sz w:val="22"/>
          <w:szCs w:val="22"/>
          <w:lang w:val="en-AU" w:eastAsia="en-AU"/>
        </w:rPr>
        <w:t>New Directions.</w:t>
      </w:r>
      <w:r w:rsidRPr="00D84811">
        <w:rPr>
          <w:rFonts w:asciiTheme="minorHAnsi" w:hAnsiTheme="minorHAnsi" w:cstheme="minorHAnsi"/>
          <w:sz w:val="22"/>
          <w:szCs w:val="22"/>
          <w:lang w:val="en-AU" w:eastAsia="en-AU"/>
        </w:rPr>
        <w:t xml:space="preserve"> The Committee recognised the need to continue concentrating on health promoting activities outside the health sector. This led to the following key actions in 2014:</w:t>
      </w:r>
    </w:p>
    <w:p w:rsidR="00B92CA4" w:rsidRPr="00D84811" w:rsidRDefault="00B92CA4" w:rsidP="00BC401F">
      <w:pPr>
        <w:pStyle w:val="ListParagraph"/>
        <w:numPr>
          <w:ilvl w:val="0"/>
          <w:numId w:val="28"/>
        </w:num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sz w:val="22"/>
          <w:szCs w:val="22"/>
          <w:lang w:val="en-AU" w:eastAsia="en-AU"/>
        </w:rPr>
        <w:t>The highly successful (in terms of engagement and finances) Mindfulness Symposium initiated and lead by Susan Cameron (Vice President) (see report)</w:t>
      </w:r>
    </w:p>
    <w:p w:rsidR="00B92CA4" w:rsidRPr="00D84811" w:rsidRDefault="00B92CA4" w:rsidP="00BC401F">
      <w:pPr>
        <w:pStyle w:val="ListParagraph"/>
        <w:numPr>
          <w:ilvl w:val="0"/>
          <w:numId w:val="28"/>
        </w:num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sz w:val="22"/>
          <w:szCs w:val="22"/>
          <w:lang w:val="en-AU" w:eastAsia="en-AU"/>
        </w:rPr>
        <w:t xml:space="preserve">Initiation of SA Branch Facebook public and members pages. </w:t>
      </w:r>
    </w:p>
    <w:p w:rsidR="00B92CA4" w:rsidRPr="00235414" w:rsidRDefault="00B92CA4" w:rsidP="00BC401F">
      <w:pPr>
        <w:pStyle w:val="Heading1"/>
        <w:numPr>
          <w:ilvl w:val="0"/>
          <w:numId w:val="28"/>
        </w:numPr>
        <w:shd w:val="clear" w:color="auto" w:fill="FFFFFF"/>
        <w:spacing w:line="276" w:lineRule="auto"/>
        <w:rPr>
          <w:rFonts w:asciiTheme="minorHAnsi" w:hAnsiTheme="minorHAnsi" w:cstheme="minorHAnsi"/>
          <w:b w:val="0"/>
          <w:sz w:val="22"/>
          <w:szCs w:val="22"/>
        </w:rPr>
      </w:pPr>
      <w:r w:rsidRPr="00D84811">
        <w:rPr>
          <w:rFonts w:asciiTheme="minorHAnsi" w:hAnsiTheme="minorHAnsi" w:cstheme="minorHAnsi"/>
          <w:b w:val="0"/>
          <w:sz w:val="22"/>
          <w:szCs w:val="22"/>
          <w:lang w:val="en-AU" w:eastAsia="en-AU"/>
        </w:rPr>
        <w:t xml:space="preserve">Continuing to work with ANZALS (Australian New Zealand Association for Leisure Studies) on a </w:t>
      </w:r>
      <w:r w:rsidRPr="00235414">
        <w:rPr>
          <w:rFonts w:asciiTheme="minorHAnsi" w:hAnsiTheme="minorHAnsi" w:cstheme="minorHAnsi"/>
          <w:b w:val="0"/>
          <w:sz w:val="22"/>
          <w:szCs w:val="22"/>
          <w:lang w:val="en-AU" w:eastAsia="en-AU"/>
        </w:rPr>
        <w:t xml:space="preserve">Health Promotion stream at their bi-annual conference, to be held in Adelaide December </w:t>
      </w:r>
      <w:r w:rsidRPr="00235414">
        <w:rPr>
          <w:rStyle w:val="dates4"/>
          <w:rFonts w:asciiTheme="minorHAnsi" w:hAnsiTheme="minorHAnsi" w:cstheme="minorHAnsi"/>
          <w:b w:val="0"/>
          <w:color w:val="auto"/>
          <w:sz w:val="22"/>
          <w:szCs w:val="22"/>
          <w:specVanish w:val="0"/>
        </w:rPr>
        <w:t>10-12, 2015</w:t>
      </w:r>
      <w:r w:rsidRPr="00235414">
        <w:rPr>
          <w:rFonts w:asciiTheme="minorHAnsi" w:hAnsiTheme="minorHAnsi" w:cstheme="minorHAnsi"/>
          <w:b w:val="0"/>
          <w:sz w:val="22"/>
          <w:szCs w:val="22"/>
          <w:lang w:val="en-AU" w:eastAsia="en-AU"/>
        </w:rPr>
        <w:t>. T</w:t>
      </w:r>
      <w:r w:rsidRPr="00235414">
        <w:rPr>
          <w:rStyle w:val="dates4"/>
          <w:rFonts w:asciiTheme="minorHAnsi" w:hAnsiTheme="minorHAnsi" w:cstheme="minorHAnsi"/>
          <w:b w:val="0"/>
          <w:color w:val="auto"/>
          <w:sz w:val="22"/>
          <w:szCs w:val="22"/>
          <w:specVanish w:val="0"/>
        </w:rPr>
        <w:t>he conference theme is “</w:t>
      </w:r>
      <w:r w:rsidRPr="00235414">
        <w:rPr>
          <w:rFonts w:asciiTheme="minorHAnsi" w:hAnsiTheme="minorHAnsi" w:cstheme="minorHAnsi"/>
          <w:b w:val="0"/>
          <w:sz w:val="22"/>
          <w:szCs w:val="22"/>
        </w:rPr>
        <w:t>Leisure as a Human Right</w:t>
      </w:r>
      <w:r w:rsidRPr="005E7BE1">
        <w:rPr>
          <w:rFonts w:asciiTheme="minorHAnsi" w:hAnsiTheme="minorHAnsi" w:cstheme="minorHAnsi"/>
          <w:b w:val="0"/>
          <w:sz w:val="22"/>
          <w:szCs w:val="22"/>
        </w:rPr>
        <w:t>”</w:t>
      </w:r>
      <w:r w:rsidRPr="005E7BE1">
        <w:rPr>
          <w:rFonts w:asciiTheme="minorHAnsi" w:hAnsiTheme="minorHAnsi" w:cstheme="minorHAnsi"/>
          <w:b w:val="0"/>
          <w:sz w:val="22"/>
          <w:szCs w:val="22"/>
          <w:lang w:val="en-AU" w:eastAsia="en-AU"/>
        </w:rPr>
        <w:t xml:space="preserve"> (See Appendix 1)</w:t>
      </w:r>
      <w:r w:rsidRPr="005E7BE1">
        <w:rPr>
          <w:rStyle w:val="dates4"/>
          <w:rFonts w:asciiTheme="minorHAnsi" w:hAnsiTheme="minorHAnsi" w:cstheme="minorHAnsi"/>
          <w:b w:val="0"/>
          <w:color w:val="auto"/>
          <w:sz w:val="22"/>
          <w:szCs w:val="22"/>
          <w:specVanish w:val="0"/>
        </w:rPr>
        <w:t>.</w:t>
      </w:r>
      <w:r w:rsidRPr="00235414">
        <w:rPr>
          <w:rStyle w:val="dates4"/>
          <w:rFonts w:asciiTheme="minorHAnsi" w:hAnsiTheme="minorHAnsi" w:cstheme="minorHAnsi"/>
          <w:b w:val="0"/>
          <w:color w:val="auto"/>
          <w:sz w:val="22"/>
          <w:szCs w:val="22"/>
          <w:specVanish w:val="0"/>
        </w:rPr>
        <w:t xml:space="preserve"> </w:t>
      </w:r>
    </w:p>
    <w:p w:rsidR="00B92CA4" w:rsidRPr="00235414" w:rsidRDefault="00B92CA4" w:rsidP="00BC401F">
      <w:pPr>
        <w:pStyle w:val="ListParagraph"/>
        <w:numPr>
          <w:ilvl w:val="0"/>
          <w:numId w:val="28"/>
        </w:numPr>
        <w:autoSpaceDE w:val="0"/>
        <w:autoSpaceDN w:val="0"/>
        <w:adjustRightInd w:val="0"/>
        <w:spacing w:line="276" w:lineRule="auto"/>
        <w:rPr>
          <w:rFonts w:asciiTheme="minorHAnsi" w:hAnsiTheme="minorHAnsi" w:cstheme="minorHAnsi"/>
          <w:sz w:val="22"/>
          <w:szCs w:val="22"/>
          <w:lang w:val="en-AU" w:eastAsia="en-AU"/>
        </w:rPr>
      </w:pPr>
      <w:r w:rsidRPr="00235414">
        <w:rPr>
          <w:rFonts w:asciiTheme="minorHAnsi" w:hAnsiTheme="minorHAnsi" w:cstheme="minorHAnsi"/>
          <w:sz w:val="22"/>
          <w:szCs w:val="22"/>
          <w:lang w:val="en-AU" w:eastAsia="en-AU"/>
        </w:rPr>
        <w:t xml:space="preserve">Mapping potential partners and strategies to facilitate “Getting Health Promotion back on the Public Agenda in SA” (see report). </w:t>
      </w:r>
    </w:p>
    <w:p w:rsidR="00B92CA4" w:rsidRPr="00D84811" w:rsidRDefault="00B92CA4" w:rsidP="00BC401F">
      <w:pPr>
        <w:pStyle w:val="ListParagraph"/>
        <w:autoSpaceDE w:val="0"/>
        <w:autoSpaceDN w:val="0"/>
        <w:adjustRightInd w:val="0"/>
        <w:spacing w:line="276" w:lineRule="auto"/>
        <w:rPr>
          <w:rFonts w:asciiTheme="minorHAnsi" w:hAnsiTheme="minorHAnsi" w:cstheme="minorHAnsi"/>
          <w:sz w:val="22"/>
          <w:szCs w:val="22"/>
          <w:lang w:val="en-AU" w:eastAsia="en-AU"/>
        </w:rPr>
      </w:pP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sz w:val="22"/>
          <w:szCs w:val="22"/>
          <w:lang w:val="en-AU" w:eastAsia="en-AU"/>
        </w:rPr>
        <w:t>To support these key action areas the Committee decided not to undertake the SA mentoring program in 2014 (see report) and reduced engagement with the State population health conference.  We have been mindful of the impact of these changes on our relationship with PHAA SA. AHPA SA has had a very close relationship with the PHAA (Public Health Association of Australia) SA Branch for at least 10 years and look forward to continuing this relationship across new areas in 2015.</w:t>
      </w:r>
      <w:r w:rsidRPr="00D84811" w:rsidDel="00603E76">
        <w:rPr>
          <w:rFonts w:asciiTheme="minorHAnsi" w:hAnsiTheme="minorHAnsi" w:cstheme="minorHAnsi"/>
          <w:sz w:val="22"/>
          <w:szCs w:val="22"/>
          <w:lang w:val="en-AU" w:eastAsia="en-AU"/>
        </w:rPr>
        <w:t xml:space="preserve"> </w:t>
      </w:r>
    </w:p>
    <w:p w:rsidR="00B92CA4" w:rsidRPr="00D84811" w:rsidRDefault="00B92CA4" w:rsidP="00BC401F">
      <w:pPr>
        <w:autoSpaceDE w:val="0"/>
        <w:autoSpaceDN w:val="0"/>
        <w:adjustRightInd w:val="0"/>
        <w:spacing w:line="276" w:lineRule="auto"/>
        <w:rPr>
          <w:rFonts w:asciiTheme="minorHAnsi" w:hAnsiTheme="minorHAnsi" w:cstheme="minorHAnsi"/>
          <w:i/>
          <w:sz w:val="22"/>
          <w:szCs w:val="22"/>
          <w:lang w:val="en-AU" w:eastAsia="en-AU"/>
        </w:rPr>
      </w:pP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i/>
          <w:sz w:val="22"/>
          <w:szCs w:val="22"/>
          <w:lang w:val="en-AU" w:eastAsia="en-AU"/>
        </w:rPr>
        <w:t>National: Branch relationships</w:t>
      </w:r>
      <w:r w:rsidRPr="00D84811">
        <w:rPr>
          <w:rFonts w:asciiTheme="minorHAnsi" w:hAnsiTheme="minorHAnsi" w:cstheme="minorHAnsi"/>
          <w:sz w:val="22"/>
          <w:szCs w:val="22"/>
          <w:lang w:val="en-AU" w:eastAsia="en-AU"/>
        </w:rPr>
        <w:t xml:space="preserve"> - The 2014 National AHPA conference was held in Alice Springs. The SA committee was able to identify two worthy recipients of one branch and one national conference scholarship. The recipients were Sara Dixon (who worked on setting up the conference social media platform </w:t>
      </w:r>
      <w:hyperlink r:id="rId13" w:history="1">
        <w:r w:rsidRPr="00D84811">
          <w:rPr>
            <w:rStyle w:val="Hyperlink"/>
            <w:rFonts w:asciiTheme="minorHAnsi" w:hAnsiTheme="minorHAnsi" w:cstheme="minorHAnsi"/>
            <w:sz w:val="22"/>
            <w:szCs w:val="22"/>
            <w:lang w:val="en-AU" w:eastAsia="en-AU"/>
          </w:rPr>
          <w:t>https://twitter.com/EquityCentre</w:t>
        </w:r>
      </w:hyperlink>
      <w:r w:rsidRPr="00D84811">
        <w:rPr>
          <w:rFonts w:asciiTheme="minorHAnsi" w:hAnsiTheme="minorHAnsi" w:cstheme="minorHAnsi"/>
          <w:sz w:val="22"/>
          <w:szCs w:val="22"/>
          <w:lang w:val="en-AU" w:eastAsia="en-AU"/>
        </w:rPr>
        <w:t xml:space="preserve">) and Aimee Brownbill. Together with myself, Annabel Axford </w:t>
      </w:r>
      <w:r w:rsidRPr="00D84811">
        <w:rPr>
          <w:rFonts w:asciiTheme="minorHAnsi" w:hAnsiTheme="minorHAnsi" w:cstheme="minorHAnsi"/>
          <w:sz w:val="22"/>
          <w:szCs w:val="22"/>
          <w:lang w:val="en-AU" w:eastAsia="en-AU"/>
        </w:rPr>
        <w:lastRenderedPageBreak/>
        <w:t xml:space="preserve">and Michelle Herriot we facilitated a conference workshop entitled “W(h)ither Health Promotion” exploring the opportunities, threats and creative options for Health Promotion/AHPA at this time. </w:t>
      </w: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sz w:val="22"/>
          <w:szCs w:val="22"/>
          <w:lang w:val="en-AU" w:eastAsia="en-AU"/>
        </w:rPr>
        <w:t>A national initiative this year has been to establish Branch President teleconferences. There is discussion as to a national mentoring and ongoing National Conference committee. I have suggested that National investigate direct debit options re membership fees and this is being investigated. As President I write regular brief summaries of Branch activities for the National Bulletin.</w:t>
      </w: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sz w:val="22"/>
          <w:szCs w:val="22"/>
          <w:lang w:val="en-AU" w:eastAsia="en-AU"/>
        </w:rPr>
        <w:t xml:space="preserve">SA was approached to consider hosting the 2016 national conference. The Committee decided to focus on local branch initiatives including the December 2015 ANZALS Conference. </w:t>
      </w:r>
    </w:p>
    <w:p w:rsidR="00B92CA4" w:rsidRPr="00D84811" w:rsidRDefault="00B92CA4" w:rsidP="00BC401F">
      <w:pPr>
        <w:autoSpaceDE w:val="0"/>
        <w:autoSpaceDN w:val="0"/>
        <w:adjustRightInd w:val="0"/>
        <w:spacing w:line="276" w:lineRule="auto"/>
        <w:rPr>
          <w:rFonts w:asciiTheme="minorHAnsi" w:hAnsiTheme="minorHAnsi" w:cstheme="minorHAnsi"/>
          <w:i/>
          <w:sz w:val="22"/>
          <w:szCs w:val="22"/>
          <w:lang w:val="en-AU" w:eastAsia="en-AU"/>
        </w:rPr>
      </w:pP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i/>
          <w:sz w:val="22"/>
          <w:szCs w:val="22"/>
          <w:lang w:val="en-AU" w:eastAsia="en-AU"/>
        </w:rPr>
        <w:t xml:space="preserve">UniSA Student support team - </w:t>
      </w:r>
      <w:r w:rsidRPr="00D84811">
        <w:rPr>
          <w:rFonts w:asciiTheme="minorHAnsi" w:hAnsiTheme="minorHAnsi" w:cstheme="minorHAnsi"/>
          <w:sz w:val="22"/>
          <w:szCs w:val="22"/>
          <w:lang w:val="en-AU" w:eastAsia="en-AU"/>
        </w:rPr>
        <w:t>We again benefitted from the support of two UniSA Bachelor of Health Sciences industry practicum students – Nabila Al Kilabi (until mid 2014) and Diana Donga (Jan 2014 to Jan 2015). The students have undertaken the Executive Officer role to the committee. Many thanks to Nabila and Diana.</w:t>
      </w:r>
    </w:p>
    <w:p w:rsidR="00B92CA4" w:rsidRPr="00D84811" w:rsidRDefault="00B92CA4" w:rsidP="00BC401F">
      <w:pPr>
        <w:autoSpaceDE w:val="0"/>
        <w:autoSpaceDN w:val="0"/>
        <w:adjustRightInd w:val="0"/>
        <w:spacing w:line="276" w:lineRule="auto"/>
        <w:rPr>
          <w:rFonts w:asciiTheme="minorHAnsi" w:hAnsiTheme="minorHAnsi" w:cstheme="minorHAnsi"/>
          <w:i/>
          <w:sz w:val="22"/>
          <w:szCs w:val="22"/>
          <w:lang w:val="en-AU" w:eastAsia="en-AU"/>
        </w:rPr>
      </w:pP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i/>
          <w:sz w:val="22"/>
          <w:szCs w:val="22"/>
          <w:lang w:val="en-AU" w:eastAsia="en-AU"/>
        </w:rPr>
        <w:t>SACOSS (South Australian Council of Social Services)</w:t>
      </w:r>
      <w:r w:rsidRPr="00D84811">
        <w:rPr>
          <w:rFonts w:asciiTheme="minorHAnsi" w:hAnsiTheme="minorHAnsi" w:cstheme="minorHAnsi"/>
          <w:sz w:val="22"/>
          <w:szCs w:val="22"/>
          <w:lang w:val="en-AU" w:eastAsia="en-AU"/>
        </w:rPr>
        <w:t xml:space="preserve"> – As a member of SACOSS we have been able to be part of SACOSS’s active responding to various health impacting issues in the state. This included a late end of year response to the Transforming Health Review (Appendix 2). It has again been a privilege to work with Ross Womersley (Executive Director) and Kate Kameniar (Healthy Workers Adviser). </w:t>
      </w:r>
    </w:p>
    <w:p w:rsidR="00B92CA4" w:rsidRPr="00D84811" w:rsidRDefault="00B92CA4" w:rsidP="00BC401F">
      <w:pPr>
        <w:autoSpaceDE w:val="0"/>
        <w:autoSpaceDN w:val="0"/>
        <w:adjustRightInd w:val="0"/>
        <w:spacing w:line="276" w:lineRule="auto"/>
        <w:rPr>
          <w:rFonts w:asciiTheme="minorHAnsi" w:hAnsiTheme="minorHAnsi" w:cstheme="minorHAnsi"/>
          <w:i/>
          <w:sz w:val="22"/>
          <w:szCs w:val="22"/>
          <w:lang w:val="en-AU" w:eastAsia="en-AU"/>
        </w:rPr>
      </w:pP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sz w:val="22"/>
          <w:szCs w:val="22"/>
          <w:lang w:val="en-AU" w:eastAsia="en-AU"/>
        </w:rPr>
        <w:t xml:space="preserve">As President I receive strong support from my direct managers at UniSA (Professor Roger Eston and A/Professor Kerry Thoirs) who (again) approved the cost of my attendance at the AHPA National Conference. Thanks are also due to Kristy Schirmer from Zockmelon for donating time to work with the whole committee and even more time with the social media sub-committee. </w:t>
      </w: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sz w:val="22"/>
          <w:szCs w:val="22"/>
          <w:lang w:val="en-AU" w:eastAsia="en-AU"/>
        </w:rPr>
        <w:t xml:space="preserve">We have had a strong and energetic committee this year. Many thanks </w:t>
      </w:r>
      <w:r w:rsidRPr="00D84811">
        <w:rPr>
          <w:rFonts w:asciiTheme="minorHAnsi" w:hAnsiTheme="minorHAnsi" w:cstheme="minorHAnsi"/>
          <w:bCs/>
          <w:sz w:val="22"/>
          <w:szCs w:val="22"/>
          <w:lang w:val="en-AU" w:eastAsia="en-AU"/>
        </w:rPr>
        <w:t>Stefania Verlado (Treasurer), Alex Jackson (Correspondence Secretary), Lisa Lawton (Minutes secretary March to November), Annabel Axford (Student Project team consultant), Liana Bell</w:t>
      </w:r>
      <w:r w:rsidR="00D84811" w:rsidRPr="00D84811">
        <w:rPr>
          <w:rFonts w:asciiTheme="minorHAnsi" w:hAnsiTheme="minorHAnsi" w:cstheme="minorHAnsi"/>
          <w:bCs/>
          <w:sz w:val="22"/>
          <w:szCs w:val="22"/>
          <w:lang w:val="en-AU" w:eastAsia="en-AU"/>
        </w:rPr>
        <w:t>i</w:t>
      </w:r>
      <w:r w:rsidRPr="00D84811">
        <w:rPr>
          <w:rFonts w:asciiTheme="minorHAnsi" w:hAnsiTheme="minorHAnsi" w:cstheme="minorHAnsi"/>
          <w:bCs/>
          <w:sz w:val="22"/>
          <w:szCs w:val="22"/>
          <w:lang w:val="en-AU" w:eastAsia="en-AU"/>
        </w:rPr>
        <w:t xml:space="preserve">femini, Aimee Brownbill, Adam Delaine and Kristy Stengert. </w:t>
      </w:r>
      <w:r w:rsidR="008F02CD">
        <w:rPr>
          <w:rFonts w:asciiTheme="minorHAnsi" w:hAnsiTheme="minorHAnsi" w:cstheme="minorHAnsi"/>
          <w:bCs/>
          <w:sz w:val="22"/>
          <w:szCs w:val="22"/>
          <w:lang w:val="en-AU" w:eastAsia="en-AU"/>
        </w:rPr>
        <w:t xml:space="preserve">Special thanks to </w:t>
      </w:r>
      <w:r w:rsidR="008F02CD" w:rsidRPr="00D84811">
        <w:rPr>
          <w:rFonts w:asciiTheme="minorHAnsi" w:hAnsiTheme="minorHAnsi" w:cstheme="minorHAnsi"/>
          <w:bCs/>
          <w:sz w:val="22"/>
          <w:szCs w:val="22"/>
          <w:lang w:val="en-AU" w:eastAsia="en-AU"/>
        </w:rPr>
        <w:t xml:space="preserve">Susan Cameron (Vice President and start up Treasurer in 2014), </w:t>
      </w:r>
      <w:r w:rsidR="008F02CD">
        <w:rPr>
          <w:rFonts w:asciiTheme="minorHAnsi" w:hAnsiTheme="minorHAnsi" w:cstheme="minorHAnsi"/>
          <w:bCs/>
          <w:sz w:val="22"/>
          <w:szCs w:val="22"/>
          <w:lang w:val="en-AU" w:eastAsia="en-AU"/>
        </w:rPr>
        <w:t xml:space="preserve"> who also spearheaded the Mindfulness Symposium and is stepping down from the committee.  </w:t>
      </w:r>
      <w:r w:rsidRPr="00D84811">
        <w:rPr>
          <w:rFonts w:asciiTheme="minorHAnsi" w:hAnsiTheme="minorHAnsi" w:cstheme="minorHAnsi"/>
          <w:bCs/>
          <w:sz w:val="22"/>
          <w:szCs w:val="22"/>
          <w:lang w:val="en-AU" w:eastAsia="en-AU"/>
        </w:rPr>
        <w:t>It has been a delight to work with you all. I believe we achieved a great deal this year as part of the ongoing project of maintaining a presence and facilitating a community of Health Promoters in SA.</w:t>
      </w:r>
    </w:p>
    <w:p w:rsidR="00B92CA4" w:rsidRPr="00D84811" w:rsidRDefault="00B92CA4" w:rsidP="00BC401F">
      <w:pPr>
        <w:autoSpaceDE w:val="0"/>
        <w:autoSpaceDN w:val="0"/>
        <w:adjustRightInd w:val="0"/>
        <w:spacing w:line="276" w:lineRule="auto"/>
        <w:rPr>
          <w:rFonts w:asciiTheme="minorHAnsi" w:hAnsiTheme="minorHAnsi" w:cstheme="minorHAnsi"/>
          <w:sz w:val="22"/>
          <w:szCs w:val="22"/>
          <w:lang w:val="en-AU" w:eastAsia="en-AU"/>
        </w:rPr>
      </w:pPr>
    </w:p>
    <w:p w:rsidR="00B92CA4" w:rsidRPr="00D84811" w:rsidRDefault="00B92CA4" w:rsidP="00BC401F">
      <w:pPr>
        <w:autoSpaceDE w:val="0"/>
        <w:autoSpaceDN w:val="0"/>
        <w:adjustRightInd w:val="0"/>
        <w:spacing w:line="276" w:lineRule="auto"/>
        <w:rPr>
          <w:rFonts w:asciiTheme="minorHAnsi" w:hAnsiTheme="minorHAnsi" w:cstheme="minorHAnsi"/>
          <w:bCs/>
          <w:sz w:val="22"/>
          <w:szCs w:val="22"/>
          <w:lang w:val="en-AU" w:eastAsia="en-AU"/>
        </w:rPr>
      </w:pPr>
    </w:p>
    <w:p w:rsidR="00B92CA4" w:rsidRPr="00D84811" w:rsidRDefault="00B92CA4" w:rsidP="00BC401F">
      <w:pPr>
        <w:autoSpaceDE w:val="0"/>
        <w:autoSpaceDN w:val="0"/>
        <w:adjustRightInd w:val="0"/>
        <w:spacing w:line="276" w:lineRule="auto"/>
        <w:rPr>
          <w:rFonts w:asciiTheme="minorHAnsi" w:hAnsiTheme="minorHAnsi" w:cstheme="minorHAnsi"/>
          <w:bCs/>
          <w:sz w:val="22"/>
          <w:szCs w:val="22"/>
          <w:lang w:val="en-AU" w:eastAsia="en-AU"/>
        </w:rPr>
      </w:pPr>
      <w:r w:rsidRPr="00D84811">
        <w:rPr>
          <w:rFonts w:asciiTheme="minorHAnsi" w:hAnsiTheme="minorHAnsi" w:cstheme="minorHAnsi"/>
          <w:bCs/>
          <w:noProof/>
          <w:sz w:val="22"/>
          <w:szCs w:val="22"/>
          <w:lang w:val="en-AU" w:eastAsia="en-AU"/>
        </w:rPr>
        <w:drawing>
          <wp:inline distT="0" distB="0" distL="0" distR="0">
            <wp:extent cx="1906777" cy="6144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7041" cy="614562"/>
                    </a:xfrm>
                    <a:prstGeom prst="rect">
                      <a:avLst/>
                    </a:prstGeom>
                    <a:noFill/>
                    <a:ln>
                      <a:noFill/>
                    </a:ln>
                  </pic:spPr>
                </pic:pic>
              </a:graphicData>
            </a:graphic>
          </wp:inline>
        </w:drawing>
      </w:r>
    </w:p>
    <w:p w:rsidR="00B92CA4" w:rsidRPr="005B1B8E" w:rsidRDefault="00B92CA4" w:rsidP="00BC401F">
      <w:pPr>
        <w:autoSpaceDE w:val="0"/>
        <w:autoSpaceDN w:val="0"/>
        <w:adjustRightInd w:val="0"/>
        <w:spacing w:line="276" w:lineRule="auto"/>
        <w:rPr>
          <w:rFonts w:asciiTheme="minorHAnsi" w:hAnsiTheme="minorHAnsi" w:cstheme="minorHAnsi"/>
          <w:b/>
          <w:bCs/>
          <w:sz w:val="22"/>
          <w:szCs w:val="22"/>
          <w:lang w:val="en-AU" w:eastAsia="en-AU"/>
        </w:rPr>
      </w:pPr>
      <w:r w:rsidRPr="005B1B8E">
        <w:rPr>
          <w:rFonts w:asciiTheme="minorHAnsi" w:hAnsiTheme="minorHAnsi" w:cstheme="minorHAnsi"/>
          <w:b/>
          <w:bCs/>
          <w:sz w:val="22"/>
          <w:szCs w:val="22"/>
          <w:lang w:val="en-AU" w:eastAsia="en-AU"/>
        </w:rPr>
        <w:t>Dr Janette Young</w:t>
      </w:r>
    </w:p>
    <w:p w:rsidR="00B92CA4" w:rsidRPr="00D84811" w:rsidRDefault="00B92CA4" w:rsidP="00BC401F">
      <w:pPr>
        <w:autoSpaceDE w:val="0"/>
        <w:autoSpaceDN w:val="0"/>
        <w:adjustRightInd w:val="0"/>
        <w:spacing w:line="276" w:lineRule="auto"/>
        <w:rPr>
          <w:rFonts w:asciiTheme="minorHAnsi" w:hAnsiTheme="minorHAnsi" w:cstheme="minorHAnsi"/>
          <w:bCs/>
          <w:sz w:val="22"/>
          <w:szCs w:val="22"/>
          <w:lang w:val="en-AU" w:eastAsia="en-AU"/>
        </w:rPr>
      </w:pPr>
      <w:r w:rsidRPr="00D84811">
        <w:rPr>
          <w:rFonts w:asciiTheme="minorHAnsi" w:hAnsiTheme="minorHAnsi" w:cstheme="minorHAnsi"/>
          <w:bCs/>
          <w:sz w:val="22"/>
          <w:szCs w:val="22"/>
          <w:lang w:val="en-AU" w:eastAsia="en-AU"/>
        </w:rPr>
        <w:t>President, AHPA (SA)</w:t>
      </w:r>
    </w:p>
    <w:p w:rsidR="00B83CA5" w:rsidRPr="00D84811" w:rsidRDefault="00B83CA5" w:rsidP="00BC401F">
      <w:pPr>
        <w:spacing w:line="276" w:lineRule="auto"/>
        <w:rPr>
          <w:rFonts w:asciiTheme="minorHAnsi" w:hAnsiTheme="minorHAnsi" w:cstheme="minorHAnsi"/>
          <w:sz w:val="22"/>
          <w:szCs w:val="22"/>
        </w:rPr>
      </w:pPr>
    </w:p>
    <w:p w:rsidR="009B62E7" w:rsidRPr="00D84811" w:rsidRDefault="009B62E7" w:rsidP="00BC401F">
      <w:pPr>
        <w:spacing w:line="276" w:lineRule="auto"/>
        <w:rPr>
          <w:rFonts w:asciiTheme="minorHAnsi" w:hAnsiTheme="minorHAnsi" w:cstheme="minorHAnsi"/>
          <w:b/>
          <w:bCs/>
          <w:sz w:val="22"/>
          <w:szCs w:val="22"/>
          <w:lang w:val="en-AU" w:eastAsia="en-AU"/>
        </w:rPr>
      </w:pPr>
      <w:r w:rsidRPr="00D84811">
        <w:rPr>
          <w:rFonts w:asciiTheme="minorHAnsi" w:hAnsiTheme="minorHAnsi" w:cstheme="minorHAnsi"/>
          <w:b/>
          <w:bCs/>
          <w:sz w:val="22"/>
          <w:szCs w:val="22"/>
          <w:lang w:val="en-AU" w:eastAsia="en-AU"/>
        </w:rPr>
        <w:br w:type="page"/>
      </w:r>
    </w:p>
    <w:p w:rsidR="00724696" w:rsidRPr="008F02CD" w:rsidRDefault="00724696" w:rsidP="00951B08">
      <w:pPr>
        <w:autoSpaceDE w:val="0"/>
        <w:autoSpaceDN w:val="0"/>
        <w:adjustRightInd w:val="0"/>
        <w:spacing w:line="276" w:lineRule="auto"/>
        <w:rPr>
          <w:rFonts w:asciiTheme="minorHAnsi" w:hAnsiTheme="minorHAnsi" w:cstheme="minorHAnsi"/>
          <w:sz w:val="22"/>
          <w:szCs w:val="22"/>
          <w:u w:val="single"/>
        </w:rPr>
      </w:pPr>
      <w:r w:rsidRPr="008F02CD">
        <w:rPr>
          <w:rFonts w:asciiTheme="minorHAnsi" w:hAnsiTheme="minorHAnsi" w:cstheme="minorHAnsi"/>
          <w:b/>
          <w:bCs/>
          <w:sz w:val="22"/>
          <w:szCs w:val="22"/>
          <w:u w:val="single"/>
          <w:lang w:val="en-AU" w:eastAsia="en-AU"/>
        </w:rPr>
        <w:t>T</w:t>
      </w:r>
      <w:r w:rsidR="00951B08" w:rsidRPr="008F02CD">
        <w:rPr>
          <w:rFonts w:asciiTheme="minorHAnsi" w:hAnsiTheme="minorHAnsi" w:cstheme="minorHAnsi"/>
          <w:b/>
          <w:bCs/>
          <w:sz w:val="22"/>
          <w:szCs w:val="22"/>
          <w:u w:val="single"/>
          <w:lang w:val="en-AU" w:eastAsia="en-AU"/>
        </w:rPr>
        <w:t>reasurer’s Report</w:t>
      </w:r>
    </w:p>
    <w:p w:rsidR="00951B08" w:rsidRPr="008F02CD" w:rsidRDefault="00951B08" w:rsidP="00951B08">
      <w:pPr>
        <w:spacing w:line="276" w:lineRule="auto"/>
        <w:jc w:val="both"/>
        <w:rPr>
          <w:rFonts w:asciiTheme="minorHAnsi" w:hAnsiTheme="minorHAnsi" w:cstheme="minorHAnsi"/>
          <w:b/>
          <w:bCs/>
          <w:sz w:val="21"/>
          <w:szCs w:val="21"/>
          <w:lang w:eastAsia="en-AU"/>
        </w:rPr>
      </w:pPr>
      <w:r w:rsidRPr="008F02CD">
        <w:rPr>
          <w:rFonts w:asciiTheme="minorHAnsi" w:hAnsiTheme="minorHAnsi" w:cstheme="minorHAnsi"/>
          <w:sz w:val="21"/>
          <w:szCs w:val="21"/>
          <w:lang w:val="en-AU" w:eastAsia="en-AU"/>
        </w:rPr>
        <w:t xml:space="preserve">I am pleased to report that 2014 has been an extremely successful financial year for AHPA SA. Our end of year balance of </w:t>
      </w:r>
      <w:r w:rsidRPr="008F02CD">
        <w:rPr>
          <w:rFonts w:asciiTheme="minorHAnsi" w:hAnsiTheme="minorHAnsi" w:cstheme="minorHAnsi"/>
          <w:b/>
          <w:bCs/>
          <w:sz w:val="21"/>
          <w:szCs w:val="21"/>
          <w:lang w:eastAsia="en-AU"/>
        </w:rPr>
        <w:t xml:space="preserve">$18,412.62 </w:t>
      </w:r>
      <w:r w:rsidRPr="008F02CD">
        <w:rPr>
          <w:rFonts w:asciiTheme="minorHAnsi" w:hAnsiTheme="minorHAnsi" w:cstheme="minorHAnsi"/>
          <w:sz w:val="21"/>
          <w:szCs w:val="21"/>
          <w:lang w:val="en-AU" w:eastAsia="en-AU"/>
        </w:rPr>
        <w:t>is extremely promising and provides scope for future branch projects/initiatives in 2015 which is exciting.</w:t>
      </w:r>
    </w:p>
    <w:p w:rsidR="00951B08" w:rsidRPr="008F02CD" w:rsidRDefault="00951B08" w:rsidP="00951B08">
      <w:pPr>
        <w:spacing w:line="276" w:lineRule="auto"/>
        <w:jc w:val="both"/>
        <w:rPr>
          <w:rFonts w:asciiTheme="minorHAnsi" w:hAnsiTheme="minorHAnsi" w:cstheme="minorHAnsi"/>
          <w:sz w:val="21"/>
          <w:szCs w:val="21"/>
          <w:lang w:val="en-AU" w:eastAsia="en-AU"/>
        </w:rPr>
      </w:pPr>
    </w:p>
    <w:p w:rsidR="00951B08" w:rsidRPr="008F02CD" w:rsidRDefault="00951B08" w:rsidP="00951B08">
      <w:pPr>
        <w:spacing w:line="276" w:lineRule="auto"/>
        <w:jc w:val="both"/>
        <w:rPr>
          <w:rFonts w:asciiTheme="minorHAnsi" w:hAnsiTheme="minorHAnsi" w:cstheme="minorHAnsi"/>
          <w:sz w:val="21"/>
          <w:szCs w:val="21"/>
          <w:lang w:val="en-AU" w:eastAsia="en-AU"/>
        </w:rPr>
      </w:pPr>
      <w:r w:rsidRPr="008F02CD">
        <w:rPr>
          <w:rFonts w:asciiTheme="minorHAnsi" w:hAnsiTheme="minorHAnsi" w:cstheme="minorHAnsi"/>
          <w:sz w:val="21"/>
          <w:szCs w:val="21"/>
          <w:lang w:val="en-AU" w:eastAsia="en-AU"/>
        </w:rPr>
        <w:t>Our first source of significant income came in the form of national capitation, whereby we received $1615.05 in funds. However, extremely noteworthy was our Mindfulness Symposium held in September 2014 which generated significant revenue for our state branch. The event was extremely successful and our total profit was $10,588.84 ($12598.84 less a GST payment of $2010 which is still owing).</w:t>
      </w:r>
    </w:p>
    <w:p w:rsidR="00951B08" w:rsidRPr="008F02CD" w:rsidRDefault="00951B08" w:rsidP="00951B08">
      <w:pPr>
        <w:spacing w:line="276" w:lineRule="auto"/>
        <w:jc w:val="both"/>
        <w:rPr>
          <w:rFonts w:asciiTheme="minorHAnsi" w:hAnsiTheme="minorHAnsi" w:cstheme="minorHAnsi"/>
          <w:sz w:val="21"/>
          <w:szCs w:val="21"/>
          <w:lang w:val="en-AU" w:eastAsia="en-AU"/>
        </w:rPr>
      </w:pPr>
    </w:p>
    <w:p w:rsidR="00951B08" w:rsidRPr="008F02CD" w:rsidRDefault="00951B08" w:rsidP="00951B08">
      <w:pPr>
        <w:autoSpaceDE w:val="0"/>
        <w:autoSpaceDN w:val="0"/>
        <w:adjustRightInd w:val="0"/>
        <w:spacing w:line="276" w:lineRule="auto"/>
        <w:jc w:val="both"/>
        <w:rPr>
          <w:rFonts w:asciiTheme="minorHAnsi" w:hAnsiTheme="minorHAnsi" w:cstheme="minorHAnsi"/>
          <w:sz w:val="21"/>
          <w:szCs w:val="21"/>
          <w:lang w:val="en-AU" w:eastAsia="en-AU"/>
        </w:rPr>
      </w:pPr>
      <w:r w:rsidRPr="008F02CD">
        <w:rPr>
          <w:rFonts w:asciiTheme="minorHAnsi" w:hAnsiTheme="minorHAnsi" w:cstheme="minorHAnsi"/>
          <w:sz w:val="21"/>
          <w:szCs w:val="21"/>
          <w:lang w:val="en-AU" w:eastAsia="en-AU"/>
        </w:rPr>
        <w:t xml:space="preserve">Please refer to the financial report below for information on monthly income and expenditure. </w:t>
      </w:r>
    </w:p>
    <w:p w:rsidR="00951B08" w:rsidRPr="008F02CD" w:rsidRDefault="00951B08" w:rsidP="00951B08">
      <w:pPr>
        <w:spacing w:line="276" w:lineRule="auto"/>
        <w:jc w:val="both"/>
        <w:rPr>
          <w:rFonts w:asciiTheme="minorHAnsi" w:hAnsiTheme="minorHAnsi" w:cstheme="minorHAnsi"/>
          <w:sz w:val="21"/>
          <w:szCs w:val="21"/>
          <w:lang w:val="en-AU" w:eastAsia="en-AU"/>
        </w:rPr>
      </w:pPr>
    </w:p>
    <w:p w:rsidR="00951B08" w:rsidRPr="008F02CD" w:rsidRDefault="00951B08" w:rsidP="00951B08">
      <w:pPr>
        <w:spacing w:line="276" w:lineRule="auto"/>
        <w:jc w:val="both"/>
        <w:rPr>
          <w:rFonts w:asciiTheme="minorHAnsi" w:hAnsiTheme="minorHAnsi" w:cstheme="minorHAnsi"/>
          <w:b/>
          <w:sz w:val="21"/>
          <w:szCs w:val="21"/>
          <w:lang w:val="en-AU" w:eastAsia="en-AU"/>
        </w:rPr>
      </w:pPr>
      <w:r w:rsidRPr="008F02CD">
        <w:rPr>
          <w:rFonts w:asciiTheme="minorHAnsi" w:hAnsiTheme="minorHAnsi" w:cstheme="minorHAnsi"/>
          <w:b/>
          <w:sz w:val="21"/>
          <w:szCs w:val="21"/>
          <w:lang w:val="en-AU" w:eastAsia="en-AU"/>
        </w:rPr>
        <w:t xml:space="preserve">Opening balance 1st January 2014 </w:t>
      </w:r>
      <w:r w:rsidRPr="008F02CD">
        <w:rPr>
          <w:rFonts w:asciiTheme="minorHAnsi" w:hAnsiTheme="minorHAnsi" w:cstheme="minorHAnsi"/>
          <w:b/>
          <w:sz w:val="21"/>
          <w:szCs w:val="21"/>
          <w:lang w:val="en-AU" w:eastAsia="en-AU"/>
        </w:rPr>
        <w:tab/>
      </w:r>
      <w:r w:rsidRPr="008F02CD">
        <w:rPr>
          <w:rFonts w:asciiTheme="minorHAnsi" w:hAnsiTheme="minorHAnsi" w:cstheme="minorHAnsi"/>
          <w:b/>
          <w:sz w:val="21"/>
          <w:szCs w:val="21"/>
          <w:lang w:val="en-AU" w:eastAsia="en-AU"/>
        </w:rPr>
        <w:tab/>
        <w:t>$6,402.10</w:t>
      </w:r>
    </w:p>
    <w:p w:rsidR="00951B08" w:rsidRPr="008F02CD" w:rsidRDefault="00951B08" w:rsidP="00951B08">
      <w:pPr>
        <w:spacing w:line="276" w:lineRule="auto"/>
        <w:jc w:val="both"/>
        <w:rPr>
          <w:rFonts w:asciiTheme="minorHAnsi" w:hAnsiTheme="minorHAnsi" w:cstheme="minorHAnsi"/>
          <w:b/>
          <w:sz w:val="21"/>
          <w:szCs w:val="21"/>
          <w:lang w:val="en-AU" w:eastAsia="en-AU"/>
        </w:rPr>
      </w:pPr>
      <w:r w:rsidRPr="008F02CD">
        <w:rPr>
          <w:rFonts w:asciiTheme="minorHAnsi" w:hAnsiTheme="minorHAnsi" w:cstheme="minorHAnsi"/>
          <w:b/>
          <w:sz w:val="21"/>
          <w:szCs w:val="21"/>
          <w:lang w:val="en-AU" w:eastAsia="en-AU"/>
        </w:rPr>
        <w:t xml:space="preserve">Closing balance as at 31st December 2014 </w:t>
      </w:r>
      <w:r w:rsidRPr="008F02CD">
        <w:rPr>
          <w:rFonts w:asciiTheme="minorHAnsi" w:hAnsiTheme="minorHAnsi" w:cstheme="minorHAnsi"/>
          <w:b/>
          <w:sz w:val="21"/>
          <w:szCs w:val="21"/>
          <w:lang w:val="en-AU" w:eastAsia="en-AU"/>
        </w:rPr>
        <w:tab/>
        <w:t>$18,412.62</w:t>
      </w:r>
    </w:p>
    <w:tbl>
      <w:tblPr>
        <w:tblpPr w:leftFromText="180" w:rightFromText="180" w:vertAnchor="text" w:horzAnchor="page" w:tblpX="1962" w:tblpY="148"/>
        <w:tblW w:w="5637" w:type="dxa"/>
        <w:tblLook w:val="0000" w:firstRow="0" w:lastRow="0" w:firstColumn="0" w:lastColumn="0" w:noHBand="0" w:noVBand="0"/>
      </w:tblPr>
      <w:tblGrid>
        <w:gridCol w:w="2599"/>
        <w:gridCol w:w="3038"/>
      </w:tblGrid>
      <w:tr w:rsidR="00951B08" w:rsidRPr="008F02CD" w:rsidTr="00623143">
        <w:trPr>
          <w:trHeight w:val="264"/>
        </w:trPr>
        <w:tc>
          <w:tcPr>
            <w:tcW w:w="5637" w:type="dxa"/>
            <w:gridSpan w:val="2"/>
            <w:tcBorders>
              <w:top w:val="nil"/>
              <w:left w:val="nil"/>
              <w:bottom w:val="nil"/>
              <w:right w:val="nil"/>
            </w:tcBorders>
            <w:noWrap/>
            <w:vAlign w:val="bottom"/>
          </w:tcPr>
          <w:p w:rsidR="00951B08" w:rsidRPr="008F02CD" w:rsidRDefault="00951B08" w:rsidP="00951B08">
            <w:pPr>
              <w:rPr>
                <w:rFonts w:asciiTheme="minorHAnsi" w:hAnsiTheme="minorHAnsi" w:cstheme="minorHAnsi"/>
                <w:b/>
                <w:bCs/>
                <w:sz w:val="20"/>
                <w:szCs w:val="20"/>
              </w:rPr>
            </w:pPr>
            <w:r w:rsidRPr="008F02CD">
              <w:rPr>
                <w:rFonts w:asciiTheme="minorHAnsi" w:hAnsiTheme="minorHAnsi" w:cstheme="minorHAnsi"/>
                <w:b/>
                <w:bCs/>
                <w:sz w:val="20"/>
                <w:szCs w:val="20"/>
              </w:rPr>
              <w:t>Income for the year ended 31st December 2014</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b/>
                <w:bCs/>
                <w:sz w:val="20"/>
                <w:szCs w:val="20"/>
              </w:rPr>
            </w:pPr>
            <w:r w:rsidRPr="008F02CD">
              <w:rPr>
                <w:rFonts w:asciiTheme="minorHAnsi" w:hAnsiTheme="minorHAnsi" w:cstheme="minorHAnsi"/>
                <w:b/>
                <w:bCs/>
                <w:sz w:val="20"/>
                <w:szCs w:val="20"/>
              </w:rPr>
              <w:t>Date</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b/>
                <w:bCs/>
                <w:sz w:val="20"/>
                <w:szCs w:val="20"/>
              </w:rPr>
            </w:pPr>
            <w:r w:rsidRPr="008F02CD">
              <w:rPr>
                <w:rFonts w:asciiTheme="minorHAnsi" w:hAnsiTheme="minorHAnsi" w:cstheme="minorHAnsi"/>
                <w:b/>
                <w:bCs/>
                <w:sz w:val="20"/>
                <w:szCs w:val="20"/>
              </w:rPr>
              <w:t>Total</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January</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nil</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February</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nil</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March</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$1,760.77</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April</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nil</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May</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nil</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June</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nil</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July</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$600.00</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August</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color w:val="000000"/>
                <w:sz w:val="20"/>
                <w:szCs w:val="20"/>
              </w:rPr>
              <w:t>$2,807.46</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September</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$16,110.05</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October</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$1,000.00</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November</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$70.00</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December</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bCs/>
                <w:sz w:val="20"/>
                <w:szCs w:val="20"/>
              </w:rPr>
            </w:pPr>
            <w:r w:rsidRPr="008F02CD">
              <w:rPr>
                <w:rFonts w:asciiTheme="minorHAnsi" w:hAnsiTheme="minorHAnsi" w:cstheme="minorHAnsi"/>
                <w:sz w:val="20"/>
                <w:szCs w:val="20"/>
              </w:rPr>
              <w:t>$16.50</w:t>
            </w:r>
          </w:p>
        </w:tc>
      </w:tr>
      <w:tr w:rsidR="00951B08" w:rsidRPr="008F02CD" w:rsidTr="00623143">
        <w:trPr>
          <w:trHeight w:val="276"/>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p>
        </w:tc>
        <w:tc>
          <w:tcPr>
            <w:tcW w:w="3038" w:type="dxa"/>
            <w:tcBorders>
              <w:top w:val="single" w:sz="4" w:space="0" w:color="000000"/>
              <w:left w:val="nil"/>
              <w:bottom w:val="double" w:sz="6" w:space="0" w:color="000000"/>
              <w:right w:val="nil"/>
            </w:tcBorders>
            <w:noWrap/>
            <w:vAlign w:val="bottom"/>
          </w:tcPr>
          <w:p w:rsidR="00951B08" w:rsidRPr="008F02CD" w:rsidRDefault="00951B08" w:rsidP="00951B08">
            <w:pPr>
              <w:rPr>
                <w:rFonts w:asciiTheme="minorHAnsi" w:hAnsiTheme="minorHAnsi" w:cstheme="minorHAnsi"/>
                <w:b/>
                <w:bCs/>
                <w:sz w:val="20"/>
                <w:szCs w:val="20"/>
              </w:rPr>
            </w:pPr>
            <w:r w:rsidRPr="008F02CD">
              <w:rPr>
                <w:rFonts w:asciiTheme="minorHAnsi" w:hAnsiTheme="minorHAnsi" w:cstheme="minorHAnsi"/>
                <w:b/>
                <w:bCs/>
                <w:sz w:val="20"/>
                <w:szCs w:val="20"/>
              </w:rPr>
              <w:t>$22,364.78</w:t>
            </w:r>
          </w:p>
        </w:tc>
      </w:tr>
      <w:tr w:rsidR="00951B08" w:rsidRPr="008F02CD" w:rsidTr="00623143">
        <w:trPr>
          <w:trHeight w:val="264"/>
        </w:trPr>
        <w:tc>
          <w:tcPr>
            <w:tcW w:w="5637" w:type="dxa"/>
            <w:gridSpan w:val="2"/>
            <w:tcBorders>
              <w:top w:val="nil"/>
              <w:left w:val="nil"/>
              <w:bottom w:val="nil"/>
              <w:right w:val="nil"/>
            </w:tcBorders>
            <w:noWrap/>
            <w:vAlign w:val="bottom"/>
          </w:tcPr>
          <w:p w:rsidR="00951B08" w:rsidRPr="008F02CD" w:rsidRDefault="00951B08" w:rsidP="00951B08">
            <w:pPr>
              <w:rPr>
                <w:rFonts w:asciiTheme="minorHAnsi" w:hAnsiTheme="minorHAnsi" w:cstheme="minorHAnsi"/>
                <w:b/>
                <w:bCs/>
                <w:sz w:val="20"/>
                <w:szCs w:val="20"/>
              </w:rPr>
            </w:pPr>
          </w:p>
        </w:tc>
      </w:tr>
      <w:tr w:rsidR="00951B08" w:rsidRPr="008F02CD" w:rsidTr="00623143">
        <w:trPr>
          <w:trHeight w:val="264"/>
        </w:trPr>
        <w:tc>
          <w:tcPr>
            <w:tcW w:w="5637" w:type="dxa"/>
            <w:gridSpan w:val="2"/>
            <w:tcBorders>
              <w:top w:val="nil"/>
              <w:left w:val="nil"/>
              <w:bottom w:val="nil"/>
              <w:right w:val="nil"/>
            </w:tcBorders>
            <w:noWrap/>
            <w:vAlign w:val="bottom"/>
          </w:tcPr>
          <w:p w:rsidR="00951B08" w:rsidRPr="008F02CD" w:rsidRDefault="00951B08" w:rsidP="00951B08">
            <w:pPr>
              <w:rPr>
                <w:rFonts w:asciiTheme="minorHAnsi" w:hAnsiTheme="minorHAnsi" w:cstheme="minorHAnsi"/>
                <w:b/>
                <w:bCs/>
                <w:sz w:val="20"/>
                <w:szCs w:val="20"/>
              </w:rPr>
            </w:pPr>
            <w:r w:rsidRPr="008F02CD">
              <w:rPr>
                <w:rFonts w:asciiTheme="minorHAnsi" w:hAnsiTheme="minorHAnsi" w:cstheme="minorHAnsi"/>
                <w:b/>
                <w:bCs/>
                <w:sz w:val="20"/>
                <w:szCs w:val="20"/>
              </w:rPr>
              <w:t>Expenses for the year ended 31</w:t>
            </w:r>
            <w:r w:rsidRPr="008F02CD">
              <w:rPr>
                <w:rFonts w:asciiTheme="minorHAnsi" w:hAnsiTheme="minorHAnsi" w:cstheme="minorHAnsi"/>
                <w:b/>
                <w:bCs/>
                <w:sz w:val="20"/>
                <w:szCs w:val="20"/>
                <w:vertAlign w:val="superscript"/>
              </w:rPr>
              <w:t>st</w:t>
            </w:r>
            <w:r w:rsidRPr="008F02CD">
              <w:rPr>
                <w:rFonts w:asciiTheme="minorHAnsi" w:hAnsiTheme="minorHAnsi" w:cstheme="minorHAnsi"/>
                <w:b/>
                <w:bCs/>
                <w:sz w:val="20"/>
                <w:szCs w:val="20"/>
              </w:rPr>
              <w:t xml:space="preserve"> December 2014</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b/>
                <w:bCs/>
                <w:sz w:val="20"/>
                <w:szCs w:val="20"/>
              </w:rPr>
            </w:pPr>
          </w:p>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b/>
                <w:bCs/>
                <w:sz w:val="20"/>
                <w:szCs w:val="20"/>
              </w:rPr>
              <w:t>Date</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b/>
                <w:bCs/>
                <w:sz w:val="20"/>
                <w:szCs w:val="20"/>
              </w:rPr>
            </w:pPr>
            <w:r w:rsidRPr="008F02CD">
              <w:rPr>
                <w:rFonts w:asciiTheme="minorHAnsi" w:hAnsiTheme="minorHAnsi" w:cstheme="minorHAnsi"/>
                <w:b/>
                <w:bCs/>
                <w:sz w:val="20"/>
                <w:szCs w:val="20"/>
              </w:rPr>
              <w:t>Total</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January</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bCs/>
                <w:sz w:val="20"/>
                <w:szCs w:val="20"/>
              </w:rPr>
            </w:pPr>
            <w:r w:rsidRPr="008F02CD">
              <w:rPr>
                <w:rFonts w:asciiTheme="minorHAnsi" w:hAnsiTheme="minorHAnsi" w:cstheme="minorHAnsi"/>
                <w:sz w:val="20"/>
                <w:szCs w:val="20"/>
              </w:rPr>
              <w:t>nil</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February</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$608.54</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March</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nil</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April</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$178.99</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May</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$36.96</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June</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$401.91</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July</w:t>
            </w:r>
          </w:p>
        </w:tc>
        <w:tc>
          <w:tcPr>
            <w:tcW w:w="3038" w:type="dxa"/>
            <w:tcBorders>
              <w:top w:val="nil"/>
              <w:left w:val="nil"/>
              <w:bottom w:val="nil"/>
              <w:right w:val="nil"/>
            </w:tcBorders>
            <w:noWrap/>
            <w:vAlign w:val="center"/>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$77.28</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August</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$871.02</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September</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$3,889.21</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October</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$4,045.84</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November</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bCs/>
                <w:sz w:val="20"/>
                <w:szCs w:val="20"/>
              </w:rPr>
            </w:pPr>
            <w:r w:rsidRPr="008F02CD">
              <w:rPr>
                <w:rFonts w:asciiTheme="minorHAnsi" w:hAnsiTheme="minorHAnsi" w:cstheme="minorHAnsi"/>
                <w:sz w:val="20"/>
                <w:szCs w:val="20"/>
              </w:rPr>
              <w:t>$119.93</w:t>
            </w:r>
          </w:p>
        </w:tc>
      </w:tr>
      <w:tr w:rsidR="00951B08" w:rsidRPr="008F02CD" w:rsidTr="00623143">
        <w:trPr>
          <w:trHeight w:val="264"/>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December</w:t>
            </w:r>
          </w:p>
        </w:tc>
        <w:tc>
          <w:tcPr>
            <w:tcW w:w="3038"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r w:rsidRPr="008F02CD">
              <w:rPr>
                <w:rFonts w:asciiTheme="minorHAnsi" w:hAnsiTheme="minorHAnsi" w:cstheme="minorHAnsi"/>
                <w:sz w:val="20"/>
                <w:szCs w:val="20"/>
              </w:rPr>
              <w:t>$124.58</w:t>
            </w:r>
          </w:p>
        </w:tc>
      </w:tr>
      <w:tr w:rsidR="00951B08" w:rsidRPr="008F02CD" w:rsidTr="00623143">
        <w:trPr>
          <w:trHeight w:val="276"/>
        </w:trPr>
        <w:tc>
          <w:tcPr>
            <w:tcW w:w="2599" w:type="dxa"/>
            <w:tcBorders>
              <w:top w:val="nil"/>
              <w:left w:val="nil"/>
              <w:bottom w:val="nil"/>
              <w:right w:val="nil"/>
            </w:tcBorders>
            <w:noWrap/>
            <w:vAlign w:val="bottom"/>
          </w:tcPr>
          <w:p w:rsidR="00951B08" w:rsidRPr="008F02CD" w:rsidRDefault="00951B08" w:rsidP="00951B08">
            <w:pPr>
              <w:rPr>
                <w:rFonts w:asciiTheme="minorHAnsi" w:hAnsiTheme="minorHAnsi" w:cstheme="minorHAnsi"/>
                <w:sz w:val="20"/>
                <w:szCs w:val="20"/>
              </w:rPr>
            </w:pPr>
          </w:p>
        </w:tc>
        <w:tc>
          <w:tcPr>
            <w:tcW w:w="3038" w:type="dxa"/>
            <w:tcBorders>
              <w:top w:val="single" w:sz="4" w:space="0" w:color="000000"/>
              <w:left w:val="nil"/>
              <w:bottom w:val="double" w:sz="6" w:space="0" w:color="000000"/>
              <w:right w:val="nil"/>
            </w:tcBorders>
            <w:noWrap/>
            <w:vAlign w:val="bottom"/>
          </w:tcPr>
          <w:p w:rsidR="00951B08" w:rsidRPr="008F02CD" w:rsidRDefault="00951B08" w:rsidP="00951B08">
            <w:pPr>
              <w:rPr>
                <w:rFonts w:asciiTheme="minorHAnsi" w:hAnsiTheme="minorHAnsi" w:cstheme="minorHAnsi"/>
                <w:b/>
                <w:bCs/>
                <w:sz w:val="20"/>
                <w:szCs w:val="20"/>
              </w:rPr>
            </w:pPr>
            <w:r w:rsidRPr="008F02CD">
              <w:rPr>
                <w:rFonts w:asciiTheme="minorHAnsi" w:hAnsiTheme="minorHAnsi" w:cstheme="minorHAnsi"/>
                <w:b/>
                <w:bCs/>
                <w:sz w:val="20"/>
                <w:szCs w:val="20"/>
              </w:rPr>
              <w:t>$10354.26</w:t>
            </w:r>
          </w:p>
        </w:tc>
      </w:tr>
    </w:tbl>
    <w:p w:rsidR="00951B08" w:rsidRPr="008F02CD" w:rsidRDefault="00951B08" w:rsidP="00951B08">
      <w:pPr>
        <w:spacing w:line="276" w:lineRule="auto"/>
        <w:jc w:val="both"/>
        <w:rPr>
          <w:rFonts w:asciiTheme="minorHAnsi" w:hAnsiTheme="minorHAnsi" w:cstheme="minorHAnsi"/>
          <w:sz w:val="22"/>
          <w:szCs w:val="22"/>
        </w:rPr>
      </w:pPr>
    </w:p>
    <w:p w:rsidR="00951B08" w:rsidRPr="008F02CD" w:rsidRDefault="00951B08" w:rsidP="00951B08">
      <w:pPr>
        <w:spacing w:line="276" w:lineRule="auto"/>
        <w:jc w:val="both"/>
        <w:rPr>
          <w:rFonts w:asciiTheme="minorHAnsi" w:hAnsiTheme="minorHAnsi" w:cstheme="minorHAnsi"/>
          <w:sz w:val="22"/>
          <w:szCs w:val="22"/>
        </w:rPr>
      </w:pPr>
    </w:p>
    <w:p w:rsidR="00951B08" w:rsidRPr="008F02CD" w:rsidRDefault="00951B08" w:rsidP="00951B08">
      <w:pPr>
        <w:spacing w:line="276" w:lineRule="auto"/>
        <w:jc w:val="both"/>
        <w:rPr>
          <w:rFonts w:asciiTheme="minorHAnsi" w:hAnsiTheme="minorHAnsi" w:cstheme="minorHAnsi"/>
          <w:sz w:val="22"/>
          <w:szCs w:val="22"/>
        </w:rPr>
      </w:pPr>
    </w:p>
    <w:p w:rsidR="00951B08" w:rsidRPr="008F02CD" w:rsidRDefault="00951B08" w:rsidP="00951B08">
      <w:pPr>
        <w:spacing w:line="276" w:lineRule="auto"/>
        <w:jc w:val="both"/>
        <w:rPr>
          <w:rFonts w:asciiTheme="minorHAnsi" w:hAnsiTheme="minorHAnsi" w:cstheme="minorHAnsi"/>
          <w:sz w:val="22"/>
          <w:szCs w:val="22"/>
        </w:rPr>
      </w:pPr>
    </w:p>
    <w:p w:rsidR="00951B08" w:rsidRPr="008F02CD" w:rsidRDefault="00C40482" w:rsidP="00951B08">
      <w:pPr>
        <w:spacing w:line="276" w:lineRule="auto"/>
        <w:jc w:val="both"/>
        <w:rPr>
          <w:rFonts w:asciiTheme="minorHAnsi" w:hAnsiTheme="minorHAnsi" w:cstheme="minorHAnsi"/>
          <w:sz w:val="22"/>
          <w:szCs w:val="22"/>
          <w:lang w:val="en-AU" w:eastAsia="en-AU"/>
        </w:rPr>
      </w:pPr>
      <w:r>
        <w:rPr>
          <w:rFonts w:asciiTheme="minorHAnsi" w:hAnsiTheme="minorHAnsi" w:cstheme="minorHAnsi"/>
          <w:sz w:val="22"/>
          <w:szCs w:val="22"/>
          <w:lang w:val="en-AU" w:eastAsia="en-AU"/>
        </w:rPr>
        <w:br w:type="column"/>
      </w:r>
    </w:p>
    <w:p w:rsidR="00951B08" w:rsidRPr="008F02CD" w:rsidRDefault="00951B08" w:rsidP="00951B08">
      <w:pPr>
        <w:spacing w:line="276" w:lineRule="auto"/>
        <w:jc w:val="both"/>
        <w:rPr>
          <w:rFonts w:asciiTheme="minorHAnsi" w:hAnsiTheme="minorHAnsi" w:cstheme="minorHAnsi"/>
          <w:sz w:val="21"/>
          <w:szCs w:val="21"/>
          <w:lang w:val="en-AU" w:eastAsia="en-AU"/>
        </w:rPr>
      </w:pPr>
      <w:r w:rsidRPr="008F02CD">
        <w:rPr>
          <w:rFonts w:asciiTheme="minorHAnsi" w:hAnsiTheme="minorHAnsi" w:cstheme="minorHAnsi"/>
          <w:sz w:val="21"/>
          <w:szCs w:val="21"/>
          <w:lang w:val="en-AU" w:eastAsia="en-AU"/>
        </w:rPr>
        <w:t>I would like to take this opportunity to acknowledge Susan Cameron who assisted as I started out in the treasurer’s role, as well as NFP Accounting Specialists who worked alongside AHPA SA to provide financial advice and assistance where necessary.</w:t>
      </w:r>
    </w:p>
    <w:p w:rsidR="008D42A3" w:rsidRDefault="008D42A3" w:rsidP="00951B08">
      <w:pPr>
        <w:spacing w:line="276" w:lineRule="auto"/>
        <w:rPr>
          <w:rFonts w:asciiTheme="minorHAnsi" w:hAnsiTheme="minorHAnsi" w:cstheme="minorHAnsi"/>
          <w:b/>
          <w:bCs/>
          <w:sz w:val="22"/>
          <w:szCs w:val="22"/>
          <w:lang w:val="en-AU" w:eastAsia="en-AU"/>
        </w:rPr>
      </w:pPr>
    </w:p>
    <w:p w:rsidR="00951B08" w:rsidRPr="008F02CD" w:rsidRDefault="00951B08" w:rsidP="00951B08">
      <w:pPr>
        <w:spacing w:line="276" w:lineRule="auto"/>
        <w:rPr>
          <w:rFonts w:asciiTheme="minorHAnsi" w:hAnsiTheme="minorHAnsi" w:cstheme="minorHAnsi"/>
          <w:b/>
          <w:bCs/>
          <w:sz w:val="22"/>
          <w:szCs w:val="22"/>
          <w:lang w:val="en-AU" w:eastAsia="en-AU"/>
        </w:rPr>
      </w:pPr>
      <w:r w:rsidRPr="008F02CD">
        <w:rPr>
          <w:rFonts w:asciiTheme="minorHAnsi" w:hAnsiTheme="minorHAnsi" w:cstheme="minorHAnsi"/>
          <w:b/>
          <w:bCs/>
          <w:sz w:val="22"/>
          <w:szCs w:val="22"/>
          <w:lang w:val="en-AU" w:eastAsia="en-AU"/>
        </w:rPr>
        <w:t>Stefania Verlado</w:t>
      </w:r>
    </w:p>
    <w:p w:rsidR="008F02CD" w:rsidRDefault="008F02CD" w:rsidP="00951B08">
      <w:pPr>
        <w:spacing w:line="276" w:lineRule="auto"/>
        <w:rPr>
          <w:rFonts w:asciiTheme="minorHAnsi" w:hAnsiTheme="minorHAnsi" w:cstheme="minorHAnsi"/>
          <w:sz w:val="22"/>
          <w:szCs w:val="22"/>
          <w:lang w:val="en-AU" w:eastAsia="en-AU"/>
        </w:rPr>
      </w:pPr>
    </w:p>
    <w:p w:rsidR="008D42A3" w:rsidRPr="00D84811" w:rsidRDefault="008D42A3" w:rsidP="00951B08">
      <w:pPr>
        <w:spacing w:line="276" w:lineRule="auto"/>
        <w:rPr>
          <w:rFonts w:asciiTheme="minorHAnsi" w:hAnsiTheme="minorHAnsi" w:cstheme="minorHAnsi"/>
          <w:sz w:val="22"/>
          <w:szCs w:val="22"/>
          <w:lang w:val="en-AU" w:eastAsia="en-AU"/>
        </w:rPr>
      </w:pPr>
    </w:p>
    <w:p w:rsidR="00D84811" w:rsidRPr="00D84811" w:rsidRDefault="00D84811" w:rsidP="00951B08">
      <w:pPr>
        <w:autoSpaceDE w:val="0"/>
        <w:autoSpaceDN w:val="0"/>
        <w:adjustRightInd w:val="0"/>
        <w:spacing w:line="276" w:lineRule="auto"/>
        <w:rPr>
          <w:rFonts w:asciiTheme="minorHAnsi" w:hAnsiTheme="minorHAnsi" w:cstheme="minorHAnsi"/>
          <w:b/>
          <w:sz w:val="22"/>
          <w:szCs w:val="22"/>
          <w:u w:val="single"/>
          <w:lang w:val="en-AU" w:eastAsia="en-AU"/>
        </w:rPr>
      </w:pPr>
      <w:r w:rsidRPr="00D84811">
        <w:rPr>
          <w:rFonts w:asciiTheme="minorHAnsi" w:hAnsiTheme="minorHAnsi" w:cstheme="minorHAnsi"/>
          <w:b/>
          <w:sz w:val="22"/>
          <w:szCs w:val="22"/>
          <w:u w:val="single"/>
          <w:lang w:val="en-AU" w:eastAsia="en-AU"/>
        </w:rPr>
        <w:t xml:space="preserve">Correspondence Secretary </w:t>
      </w:r>
      <w:r w:rsidR="008D42A3">
        <w:rPr>
          <w:rFonts w:asciiTheme="minorHAnsi" w:hAnsiTheme="minorHAnsi" w:cstheme="minorHAnsi"/>
          <w:b/>
          <w:sz w:val="22"/>
          <w:szCs w:val="22"/>
          <w:u w:val="single"/>
          <w:lang w:val="en-AU" w:eastAsia="en-AU"/>
        </w:rPr>
        <w:t>Report</w:t>
      </w:r>
    </w:p>
    <w:p w:rsidR="00D84811" w:rsidRPr="00D84811" w:rsidRDefault="00D84811" w:rsidP="00951B08">
      <w:pPr>
        <w:spacing w:line="276" w:lineRule="auto"/>
        <w:rPr>
          <w:rFonts w:asciiTheme="minorHAnsi" w:hAnsiTheme="minorHAnsi" w:cstheme="minorHAnsi"/>
          <w:color w:val="000000"/>
          <w:sz w:val="22"/>
          <w:szCs w:val="22"/>
          <w:lang w:val="en-AU" w:eastAsia="en-AU"/>
        </w:rPr>
      </w:pPr>
      <w:r w:rsidRPr="00D84811">
        <w:rPr>
          <w:rFonts w:asciiTheme="minorHAnsi" w:hAnsiTheme="minorHAnsi" w:cstheme="minorHAnsi"/>
          <w:color w:val="000000"/>
          <w:sz w:val="22"/>
          <w:szCs w:val="22"/>
          <w:lang w:val="en-AU" w:eastAsia="en-AU"/>
        </w:rPr>
        <w:t>The Correspondence Secretary is responsible for receiving, sourcing and distributing information from other organisations that may be relevant to the South Australian members such as upcoming events, news and employment opportunities. The Correspondence Secretary is also responsible for keeping members informed of events being facilitated by the SA Executive Committee along with relevant information from the Committee. The role also involves responding to enquiries from members and liaising with the National Secretariat as well as maintaining website content.</w:t>
      </w:r>
    </w:p>
    <w:p w:rsidR="00D84811" w:rsidRPr="00D84811" w:rsidRDefault="00D84811" w:rsidP="00951B08">
      <w:pPr>
        <w:spacing w:line="276" w:lineRule="auto"/>
        <w:rPr>
          <w:rFonts w:asciiTheme="minorHAnsi" w:hAnsiTheme="minorHAnsi" w:cstheme="minorHAnsi"/>
          <w:color w:val="000000"/>
          <w:sz w:val="22"/>
          <w:szCs w:val="22"/>
          <w:lang w:val="en-AU" w:eastAsia="en-AU"/>
        </w:rPr>
      </w:pPr>
    </w:p>
    <w:p w:rsidR="00D84811" w:rsidRPr="00D84811" w:rsidRDefault="00D84811" w:rsidP="00951B08">
      <w:pPr>
        <w:spacing w:line="276" w:lineRule="auto"/>
        <w:rPr>
          <w:rFonts w:asciiTheme="minorHAnsi" w:hAnsiTheme="minorHAnsi" w:cstheme="minorHAnsi"/>
          <w:color w:val="000000"/>
          <w:sz w:val="22"/>
          <w:szCs w:val="22"/>
          <w:lang w:val="en-AU" w:eastAsia="en-AU"/>
        </w:rPr>
      </w:pPr>
      <w:r w:rsidRPr="00D84811">
        <w:rPr>
          <w:rFonts w:asciiTheme="minorHAnsi" w:hAnsiTheme="minorHAnsi" w:cstheme="minorHAnsi"/>
          <w:color w:val="000000"/>
          <w:sz w:val="22"/>
          <w:szCs w:val="22"/>
          <w:lang w:val="en-AU" w:eastAsia="en-AU"/>
        </w:rPr>
        <w:t xml:space="preserve">This year AHPA National has upgraded its emailing system, partnering with Technology Matters to provide a structured and professional design for the monthly e-bulletin. The e-bulletin continued to be distributed regularly throughout 2014. AHPA SA has been exploring the uses of social media developing and trialling an AHPA SA Facebook group. As Correspondence Secretary I have taken the role of regulating membership requests. This is monitored regularly and compared to the membership list in order to ensure the group is restricted to AHPA members only. </w:t>
      </w:r>
    </w:p>
    <w:p w:rsidR="00D84811" w:rsidRPr="00D84811" w:rsidRDefault="00D84811" w:rsidP="00951B08">
      <w:pPr>
        <w:spacing w:line="276" w:lineRule="auto"/>
        <w:rPr>
          <w:rFonts w:asciiTheme="minorHAnsi" w:hAnsiTheme="minorHAnsi" w:cstheme="minorHAnsi"/>
          <w:color w:val="000000"/>
          <w:sz w:val="22"/>
          <w:szCs w:val="22"/>
          <w:lang w:val="en-AU" w:eastAsia="en-AU"/>
        </w:rPr>
      </w:pPr>
    </w:p>
    <w:p w:rsidR="00D84811" w:rsidRPr="00D84811" w:rsidRDefault="00D84811" w:rsidP="00BC401F">
      <w:pPr>
        <w:spacing w:line="276" w:lineRule="auto"/>
        <w:rPr>
          <w:rFonts w:asciiTheme="minorHAnsi" w:hAnsiTheme="minorHAnsi" w:cstheme="minorHAnsi"/>
          <w:color w:val="000000"/>
          <w:sz w:val="22"/>
          <w:szCs w:val="22"/>
          <w:lang w:val="en-AU" w:eastAsia="en-AU"/>
        </w:rPr>
      </w:pPr>
      <w:r w:rsidRPr="00D84811">
        <w:rPr>
          <w:rFonts w:asciiTheme="minorHAnsi" w:hAnsiTheme="minorHAnsi" w:cstheme="minorHAnsi"/>
          <w:color w:val="000000"/>
          <w:sz w:val="22"/>
          <w:szCs w:val="22"/>
          <w:lang w:val="en-AU" w:eastAsia="en-AU"/>
        </w:rPr>
        <w:t>Each month the Correspondence Secretary provides a membership update at Executive Committee meetings. All new and renewed financial members in the SA branch from December 30</w:t>
      </w:r>
      <w:r w:rsidRPr="00D84811">
        <w:rPr>
          <w:rFonts w:asciiTheme="minorHAnsi" w:hAnsiTheme="minorHAnsi" w:cstheme="minorHAnsi"/>
          <w:color w:val="000000"/>
          <w:sz w:val="22"/>
          <w:szCs w:val="22"/>
          <w:vertAlign w:val="superscript"/>
          <w:lang w:val="en-AU" w:eastAsia="en-AU"/>
        </w:rPr>
        <w:t>th</w:t>
      </w:r>
      <w:r w:rsidRPr="00D84811">
        <w:rPr>
          <w:rFonts w:asciiTheme="minorHAnsi" w:hAnsiTheme="minorHAnsi" w:cstheme="minorHAnsi"/>
          <w:color w:val="000000"/>
          <w:sz w:val="22"/>
          <w:szCs w:val="22"/>
          <w:lang w:val="en-AU" w:eastAsia="en-AU"/>
        </w:rPr>
        <w:t xml:space="preserve"> 2014 equated to 77. These figures show a slight decrease in numbers spanning all areas except government organisations, which remained constant throughout the year. </w:t>
      </w:r>
    </w:p>
    <w:p w:rsidR="00D84811" w:rsidRPr="00D84811" w:rsidRDefault="00D84811" w:rsidP="00BC401F">
      <w:pPr>
        <w:spacing w:line="276" w:lineRule="auto"/>
        <w:rPr>
          <w:rFonts w:asciiTheme="minorHAnsi" w:hAnsiTheme="minorHAnsi" w:cstheme="minorHAnsi"/>
          <w:color w:val="000000"/>
          <w:sz w:val="22"/>
          <w:szCs w:val="22"/>
          <w:lang w:val="en-AU" w:eastAsia="en-AU"/>
        </w:rPr>
      </w:pPr>
    </w:p>
    <w:tbl>
      <w:tblPr>
        <w:tblW w:w="9939" w:type="dxa"/>
        <w:jc w:val="center"/>
        <w:tblCellMar>
          <w:left w:w="0" w:type="dxa"/>
          <w:right w:w="0" w:type="dxa"/>
        </w:tblCellMar>
        <w:tblLook w:val="04A0" w:firstRow="1" w:lastRow="0" w:firstColumn="1" w:lastColumn="0" w:noHBand="0" w:noVBand="1"/>
      </w:tblPr>
      <w:tblGrid>
        <w:gridCol w:w="6537"/>
        <w:gridCol w:w="1134"/>
        <w:gridCol w:w="1134"/>
        <w:gridCol w:w="1134"/>
      </w:tblGrid>
      <w:tr w:rsidR="00D84811" w:rsidRPr="00D84811" w:rsidTr="00BC401F">
        <w:trPr>
          <w:jc w:val="center"/>
        </w:trPr>
        <w:tc>
          <w:tcPr>
            <w:tcW w:w="6537" w:type="dxa"/>
            <w:tcBorders>
              <w:top w:val="single" w:sz="8" w:space="0" w:color="4F81BD"/>
              <w:left w:val="single" w:sz="8" w:space="0" w:color="4F81BD"/>
              <w:bottom w:val="single" w:sz="8" w:space="0" w:color="4F81BD"/>
              <w:right w:val="single" w:sz="4" w:space="0" w:color="auto"/>
            </w:tcBorders>
            <w:shd w:val="clear" w:color="auto" w:fill="4F81BD"/>
            <w:tcMar>
              <w:top w:w="0" w:type="dxa"/>
              <w:left w:w="108" w:type="dxa"/>
              <w:bottom w:w="0" w:type="dxa"/>
              <w:right w:w="108" w:type="dxa"/>
            </w:tcMar>
            <w:hideMark/>
          </w:tcPr>
          <w:p w:rsidR="00D84811" w:rsidRPr="00D84811" w:rsidRDefault="00D84811" w:rsidP="00BC401F">
            <w:pPr>
              <w:spacing w:line="276" w:lineRule="auto"/>
              <w:rPr>
                <w:rFonts w:asciiTheme="minorHAnsi" w:hAnsiTheme="minorHAnsi" w:cstheme="minorHAnsi"/>
                <w:lang w:val="en-AU" w:eastAsia="en-AU"/>
              </w:rPr>
            </w:pPr>
            <w:r w:rsidRPr="00D84811">
              <w:rPr>
                <w:rFonts w:asciiTheme="minorHAnsi" w:hAnsiTheme="minorHAnsi" w:cstheme="minorHAnsi"/>
                <w:b/>
                <w:bCs/>
                <w:color w:val="FFFFFF"/>
                <w:sz w:val="22"/>
                <w:szCs w:val="22"/>
                <w:lang w:val="en-AU" w:eastAsia="en-AU"/>
              </w:rPr>
              <w:t>Membership Type</w:t>
            </w:r>
          </w:p>
        </w:tc>
        <w:tc>
          <w:tcPr>
            <w:tcW w:w="1134" w:type="dxa"/>
            <w:tcBorders>
              <w:top w:val="single" w:sz="8" w:space="0" w:color="4F81BD"/>
              <w:left w:val="single" w:sz="4" w:space="0" w:color="auto"/>
              <w:bottom w:val="single" w:sz="8" w:space="0" w:color="4F81BD"/>
              <w:right w:val="single" w:sz="8" w:space="0" w:color="4F81BD"/>
            </w:tcBorders>
            <w:shd w:val="clear" w:color="auto" w:fill="4F81BD"/>
            <w:tcMar>
              <w:top w:w="0" w:type="dxa"/>
              <w:left w:w="108" w:type="dxa"/>
              <w:bottom w:w="0" w:type="dxa"/>
              <w:right w:w="108" w:type="dxa"/>
            </w:tcMar>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b/>
                <w:bCs/>
                <w:color w:val="FFFFFF"/>
                <w:sz w:val="22"/>
                <w:szCs w:val="22"/>
                <w:lang w:val="en-AU" w:eastAsia="en-AU"/>
              </w:rPr>
              <w:t>2012</w:t>
            </w:r>
          </w:p>
        </w:tc>
        <w:tc>
          <w:tcPr>
            <w:tcW w:w="1134" w:type="dxa"/>
            <w:tcBorders>
              <w:top w:val="single" w:sz="8" w:space="0" w:color="4F81BD"/>
              <w:left w:val="nil"/>
              <w:bottom w:val="single" w:sz="8" w:space="0" w:color="4F81BD"/>
              <w:right w:val="single" w:sz="8" w:space="0" w:color="4F81BD"/>
            </w:tcBorders>
            <w:shd w:val="clear" w:color="auto" w:fill="4F81BD"/>
            <w:hideMark/>
          </w:tcPr>
          <w:p w:rsidR="00D84811" w:rsidRPr="00D84811" w:rsidRDefault="00D84811" w:rsidP="00BC401F">
            <w:pPr>
              <w:spacing w:line="276" w:lineRule="auto"/>
              <w:jc w:val="center"/>
              <w:rPr>
                <w:rFonts w:asciiTheme="minorHAnsi" w:hAnsiTheme="minorHAnsi" w:cstheme="minorHAnsi"/>
                <w:b/>
                <w:bCs/>
                <w:color w:val="FFFFFF"/>
                <w:lang w:val="en-AU" w:eastAsia="en-AU"/>
              </w:rPr>
            </w:pPr>
            <w:r w:rsidRPr="00D84811">
              <w:rPr>
                <w:rFonts w:asciiTheme="minorHAnsi" w:hAnsiTheme="minorHAnsi" w:cstheme="minorHAnsi"/>
                <w:b/>
                <w:bCs/>
                <w:color w:val="FFFFFF"/>
                <w:sz w:val="22"/>
                <w:szCs w:val="22"/>
                <w:lang w:val="en-AU" w:eastAsia="en-AU"/>
              </w:rPr>
              <w:t>2013</w:t>
            </w:r>
          </w:p>
        </w:tc>
        <w:tc>
          <w:tcPr>
            <w:tcW w:w="1134" w:type="dxa"/>
            <w:tcBorders>
              <w:top w:val="single" w:sz="8" w:space="0" w:color="4F81BD"/>
              <w:left w:val="nil"/>
              <w:bottom w:val="single" w:sz="8" w:space="0" w:color="4F81BD"/>
              <w:right w:val="single" w:sz="8" w:space="0" w:color="4F81BD"/>
            </w:tcBorders>
            <w:shd w:val="clear" w:color="auto" w:fill="4F81BD"/>
            <w:hideMark/>
          </w:tcPr>
          <w:p w:rsidR="00D84811" w:rsidRPr="00D84811" w:rsidRDefault="00D84811" w:rsidP="00BC401F">
            <w:pPr>
              <w:spacing w:line="276" w:lineRule="auto"/>
              <w:jc w:val="center"/>
              <w:rPr>
                <w:rFonts w:asciiTheme="minorHAnsi" w:hAnsiTheme="minorHAnsi" w:cstheme="minorHAnsi"/>
                <w:b/>
                <w:bCs/>
                <w:color w:val="FFFFFF"/>
                <w:lang w:val="en-AU" w:eastAsia="en-AU"/>
              </w:rPr>
            </w:pPr>
            <w:r w:rsidRPr="00D84811">
              <w:rPr>
                <w:rFonts w:asciiTheme="minorHAnsi" w:hAnsiTheme="minorHAnsi" w:cstheme="minorHAnsi"/>
                <w:b/>
                <w:bCs/>
                <w:color w:val="FFFFFF"/>
                <w:sz w:val="22"/>
                <w:szCs w:val="22"/>
                <w:lang w:val="en-AU" w:eastAsia="en-AU"/>
              </w:rPr>
              <w:t>2014</w:t>
            </w:r>
          </w:p>
        </w:tc>
      </w:tr>
      <w:tr w:rsidR="00D84811" w:rsidRPr="00D84811" w:rsidTr="00BC401F">
        <w:trPr>
          <w:trHeight w:val="359"/>
          <w:jc w:val="center"/>
        </w:trPr>
        <w:tc>
          <w:tcPr>
            <w:tcW w:w="6537" w:type="dxa"/>
            <w:tcBorders>
              <w:top w:val="single" w:sz="8" w:space="0" w:color="4F81BD"/>
              <w:left w:val="single" w:sz="8" w:space="0" w:color="4F81BD"/>
              <w:bottom w:val="single" w:sz="8" w:space="0" w:color="4F81BD"/>
              <w:right w:val="single" w:sz="4" w:space="0" w:color="auto"/>
            </w:tcBorders>
            <w:tcMar>
              <w:top w:w="0" w:type="dxa"/>
              <w:left w:w="108" w:type="dxa"/>
              <w:bottom w:w="0" w:type="dxa"/>
              <w:right w:w="108" w:type="dxa"/>
            </w:tcMar>
            <w:hideMark/>
          </w:tcPr>
          <w:p w:rsidR="00D84811" w:rsidRPr="00D84811" w:rsidRDefault="00D84811" w:rsidP="00BC401F">
            <w:pPr>
              <w:spacing w:line="276" w:lineRule="auto"/>
              <w:rPr>
                <w:rFonts w:asciiTheme="minorHAnsi" w:hAnsiTheme="minorHAnsi" w:cstheme="minorHAnsi"/>
                <w:lang w:val="en-AU" w:eastAsia="en-AU"/>
              </w:rPr>
            </w:pPr>
            <w:r w:rsidRPr="00D84811">
              <w:rPr>
                <w:rFonts w:asciiTheme="minorHAnsi" w:hAnsiTheme="minorHAnsi" w:cstheme="minorHAnsi"/>
                <w:sz w:val="22"/>
                <w:szCs w:val="22"/>
                <w:lang w:val="en-AU" w:eastAsia="en-AU"/>
              </w:rPr>
              <w:t>Full Member (Australia) including Aboriginal or Torres Strait Islander</w:t>
            </w:r>
          </w:p>
        </w:tc>
        <w:tc>
          <w:tcPr>
            <w:tcW w:w="1134" w:type="dxa"/>
            <w:tcBorders>
              <w:top w:val="single" w:sz="8" w:space="0" w:color="4F81BD"/>
              <w:left w:val="single" w:sz="4" w:space="0" w:color="auto"/>
              <w:bottom w:val="single" w:sz="8" w:space="0" w:color="4F81BD"/>
              <w:right w:val="single" w:sz="8" w:space="0" w:color="4F81BD"/>
            </w:tcBorders>
            <w:tcMar>
              <w:top w:w="0" w:type="dxa"/>
              <w:left w:w="108" w:type="dxa"/>
              <w:bottom w:w="0" w:type="dxa"/>
              <w:right w:w="108" w:type="dxa"/>
            </w:tcMar>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51</w:t>
            </w:r>
          </w:p>
        </w:tc>
        <w:tc>
          <w:tcPr>
            <w:tcW w:w="1134" w:type="dxa"/>
            <w:tcBorders>
              <w:top w:val="single" w:sz="8" w:space="0" w:color="4F81BD"/>
              <w:left w:val="nil"/>
              <w:bottom w:val="single" w:sz="8" w:space="0" w:color="4F81BD"/>
              <w:right w:val="single" w:sz="8" w:space="0" w:color="4F81BD"/>
            </w:tcBorders>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41</w:t>
            </w:r>
          </w:p>
        </w:tc>
        <w:tc>
          <w:tcPr>
            <w:tcW w:w="1134" w:type="dxa"/>
            <w:tcBorders>
              <w:top w:val="single" w:sz="8" w:space="0" w:color="4F81BD"/>
              <w:left w:val="nil"/>
              <w:bottom w:val="single" w:sz="8" w:space="0" w:color="4F81BD"/>
              <w:right w:val="single" w:sz="8" w:space="0" w:color="4F81BD"/>
            </w:tcBorders>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37</w:t>
            </w:r>
          </w:p>
        </w:tc>
      </w:tr>
      <w:tr w:rsidR="00D84811" w:rsidRPr="00D84811" w:rsidTr="00BC401F">
        <w:trPr>
          <w:jc w:val="center"/>
        </w:trPr>
        <w:tc>
          <w:tcPr>
            <w:tcW w:w="6537" w:type="dxa"/>
            <w:tcBorders>
              <w:top w:val="single" w:sz="8" w:space="0" w:color="4F81BD"/>
              <w:left w:val="single" w:sz="8" w:space="0" w:color="4F81BD"/>
              <w:bottom w:val="single" w:sz="8" w:space="0" w:color="4F81BD"/>
              <w:right w:val="single" w:sz="4" w:space="0" w:color="auto"/>
            </w:tcBorders>
            <w:tcMar>
              <w:top w:w="0" w:type="dxa"/>
              <w:left w:w="108" w:type="dxa"/>
              <w:bottom w:w="0" w:type="dxa"/>
              <w:right w:w="108" w:type="dxa"/>
            </w:tcMar>
            <w:hideMark/>
          </w:tcPr>
          <w:p w:rsidR="00D84811" w:rsidRPr="00D84811" w:rsidRDefault="00D84811" w:rsidP="00BC401F">
            <w:pPr>
              <w:spacing w:line="276" w:lineRule="auto"/>
              <w:rPr>
                <w:rFonts w:asciiTheme="minorHAnsi" w:hAnsiTheme="minorHAnsi" w:cstheme="minorHAnsi"/>
                <w:lang w:val="en-AU" w:eastAsia="en-AU"/>
              </w:rPr>
            </w:pPr>
            <w:r w:rsidRPr="00D84811">
              <w:rPr>
                <w:rFonts w:asciiTheme="minorHAnsi" w:hAnsiTheme="minorHAnsi" w:cstheme="minorHAnsi"/>
                <w:sz w:val="22"/>
                <w:szCs w:val="22"/>
                <w:lang w:val="en-AU" w:eastAsia="en-AU"/>
              </w:rPr>
              <w:t>Student Member (Australia)</w:t>
            </w:r>
          </w:p>
        </w:tc>
        <w:tc>
          <w:tcPr>
            <w:tcW w:w="1134" w:type="dxa"/>
            <w:tcBorders>
              <w:top w:val="single" w:sz="8" w:space="0" w:color="4F81BD"/>
              <w:left w:val="single" w:sz="4" w:space="0" w:color="auto"/>
              <w:bottom w:val="single" w:sz="8" w:space="0" w:color="4F81BD"/>
              <w:right w:val="single" w:sz="8" w:space="0" w:color="4F81BD"/>
            </w:tcBorders>
            <w:tcMar>
              <w:top w:w="0" w:type="dxa"/>
              <w:left w:w="108" w:type="dxa"/>
              <w:bottom w:w="0" w:type="dxa"/>
              <w:right w:w="108" w:type="dxa"/>
            </w:tcMar>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40</w:t>
            </w:r>
          </w:p>
        </w:tc>
        <w:tc>
          <w:tcPr>
            <w:tcW w:w="1134" w:type="dxa"/>
            <w:tcBorders>
              <w:top w:val="single" w:sz="8" w:space="0" w:color="4F81BD"/>
              <w:left w:val="nil"/>
              <w:bottom w:val="single" w:sz="8" w:space="0" w:color="4F81BD"/>
              <w:right w:val="single" w:sz="8" w:space="0" w:color="4F81BD"/>
            </w:tcBorders>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39</w:t>
            </w:r>
          </w:p>
        </w:tc>
        <w:tc>
          <w:tcPr>
            <w:tcW w:w="1134" w:type="dxa"/>
            <w:tcBorders>
              <w:top w:val="single" w:sz="8" w:space="0" w:color="4F81BD"/>
              <w:left w:val="nil"/>
              <w:bottom w:val="single" w:sz="8" w:space="0" w:color="4F81BD"/>
              <w:right w:val="single" w:sz="8" w:space="0" w:color="4F81BD"/>
            </w:tcBorders>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33</w:t>
            </w:r>
          </w:p>
        </w:tc>
      </w:tr>
      <w:tr w:rsidR="00D84811" w:rsidRPr="00D84811" w:rsidTr="00BC401F">
        <w:trPr>
          <w:jc w:val="center"/>
        </w:trPr>
        <w:tc>
          <w:tcPr>
            <w:tcW w:w="6537" w:type="dxa"/>
            <w:tcBorders>
              <w:top w:val="single" w:sz="8" w:space="0" w:color="4F81BD"/>
              <w:left w:val="single" w:sz="8" w:space="0" w:color="4F81BD"/>
              <w:bottom w:val="single" w:sz="8" w:space="0" w:color="4F81BD"/>
              <w:right w:val="single" w:sz="4" w:space="0" w:color="auto"/>
            </w:tcBorders>
            <w:tcMar>
              <w:top w:w="0" w:type="dxa"/>
              <w:left w:w="108" w:type="dxa"/>
              <w:bottom w:w="0" w:type="dxa"/>
              <w:right w:w="108" w:type="dxa"/>
            </w:tcMar>
            <w:hideMark/>
          </w:tcPr>
          <w:p w:rsidR="00D84811" w:rsidRPr="00D84811" w:rsidRDefault="00D84811" w:rsidP="00BC401F">
            <w:pPr>
              <w:spacing w:line="276" w:lineRule="auto"/>
              <w:rPr>
                <w:rFonts w:asciiTheme="minorHAnsi" w:hAnsiTheme="minorHAnsi" w:cstheme="minorHAnsi"/>
                <w:lang w:val="en-AU" w:eastAsia="en-AU"/>
              </w:rPr>
            </w:pPr>
            <w:r w:rsidRPr="00D84811">
              <w:rPr>
                <w:rFonts w:asciiTheme="minorHAnsi" w:hAnsiTheme="minorHAnsi" w:cstheme="minorHAnsi"/>
                <w:sz w:val="22"/>
                <w:szCs w:val="22"/>
                <w:lang w:val="en-AU" w:eastAsia="en-AU"/>
              </w:rPr>
              <w:t>Community Organisation (Australia)</w:t>
            </w:r>
          </w:p>
        </w:tc>
        <w:tc>
          <w:tcPr>
            <w:tcW w:w="1134" w:type="dxa"/>
            <w:tcBorders>
              <w:top w:val="single" w:sz="8" w:space="0" w:color="4F81BD"/>
              <w:left w:val="single" w:sz="4" w:space="0" w:color="auto"/>
              <w:bottom w:val="single" w:sz="8" w:space="0" w:color="4F81BD"/>
              <w:right w:val="single" w:sz="8" w:space="0" w:color="4F81BD"/>
            </w:tcBorders>
            <w:tcMar>
              <w:top w:w="0" w:type="dxa"/>
              <w:left w:w="108" w:type="dxa"/>
              <w:bottom w:w="0" w:type="dxa"/>
              <w:right w:w="108" w:type="dxa"/>
            </w:tcMar>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2</w:t>
            </w:r>
          </w:p>
        </w:tc>
        <w:tc>
          <w:tcPr>
            <w:tcW w:w="1134" w:type="dxa"/>
            <w:tcBorders>
              <w:top w:val="single" w:sz="8" w:space="0" w:color="4F81BD"/>
              <w:left w:val="nil"/>
              <w:bottom w:val="single" w:sz="8" w:space="0" w:color="4F81BD"/>
              <w:right w:val="single" w:sz="8" w:space="0" w:color="4F81BD"/>
            </w:tcBorders>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3</w:t>
            </w:r>
          </w:p>
        </w:tc>
        <w:tc>
          <w:tcPr>
            <w:tcW w:w="1134" w:type="dxa"/>
            <w:tcBorders>
              <w:top w:val="single" w:sz="8" w:space="0" w:color="4F81BD"/>
              <w:left w:val="nil"/>
              <w:bottom w:val="single" w:sz="8" w:space="0" w:color="4F81BD"/>
              <w:right w:val="single" w:sz="8" w:space="0" w:color="4F81BD"/>
            </w:tcBorders>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2</w:t>
            </w:r>
          </w:p>
        </w:tc>
      </w:tr>
      <w:tr w:rsidR="00D84811" w:rsidRPr="00D84811" w:rsidTr="00BC401F">
        <w:trPr>
          <w:jc w:val="center"/>
        </w:trPr>
        <w:tc>
          <w:tcPr>
            <w:tcW w:w="6537" w:type="dxa"/>
            <w:tcBorders>
              <w:top w:val="single" w:sz="8" w:space="0" w:color="4F81BD"/>
              <w:left w:val="single" w:sz="8" w:space="0" w:color="4F81BD"/>
              <w:bottom w:val="single" w:sz="8" w:space="0" w:color="4F81BD"/>
              <w:right w:val="single" w:sz="4" w:space="0" w:color="auto"/>
            </w:tcBorders>
            <w:tcMar>
              <w:top w:w="0" w:type="dxa"/>
              <w:left w:w="108" w:type="dxa"/>
              <w:bottom w:w="0" w:type="dxa"/>
              <w:right w:w="108" w:type="dxa"/>
            </w:tcMar>
            <w:hideMark/>
          </w:tcPr>
          <w:p w:rsidR="00D84811" w:rsidRPr="00D84811" w:rsidRDefault="00D84811" w:rsidP="00BC401F">
            <w:pPr>
              <w:spacing w:line="276" w:lineRule="auto"/>
              <w:rPr>
                <w:rFonts w:asciiTheme="minorHAnsi" w:hAnsiTheme="minorHAnsi" w:cstheme="minorHAnsi"/>
                <w:lang w:val="en-AU" w:eastAsia="en-AU"/>
              </w:rPr>
            </w:pPr>
            <w:r w:rsidRPr="00D84811">
              <w:rPr>
                <w:rFonts w:asciiTheme="minorHAnsi" w:hAnsiTheme="minorHAnsi" w:cstheme="minorHAnsi"/>
                <w:sz w:val="22"/>
                <w:szCs w:val="22"/>
                <w:lang w:val="en-AU" w:eastAsia="en-AU"/>
              </w:rPr>
              <w:t>Government Organisation (Australia)</w:t>
            </w:r>
          </w:p>
        </w:tc>
        <w:tc>
          <w:tcPr>
            <w:tcW w:w="1134" w:type="dxa"/>
            <w:tcBorders>
              <w:top w:val="single" w:sz="8" w:space="0" w:color="4F81BD"/>
              <w:left w:val="single" w:sz="4" w:space="0" w:color="auto"/>
              <w:bottom w:val="single" w:sz="8" w:space="0" w:color="4F81BD"/>
              <w:right w:val="single" w:sz="8" w:space="0" w:color="4F81BD"/>
            </w:tcBorders>
            <w:tcMar>
              <w:top w:w="0" w:type="dxa"/>
              <w:left w:w="108" w:type="dxa"/>
              <w:bottom w:w="0" w:type="dxa"/>
              <w:right w:w="108" w:type="dxa"/>
            </w:tcMar>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9</w:t>
            </w:r>
          </w:p>
        </w:tc>
        <w:tc>
          <w:tcPr>
            <w:tcW w:w="1134" w:type="dxa"/>
            <w:tcBorders>
              <w:top w:val="single" w:sz="8" w:space="0" w:color="4F81BD"/>
              <w:left w:val="nil"/>
              <w:bottom w:val="single" w:sz="8" w:space="0" w:color="4F81BD"/>
              <w:right w:val="single" w:sz="8" w:space="0" w:color="4F81BD"/>
            </w:tcBorders>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5</w:t>
            </w:r>
          </w:p>
        </w:tc>
        <w:tc>
          <w:tcPr>
            <w:tcW w:w="1134" w:type="dxa"/>
            <w:tcBorders>
              <w:top w:val="single" w:sz="8" w:space="0" w:color="4F81BD"/>
              <w:left w:val="nil"/>
              <w:bottom w:val="single" w:sz="8" w:space="0" w:color="4F81BD"/>
              <w:right w:val="single" w:sz="8" w:space="0" w:color="4F81BD"/>
            </w:tcBorders>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5</w:t>
            </w:r>
          </w:p>
        </w:tc>
      </w:tr>
      <w:tr w:rsidR="00D84811" w:rsidRPr="00D84811" w:rsidTr="00BC401F">
        <w:trPr>
          <w:jc w:val="center"/>
        </w:trPr>
        <w:tc>
          <w:tcPr>
            <w:tcW w:w="6537" w:type="dxa"/>
            <w:tcBorders>
              <w:top w:val="single" w:sz="8" w:space="0" w:color="4F81BD"/>
              <w:left w:val="single" w:sz="8" w:space="0" w:color="4F81BD"/>
              <w:bottom w:val="single" w:sz="8" w:space="0" w:color="4F81BD"/>
              <w:right w:val="single" w:sz="4" w:space="0" w:color="auto"/>
            </w:tcBorders>
            <w:shd w:val="clear" w:color="auto" w:fill="C6D9F1" w:themeFill="text2" w:themeFillTint="33"/>
            <w:tcMar>
              <w:top w:w="0" w:type="dxa"/>
              <w:left w:w="108" w:type="dxa"/>
              <w:bottom w:w="0" w:type="dxa"/>
              <w:right w:w="108" w:type="dxa"/>
            </w:tcMar>
            <w:hideMark/>
          </w:tcPr>
          <w:p w:rsidR="00D84811" w:rsidRPr="00D84811" w:rsidRDefault="00D84811" w:rsidP="00BC401F">
            <w:pPr>
              <w:spacing w:line="276" w:lineRule="auto"/>
              <w:rPr>
                <w:rFonts w:asciiTheme="minorHAnsi" w:hAnsiTheme="minorHAnsi" w:cstheme="minorHAnsi"/>
                <w:lang w:val="en-AU" w:eastAsia="en-AU"/>
              </w:rPr>
            </w:pPr>
            <w:r w:rsidRPr="00D84811">
              <w:rPr>
                <w:rFonts w:asciiTheme="minorHAnsi" w:hAnsiTheme="minorHAnsi" w:cstheme="minorHAnsi"/>
                <w:b/>
                <w:bCs/>
                <w:sz w:val="22"/>
                <w:szCs w:val="22"/>
                <w:lang w:val="en-AU" w:eastAsia="en-AU"/>
              </w:rPr>
              <w:t>Total</w:t>
            </w:r>
          </w:p>
        </w:tc>
        <w:tc>
          <w:tcPr>
            <w:tcW w:w="1134" w:type="dxa"/>
            <w:tcBorders>
              <w:top w:val="single" w:sz="8" w:space="0" w:color="4F81BD"/>
              <w:left w:val="single" w:sz="4" w:space="0" w:color="auto"/>
              <w:bottom w:val="single" w:sz="8" w:space="0" w:color="4F81BD"/>
              <w:right w:val="single" w:sz="8" w:space="0" w:color="4F81BD"/>
            </w:tcBorders>
            <w:shd w:val="clear" w:color="auto" w:fill="C6D9F1" w:themeFill="text2" w:themeFillTint="33"/>
            <w:tcMar>
              <w:top w:w="0" w:type="dxa"/>
              <w:left w:w="108" w:type="dxa"/>
              <w:bottom w:w="0" w:type="dxa"/>
              <w:right w:w="108" w:type="dxa"/>
            </w:tcMar>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102</w:t>
            </w:r>
          </w:p>
        </w:tc>
        <w:tc>
          <w:tcPr>
            <w:tcW w:w="1134" w:type="dxa"/>
            <w:tcBorders>
              <w:top w:val="single" w:sz="8" w:space="0" w:color="4F81BD"/>
              <w:left w:val="nil"/>
              <w:bottom w:val="single" w:sz="8" w:space="0" w:color="4F81BD"/>
              <w:right w:val="single" w:sz="8" w:space="0" w:color="4F81BD"/>
            </w:tcBorders>
            <w:shd w:val="clear" w:color="auto" w:fill="C6D9F1" w:themeFill="text2" w:themeFillTint="33"/>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88</w:t>
            </w:r>
          </w:p>
        </w:tc>
        <w:tc>
          <w:tcPr>
            <w:tcW w:w="1134" w:type="dxa"/>
            <w:tcBorders>
              <w:top w:val="single" w:sz="8" w:space="0" w:color="4F81BD"/>
              <w:left w:val="nil"/>
              <w:bottom w:val="single" w:sz="8" w:space="0" w:color="4F81BD"/>
              <w:right w:val="single" w:sz="8" w:space="0" w:color="4F81BD"/>
            </w:tcBorders>
            <w:shd w:val="clear" w:color="auto" w:fill="C6D9F1" w:themeFill="text2" w:themeFillTint="33"/>
            <w:hideMark/>
          </w:tcPr>
          <w:p w:rsidR="00D84811" w:rsidRPr="00D84811" w:rsidRDefault="00D84811" w:rsidP="00BC401F">
            <w:pPr>
              <w:spacing w:line="276" w:lineRule="auto"/>
              <w:jc w:val="center"/>
              <w:rPr>
                <w:rFonts w:asciiTheme="minorHAnsi" w:hAnsiTheme="minorHAnsi" w:cstheme="minorHAnsi"/>
                <w:lang w:val="en-AU" w:eastAsia="en-AU"/>
              </w:rPr>
            </w:pPr>
            <w:r w:rsidRPr="00D84811">
              <w:rPr>
                <w:rFonts w:asciiTheme="minorHAnsi" w:hAnsiTheme="minorHAnsi" w:cstheme="minorHAnsi"/>
                <w:sz w:val="22"/>
                <w:szCs w:val="22"/>
                <w:lang w:val="en-AU" w:eastAsia="en-AU"/>
              </w:rPr>
              <w:t>77</w:t>
            </w:r>
          </w:p>
        </w:tc>
      </w:tr>
    </w:tbl>
    <w:p w:rsidR="00D84811" w:rsidRPr="00D84811" w:rsidRDefault="00D84811" w:rsidP="00BC401F">
      <w:pPr>
        <w:autoSpaceDE w:val="0"/>
        <w:autoSpaceDN w:val="0"/>
        <w:adjustRightInd w:val="0"/>
        <w:spacing w:line="276" w:lineRule="auto"/>
        <w:rPr>
          <w:rFonts w:asciiTheme="minorHAnsi" w:hAnsiTheme="minorHAnsi" w:cstheme="minorHAnsi"/>
          <w:sz w:val="22"/>
          <w:szCs w:val="22"/>
          <w:u w:val="single"/>
          <w:lang w:val="en-AU" w:eastAsia="en-AU"/>
        </w:rPr>
      </w:pPr>
    </w:p>
    <w:p w:rsidR="00D84811" w:rsidRPr="00D84811" w:rsidRDefault="00D84811" w:rsidP="00BC401F">
      <w:pPr>
        <w:autoSpaceDE w:val="0"/>
        <w:autoSpaceDN w:val="0"/>
        <w:adjustRightInd w:val="0"/>
        <w:spacing w:line="276" w:lineRule="auto"/>
        <w:rPr>
          <w:rFonts w:asciiTheme="minorHAnsi" w:hAnsiTheme="minorHAnsi" w:cstheme="minorHAnsi"/>
          <w:sz w:val="22"/>
          <w:szCs w:val="22"/>
          <w:u w:val="single"/>
          <w:lang w:val="en-AU" w:eastAsia="en-AU"/>
        </w:rPr>
      </w:pPr>
    </w:p>
    <w:p w:rsidR="00D84811" w:rsidRPr="005B1B8E" w:rsidRDefault="00D84811" w:rsidP="00BC401F">
      <w:pPr>
        <w:spacing w:line="276" w:lineRule="auto"/>
        <w:rPr>
          <w:rFonts w:asciiTheme="minorHAnsi" w:hAnsiTheme="minorHAnsi" w:cstheme="minorHAnsi"/>
          <w:b/>
          <w:sz w:val="22"/>
          <w:szCs w:val="22"/>
        </w:rPr>
      </w:pPr>
      <w:r w:rsidRPr="005B1B8E">
        <w:rPr>
          <w:rFonts w:asciiTheme="minorHAnsi" w:hAnsiTheme="minorHAnsi" w:cstheme="minorHAnsi"/>
          <w:b/>
          <w:sz w:val="22"/>
          <w:szCs w:val="22"/>
        </w:rPr>
        <w:t>Alex Jackson</w:t>
      </w:r>
    </w:p>
    <w:p w:rsidR="00D84811" w:rsidRPr="00D84811" w:rsidRDefault="00D84811" w:rsidP="00BC401F">
      <w:pPr>
        <w:spacing w:line="276" w:lineRule="auto"/>
        <w:rPr>
          <w:rFonts w:asciiTheme="minorHAnsi" w:hAnsiTheme="minorHAnsi" w:cstheme="minorHAnsi"/>
          <w:sz w:val="22"/>
          <w:szCs w:val="22"/>
        </w:rPr>
      </w:pPr>
      <w:r w:rsidRPr="00D84811">
        <w:rPr>
          <w:rFonts w:asciiTheme="minorHAnsi" w:hAnsiTheme="minorHAnsi" w:cstheme="minorHAnsi"/>
          <w:sz w:val="22"/>
          <w:szCs w:val="22"/>
        </w:rPr>
        <w:t>Correspondence Secretary, AHPA (SA)</w:t>
      </w:r>
    </w:p>
    <w:p w:rsidR="00D84811" w:rsidRPr="00D84811" w:rsidRDefault="00D84811" w:rsidP="00BC401F">
      <w:pPr>
        <w:autoSpaceDE w:val="0"/>
        <w:autoSpaceDN w:val="0"/>
        <w:adjustRightInd w:val="0"/>
        <w:spacing w:line="276" w:lineRule="auto"/>
        <w:rPr>
          <w:rFonts w:asciiTheme="minorHAnsi" w:hAnsiTheme="minorHAnsi" w:cstheme="minorHAnsi"/>
          <w:sz w:val="22"/>
          <w:szCs w:val="22"/>
          <w:lang w:val="en-AU" w:eastAsia="en-AU"/>
        </w:rPr>
      </w:pPr>
    </w:p>
    <w:p w:rsidR="00D84811" w:rsidRPr="00D84811" w:rsidRDefault="00D84811" w:rsidP="00BC401F">
      <w:pPr>
        <w:spacing w:line="276" w:lineRule="auto"/>
        <w:rPr>
          <w:rFonts w:asciiTheme="minorHAnsi" w:hAnsiTheme="minorHAnsi" w:cstheme="minorHAnsi"/>
          <w:b/>
          <w:bCs/>
          <w:sz w:val="22"/>
          <w:szCs w:val="22"/>
          <w:lang w:val="en-AU" w:eastAsia="en-AU"/>
        </w:rPr>
      </w:pPr>
      <w:r w:rsidRPr="00D84811">
        <w:rPr>
          <w:rFonts w:asciiTheme="minorHAnsi" w:hAnsiTheme="minorHAnsi" w:cstheme="minorHAnsi"/>
          <w:b/>
          <w:bCs/>
          <w:sz w:val="22"/>
          <w:szCs w:val="22"/>
          <w:lang w:val="en-AU" w:eastAsia="en-AU"/>
        </w:rPr>
        <w:br w:type="page"/>
      </w:r>
    </w:p>
    <w:p w:rsidR="00235414" w:rsidRPr="008D42A3" w:rsidRDefault="00235414" w:rsidP="008D42A3">
      <w:pPr>
        <w:autoSpaceDE w:val="0"/>
        <w:autoSpaceDN w:val="0"/>
        <w:adjustRightInd w:val="0"/>
        <w:spacing w:line="276" w:lineRule="auto"/>
        <w:rPr>
          <w:rFonts w:asciiTheme="minorHAnsi" w:hAnsiTheme="minorHAnsi" w:cstheme="minorHAnsi"/>
          <w:b/>
          <w:bCs/>
          <w:sz w:val="22"/>
          <w:szCs w:val="22"/>
          <w:u w:val="single"/>
          <w:lang w:val="en-AU" w:eastAsia="en-AU"/>
        </w:rPr>
      </w:pPr>
      <w:r w:rsidRPr="008D42A3">
        <w:rPr>
          <w:rFonts w:asciiTheme="minorHAnsi" w:hAnsiTheme="minorHAnsi" w:cstheme="minorHAnsi"/>
          <w:b/>
          <w:bCs/>
          <w:sz w:val="22"/>
          <w:szCs w:val="22"/>
          <w:u w:val="single"/>
          <w:lang w:val="en-AU" w:eastAsia="en-AU"/>
        </w:rPr>
        <w:t>Mindfulness symposium</w:t>
      </w:r>
    </w:p>
    <w:p w:rsidR="00B53428" w:rsidRPr="008D42A3" w:rsidRDefault="00B53428" w:rsidP="008D42A3">
      <w:pPr>
        <w:spacing w:line="276" w:lineRule="auto"/>
        <w:rPr>
          <w:rFonts w:asciiTheme="minorHAnsi" w:hAnsiTheme="minorHAnsi" w:cstheme="minorHAnsi"/>
          <w:sz w:val="22"/>
          <w:szCs w:val="22"/>
        </w:rPr>
      </w:pPr>
      <w:r w:rsidRPr="008D42A3">
        <w:rPr>
          <w:rFonts w:asciiTheme="minorHAnsi" w:hAnsiTheme="minorHAnsi" w:cstheme="minorHAnsi"/>
          <w:sz w:val="22"/>
          <w:szCs w:val="22"/>
        </w:rPr>
        <w:t>As part of exploring new and creative opportunities for AHPA SA a Mindfulness Symposium was held at the Education Development Centre, Hindmarsh on Friday the 19</w:t>
      </w:r>
      <w:r w:rsidRPr="008D42A3">
        <w:rPr>
          <w:rFonts w:asciiTheme="minorHAnsi" w:hAnsiTheme="minorHAnsi" w:cstheme="minorHAnsi"/>
          <w:sz w:val="22"/>
          <w:szCs w:val="22"/>
          <w:vertAlign w:val="superscript"/>
        </w:rPr>
        <w:t>th</w:t>
      </w:r>
      <w:r w:rsidRPr="008D42A3">
        <w:rPr>
          <w:rFonts w:asciiTheme="minorHAnsi" w:hAnsiTheme="minorHAnsi" w:cstheme="minorHAnsi"/>
          <w:sz w:val="22"/>
          <w:szCs w:val="22"/>
        </w:rPr>
        <w:t xml:space="preserve"> September 2014. </w:t>
      </w:r>
    </w:p>
    <w:p w:rsidR="00B53428" w:rsidRPr="008D42A3" w:rsidRDefault="00B53428" w:rsidP="008D42A3">
      <w:pPr>
        <w:spacing w:line="276" w:lineRule="auto"/>
        <w:rPr>
          <w:rFonts w:asciiTheme="minorHAnsi" w:hAnsiTheme="minorHAnsi" w:cstheme="minorHAnsi"/>
          <w:sz w:val="22"/>
          <w:szCs w:val="22"/>
        </w:rPr>
      </w:pPr>
      <w:r w:rsidRPr="008D42A3">
        <w:rPr>
          <w:rFonts w:asciiTheme="minorHAnsi" w:hAnsiTheme="minorHAnsi" w:cstheme="minorHAnsi"/>
          <w:sz w:val="22"/>
          <w:szCs w:val="22"/>
        </w:rPr>
        <w:t xml:space="preserve">A total of one hundred and twenty six people registered. We had 3 well known and respected speakers, Dr Craig Hassad (Keynote), Dr Maura Kenny, Dr Maarten Immink and Ms Liana Taylor. </w:t>
      </w:r>
    </w:p>
    <w:p w:rsidR="00B53428" w:rsidRPr="008D42A3" w:rsidRDefault="00B53428" w:rsidP="008D42A3">
      <w:pPr>
        <w:spacing w:line="276" w:lineRule="auto"/>
        <w:rPr>
          <w:rFonts w:asciiTheme="minorHAnsi" w:hAnsiTheme="minorHAnsi" w:cstheme="minorHAnsi"/>
          <w:sz w:val="22"/>
          <w:szCs w:val="22"/>
        </w:rPr>
      </w:pPr>
      <w:r w:rsidRPr="008D42A3">
        <w:rPr>
          <w:rFonts w:asciiTheme="minorHAnsi" w:hAnsiTheme="minorHAnsi" w:cstheme="minorHAnsi"/>
          <w:sz w:val="22"/>
          <w:szCs w:val="22"/>
        </w:rPr>
        <w:t xml:space="preserve">There were 55 females and 9 males who completed the Mindfulness Symposium Evaluation sheet, where the most prominent age group was the 45 years and over range. Amongst the participants, 59% were practitioners, 12% students and the remaining 29% were categorised into ‘other’. The average score rated for finding the registration process was 4.48, the symposium program was rated a 4.54 out of 5/participant for usefulness to the participant. 86% rated the keynote speaker a 5 (excellent) for engagement. All of the speakers were rated as very good or excellent by respondents. </w:t>
      </w:r>
    </w:p>
    <w:p w:rsidR="008D42A3" w:rsidRDefault="008D42A3" w:rsidP="008D42A3">
      <w:pPr>
        <w:spacing w:line="276" w:lineRule="auto"/>
        <w:rPr>
          <w:rFonts w:asciiTheme="minorHAnsi" w:hAnsiTheme="minorHAnsi" w:cstheme="minorHAnsi"/>
          <w:sz w:val="22"/>
          <w:szCs w:val="22"/>
        </w:rPr>
      </w:pPr>
    </w:p>
    <w:p w:rsidR="00B53428" w:rsidRPr="008D42A3" w:rsidRDefault="00B53428" w:rsidP="008D42A3">
      <w:pPr>
        <w:spacing w:line="276" w:lineRule="auto"/>
        <w:rPr>
          <w:rFonts w:asciiTheme="minorHAnsi" w:hAnsiTheme="minorHAnsi" w:cstheme="minorHAnsi"/>
          <w:sz w:val="22"/>
          <w:szCs w:val="22"/>
        </w:rPr>
      </w:pPr>
      <w:r w:rsidRPr="008D42A3">
        <w:rPr>
          <w:rFonts w:asciiTheme="minorHAnsi" w:hAnsiTheme="minorHAnsi" w:cstheme="minorHAnsi"/>
          <w:sz w:val="22"/>
          <w:szCs w:val="22"/>
        </w:rPr>
        <w:t xml:space="preserve">The majority of the respondents (93%) said they would be able to use the information at their workplace, and 100% said that they would be able to use the information in their life. While many different words were used to describe their day, the most popular descriptive words were informative, relaxing and engaging. </w:t>
      </w:r>
    </w:p>
    <w:p w:rsidR="00B53428" w:rsidRPr="008D42A3" w:rsidRDefault="00B53428" w:rsidP="008D42A3">
      <w:pPr>
        <w:spacing w:line="276" w:lineRule="auto"/>
        <w:rPr>
          <w:rFonts w:asciiTheme="minorHAnsi" w:hAnsiTheme="minorHAnsi" w:cstheme="minorHAnsi"/>
          <w:sz w:val="22"/>
          <w:szCs w:val="22"/>
        </w:rPr>
      </w:pPr>
      <w:r w:rsidRPr="008D42A3">
        <w:rPr>
          <w:rFonts w:asciiTheme="minorHAnsi" w:hAnsiTheme="minorHAnsi" w:cstheme="minorHAnsi"/>
          <w:sz w:val="22"/>
          <w:szCs w:val="22"/>
        </w:rPr>
        <w:t>The event also raised $</w:t>
      </w:r>
      <w:r w:rsidRPr="008D42A3">
        <w:rPr>
          <w:rFonts w:asciiTheme="minorHAnsi" w:hAnsiTheme="minorHAnsi" w:cstheme="minorHAnsi"/>
          <w:color w:val="1F497D"/>
          <w:sz w:val="22"/>
          <w:szCs w:val="22"/>
        </w:rPr>
        <w:t>11,000</w:t>
      </w:r>
      <w:r w:rsidRPr="008D42A3">
        <w:rPr>
          <w:rFonts w:asciiTheme="minorHAnsi" w:hAnsiTheme="minorHAnsi" w:cstheme="minorHAnsi"/>
          <w:sz w:val="22"/>
          <w:szCs w:val="22"/>
        </w:rPr>
        <w:t>, enabling AHPA SA to support members at other events.</w:t>
      </w:r>
    </w:p>
    <w:p w:rsidR="005B1B8E" w:rsidRPr="008D42A3" w:rsidRDefault="005B1B8E" w:rsidP="008D42A3">
      <w:pPr>
        <w:spacing w:line="276" w:lineRule="auto"/>
        <w:rPr>
          <w:rFonts w:asciiTheme="minorHAnsi" w:hAnsiTheme="minorHAnsi" w:cstheme="minorHAnsi"/>
          <w:sz w:val="22"/>
          <w:szCs w:val="22"/>
        </w:rPr>
      </w:pPr>
    </w:p>
    <w:p w:rsidR="005B1B8E" w:rsidRPr="008D42A3" w:rsidRDefault="005B1B8E" w:rsidP="008D42A3">
      <w:pPr>
        <w:spacing w:line="276" w:lineRule="auto"/>
        <w:rPr>
          <w:rFonts w:asciiTheme="minorHAnsi" w:hAnsiTheme="minorHAnsi" w:cstheme="minorHAnsi"/>
          <w:b/>
          <w:sz w:val="22"/>
          <w:szCs w:val="22"/>
          <w:lang w:eastAsia="en-AU"/>
        </w:rPr>
      </w:pPr>
      <w:r w:rsidRPr="008D42A3">
        <w:rPr>
          <w:rFonts w:asciiTheme="minorHAnsi" w:hAnsiTheme="minorHAnsi" w:cstheme="minorHAnsi"/>
          <w:b/>
          <w:sz w:val="22"/>
          <w:szCs w:val="22"/>
          <w:lang w:eastAsia="en-AU"/>
        </w:rPr>
        <w:t>Susan Cameron</w:t>
      </w:r>
    </w:p>
    <w:p w:rsidR="005B1B8E" w:rsidRDefault="005B1B8E" w:rsidP="008D42A3">
      <w:pPr>
        <w:autoSpaceDE w:val="0"/>
        <w:autoSpaceDN w:val="0"/>
        <w:adjustRightInd w:val="0"/>
        <w:spacing w:line="276" w:lineRule="auto"/>
        <w:rPr>
          <w:rFonts w:asciiTheme="minorHAnsi" w:hAnsiTheme="minorHAnsi" w:cstheme="minorHAnsi"/>
          <w:b/>
          <w:bCs/>
          <w:sz w:val="22"/>
          <w:szCs w:val="22"/>
          <w:u w:val="single"/>
          <w:lang w:val="en-AU" w:eastAsia="en-AU"/>
        </w:rPr>
      </w:pPr>
    </w:p>
    <w:p w:rsidR="008D42A3" w:rsidRPr="008D42A3" w:rsidRDefault="008D42A3" w:rsidP="008D42A3">
      <w:pPr>
        <w:autoSpaceDE w:val="0"/>
        <w:autoSpaceDN w:val="0"/>
        <w:adjustRightInd w:val="0"/>
        <w:spacing w:line="276" w:lineRule="auto"/>
        <w:rPr>
          <w:rFonts w:asciiTheme="minorHAnsi" w:hAnsiTheme="minorHAnsi" w:cstheme="minorHAnsi"/>
          <w:b/>
          <w:bCs/>
          <w:sz w:val="22"/>
          <w:szCs w:val="22"/>
          <w:u w:val="single"/>
          <w:lang w:val="en-AU" w:eastAsia="en-AU"/>
        </w:rPr>
      </w:pPr>
    </w:p>
    <w:p w:rsidR="00235414" w:rsidRPr="008D42A3" w:rsidRDefault="008E32F8" w:rsidP="008D42A3">
      <w:pPr>
        <w:autoSpaceDE w:val="0"/>
        <w:autoSpaceDN w:val="0"/>
        <w:adjustRightInd w:val="0"/>
        <w:spacing w:line="276" w:lineRule="auto"/>
        <w:rPr>
          <w:rFonts w:asciiTheme="minorHAnsi" w:hAnsiTheme="minorHAnsi" w:cstheme="minorHAnsi"/>
          <w:b/>
          <w:bCs/>
          <w:sz w:val="22"/>
          <w:szCs w:val="22"/>
          <w:u w:val="single"/>
          <w:lang w:val="en-AU" w:eastAsia="en-AU"/>
        </w:rPr>
      </w:pPr>
      <w:r w:rsidRPr="008D42A3">
        <w:rPr>
          <w:rFonts w:asciiTheme="minorHAnsi" w:hAnsiTheme="minorHAnsi" w:cstheme="minorHAnsi"/>
          <w:b/>
          <w:bCs/>
          <w:sz w:val="22"/>
          <w:szCs w:val="22"/>
          <w:u w:val="single"/>
          <w:lang w:val="en-AU" w:eastAsia="en-AU"/>
        </w:rPr>
        <w:t>Network mapping student project report</w:t>
      </w:r>
    </w:p>
    <w:p w:rsidR="008F02CD" w:rsidRPr="008D42A3" w:rsidRDefault="008F02CD" w:rsidP="008D42A3">
      <w:pPr>
        <w:spacing w:line="276" w:lineRule="auto"/>
        <w:rPr>
          <w:rFonts w:asciiTheme="minorHAnsi" w:hAnsiTheme="minorHAnsi" w:cstheme="minorHAnsi"/>
          <w:sz w:val="22"/>
          <w:szCs w:val="22"/>
        </w:rPr>
      </w:pPr>
      <w:r w:rsidRPr="008D42A3">
        <w:rPr>
          <w:rFonts w:asciiTheme="minorHAnsi" w:hAnsiTheme="minorHAnsi" w:cstheme="minorHAnsi"/>
          <w:sz w:val="22"/>
          <w:szCs w:val="22"/>
        </w:rPr>
        <w:t xml:space="preserve">AHPA SA Branch executive committee engaged a team of University student from Uni SA to undertake a stakeholder analysis project for the SA Branch. The student project team included Anna Bullivant, Lani Broad, Hannah Clift, </w:t>
      </w:r>
      <w:r w:rsidRPr="008D42A3">
        <w:rPr>
          <w:rFonts w:asciiTheme="minorHAnsi" w:hAnsiTheme="minorHAnsi" w:cstheme="minorHAnsi"/>
          <w:sz w:val="22"/>
          <w:szCs w:val="22"/>
          <w:lang w:val="en-AU"/>
        </w:rPr>
        <w:t>Michael</w:t>
      </w:r>
      <w:r w:rsidRPr="008D42A3">
        <w:rPr>
          <w:rFonts w:asciiTheme="minorHAnsi" w:hAnsiTheme="minorHAnsi" w:cstheme="minorHAnsi"/>
          <w:sz w:val="22"/>
          <w:szCs w:val="22"/>
        </w:rPr>
        <w:t xml:space="preserve"> Contibas, Huong Huynh and Betty Ibrahim. </w:t>
      </w:r>
    </w:p>
    <w:p w:rsidR="008F02CD" w:rsidRPr="008D42A3" w:rsidRDefault="008F02CD" w:rsidP="008D42A3">
      <w:pPr>
        <w:spacing w:line="276" w:lineRule="auto"/>
        <w:jc w:val="both"/>
        <w:rPr>
          <w:rFonts w:asciiTheme="minorHAnsi" w:hAnsiTheme="minorHAnsi" w:cstheme="minorHAnsi"/>
          <w:sz w:val="22"/>
          <w:szCs w:val="22"/>
        </w:rPr>
      </w:pPr>
    </w:p>
    <w:p w:rsidR="008F02CD" w:rsidRPr="008D42A3" w:rsidRDefault="008F02CD" w:rsidP="008D42A3">
      <w:pPr>
        <w:spacing w:line="276" w:lineRule="auto"/>
        <w:jc w:val="both"/>
        <w:rPr>
          <w:rFonts w:asciiTheme="minorHAnsi" w:hAnsiTheme="minorHAnsi" w:cstheme="minorHAnsi"/>
          <w:sz w:val="22"/>
          <w:szCs w:val="22"/>
        </w:rPr>
      </w:pPr>
      <w:r w:rsidRPr="008D42A3">
        <w:rPr>
          <w:rFonts w:asciiTheme="minorHAnsi" w:hAnsiTheme="minorHAnsi" w:cstheme="minorHAnsi"/>
          <w:sz w:val="22"/>
          <w:szCs w:val="22"/>
        </w:rPr>
        <w:t xml:space="preserve">Despite this evidence, Health Promotion has been considerably undermined in the past two years, as a consequence of both federal and state budget cuts. These cuts have heavily impacted funding for Health Promotion, as there is now heavy focus being placed on the clinical health system. This shift in focus has lead to AHPA’s goal to get Health Promotion back on the public agenda in SA. The project was to examine innovative ways to enable health promotion is back onto the public agenda, after limited publicity and funding cuts in the field. This does requires a strong alliance of committed stakeholders whom to work with to achieve this aim. To achieve this, the AHPA student team conducted a detailed stakeholder analysis, aiming to guide AHPA through the process of creating a stronger network to improve awareness of Health Promotion. </w:t>
      </w:r>
    </w:p>
    <w:p w:rsidR="008F02CD" w:rsidRPr="008D42A3" w:rsidRDefault="008F02CD" w:rsidP="008D42A3">
      <w:pPr>
        <w:spacing w:line="276" w:lineRule="auto"/>
        <w:rPr>
          <w:rFonts w:asciiTheme="minorHAnsi" w:hAnsiTheme="minorHAnsi" w:cstheme="minorHAnsi"/>
          <w:sz w:val="22"/>
          <w:szCs w:val="22"/>
        </w:rPr>
      </w:pPr>
    </w:p>
    <w:p w:rsidR="008D42A3" w:rsidRPr="008D42A3" w:rsidRDefault="008F02CD" w:rsidP="008D42A3">
      <w:pPr>
        <w:spacing w:line="276" w:lineRule="auto"/>
        <w:rPr>
          <w:rFonts w:asciiTheme="minorHAnsi" w:hAnsiTheme="minorHAnsi" w:cstheme="minorHAnsi"/>
          <w:sz w:val="22"/>
          <w:szCs w:val="22"/>
        </w:rPr>
      </w:pPr>
      <w:r w:rsidRPr="008D42A3">
        <w:rPr>
          <w:rFonts w:asciiTheme="minorHAnsi" w:hAnsiTheme="minorHAnsi" w:cstheme="minorHAnsi"/>
          <w:sz w:val="22"/>
          <w:szCs w:val="22"/>
        </w:rPr>
        <w:t xml:space="preserve">The student project team utilised well-known stakeholder analysis and engagement tools and created stakeholder profile cards for each possible stakeholder. The aim is to provide AHPA with guidance on how best to engage with each individual stakeholder. </w:t>
      </w:r>
      <w:r w:rsidR="008D42A3" w:rsidRPr="008D42A3">
        <w:rPr>
          <w:rFonts w:asciiTheme="minorHAnsi" w:hAnsiTheme="minorHAnsi" w:cstheme="minorHAnsi"/>
          <w:sz w:val="22"/>
          <w:szCs w:val="22"/>
        </w:rPr>
        <w:t xml:space="preserve">A stakeholder analysis mind map with an engagement strategy for the next stage of the stakeholder engagement implementation </w:t>
      </w:r>
      <w:r w:rsidR="008D42A3">
        <w:rPr>
          <w:rFonts w:asciiTheme="minorHAnsi" w:hAnsiTheme="minorHAnsi" w:cstheme="minorHAnsi"/>
          <w:sz w:val="22"/>
          <w:szCs w:val="22"/>
        </w:rPr>
        <w:t xml:space="preserve">will be </w:t>
      </w:r>
      <w:r w:rsidR="008D42A3" w:rsidRPr="008D42A3">
        <w:rPr>
          <w:rFonts w:asciiTheme="minorHAnsi" w:hAnsiTheme="minorHAnsi" w:cstheme="minorHAnsi"/>
          <w:sz w:val="22"/>
          <w:szCs w:val="22"/>
        </w:rPr>
        <w:t>further developed in 2015.</w:t>
      </w:r>
    </w:p>
    <w:p w:rsidR="008D42A3" w:rsidRDefault="008D42A3">
      <w:pPr>
        <w:rPr>
          <w:rFonts w:asciiTheme="minorHAnsi" w:hAnsiTheme="minorHAnsi" w:cstheme="minorHAnsi"/>
          <w:sz w:val="22"/>
          <w:szCs w:val="22"/>
        </w:rPr>
      </w:pPr>
      <w:r>
        <w:rPr>
          <w:rFonts w:asciiTheme="minorHAnsi" w:hAnsiTheme="minorHAnsi" w:cstheme="minorHAnsi"/>
          <w:sz w:val="22"/>
          <w:szCs w:val="22"/>
        </w:rPr>
        <w:br w:type="page"/>
      </w:r>
    </w:p>
    <w:p w:rsidR="008F02CD" w:rsidRPr="008D42A3" w:rsidRDefault="008F02CD" w:rsidP="008D42A3">
      <w:pPr>
        <w:spacing w:line="276" w:lineRule="auto"/>
        <w:rPr>
          <w:rFonts w:asciiTheme="minorHAnsi" w:hAnsiTheme="minorHAnsi" w:cstheme="minorHAnsi"/>
          <w:sz w:val="22"/>
          <w:szCs w:val="22"/>
        </w:rPr>
      </w:pPr>
      <w:r w:rsidRPr="008D42A3">
        <w:rPr>
          <w:rFonts w:asciiTheme="minorHAnsi" w:hAnsiTheme="minorHAnsi" w:cstheme="minorHAnsi"/>
          <w:sz w:val="22"/>
          <w:szCs w:val="22"/>
        </w:rPr>
        <w:t xml:space="preserve">Fig: 1 Stakeholder Analysis Mind Map </w:t>
      </w:r>
    </w:p>
    <w:p w:rsidR="008F02CD" w:rsidRPr="008D42A3" w:rsidRDefault="008F02CD" w:rsidP="008D42A3">
      <w:pPr>
        <w:spacing w:line="276" w:lineRule="auto"/>
        <w:rPr>
          <w:rFonts w:asciiTheme="minorHAnsi" w:hAnsiTheme="minorHAnsi" w:cstheme="minorHAnsi"/>
          <w:sz w:val="22"/>
          <w:szCs w:val="22"/>
        </w:rPr>
      </w:pPr>
      <w:r w:rsidRPr="008D42A3">
        <w:rPr>
          <w:rFonts w:asciiTheme="minorHAnsi" w:hAnsiTheme="minorHAnsi" w:cstheme="minorHAnsi"/>
          <w:noProof/>
          <w:sz w:val="22"/>
          <w:szCs w:val="22"/>
          <w:lang w:val="en-AU" w:eastAsia="en-AU"/>
        </w:rPr>
        <w:drawing>
          <wp:inline distT="0" distB="0" distL="0" distR="0" wp14:anchorId="4D21704E" wp14:editId="16DE3D53">
            <wp:extent cx="5262880" cy="2147570"/>
            <wp:effectExtent l="0" t="0" r="0" b="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l="7668" t="20540" r="7762" b="18513"/>
                    <a:stretch>
                      <a:fillRect/>
                    </a:stretch>
                  </pic:blipFill>
                  <pic:spPr bwMode="auto">
                    <a:xfrm>
                      <a:off x="0" y="0"/>
                      <a:ext cx="5262880" cy="2147570"/>
                    </a:xfrm>
                    <a:prstGeom prst="rect">
                      <a:avLst/>
                    </a:prstGeom>
                    <a:noFill/>
                    <a:ln>
                      <a:noFill/>
                    </a:ln>
                  </pic:spPr>
                </pic:pic>
              </a:graphicData>
            </a:graphic>
          </wp:inline>
        </w:drawing>
      </w:r>
    </w:p>
    <w:p w:rsidR="008F02CD" w:rsidRPr="008D42A3" w:rsidRDefault="008F02CD" w:rsidP="008D42A3">
      <w:pPr>
        <w:spacing w:line="276" w:lineRule="auto"/>
        <w:rPr>
          <w:rFonts w:asciiTheme="minorHAnsi" w:hAnsiTheme="minorHAnsi" w:cstheme="minorHAnsi"/>
          <w:sz w:val="22"/>
          <w:szCs w:val="22"/>
        </w:rPr>
      </w:pPr>
    </w:p>
    <w:p w:rsidR="008F02CD" w:rsidRPr="008D42A3" w:rsidRDefault="008F02CD" w:rsidP="008D42A3">
      <w:pPr>
        <w:spacing w:line="276" w:lineRule="auto"/>
        <w:rPr>
          <w:rFonts w:asciiTheme="minorHAnsi" w:hAnsiTheme="minorHAnsi" w:cstheme="minorHAnsi"/>
          <w:sz w:val="22"/>
          <w:szCs w:val="22"/>
        </w:rPr>
      </w:pPr>
      <w:r w:rsidRPr="008D42A3">
        <w:rPr>
          <w:rFonts w:asciiTheme="minorHAnsi" w:hAnsiTheme="minorHAnsi" w:cstheme="minorHAnsi"/>
          <w:sz w:val="22"/>
          <w:szCs w:val="22"/>
        </w:rPr>
        <w:t>The AHPA executive committee would like to thank the Uni</w:t>
      </w:r>
      <w:r w:rsidR="008D42A3">
        <w:rPr>
          <w:rFonts w:asciiTheme="minorHAnsi" w:hAnsiTheme="minorHAnsi" w:cstheme="minorHAnsi"/>
          <w:sz w:val="22"/>
          <w:szCs w:val="22"/>
        </w:rPr>
        <w:t xml:space="preserve">versity of </w:t>
      </w:r>
      <w:r w:rsidRPr="008D42A3">
        <w:rPr>
          <w:rFonts w:asciiTheme="minorHAnsi" w:hAnsiTheme="minorHAnsi" w:cstheme="minorHAnsi"/>
          <w:sz w:val="22"/>
          <w:szCs w:val="22"/>
        </w:rPr>
        <w:t xml:space="preserve">SA student project team for their work and professionalism in which they undertook engagement this project.  </w:t>
      </w:r>
    </w:p>
    <w:p w:rsidR="008D42A3" w:rsidRDefault="008D42A3" w:rsidP="008D42A3">
      <w:pPr>
        <w:autoSpaceDE w:val="0"/>
        <w:autoSpaceDN w:val="0"/>
        <w:adjustRightInd w:val="0"/>
        <w:spacing w:line="276" w:lineRule="auto"/>
        <w:rPr>
          <w:rFonts w:asciiTheme="minorHAnsi" w:hAnsiTheme="minorHAnsi" w:cstheme="minorHAnsi"/>
          <w:b/>
          <w:bCs/>
          <w:sz w:val="22"/>
          <w:szCs w:val="22"/>
          <w:lang w:val="en-AU" w:eastAsia="en-AU"/>
        </w:rPr>
      </w:pPr>
    </w:p>
    <w:p w:rsidR="00235414" w:rsidRPr="008D42A3" w:rsidRDefault="008F02CD" w:rsidP="008D42A3">
      <w:pPr>
        <w:autoSpaceDE w:val="0"/>
        <w:autoSpaceDN w:val="0"/>
        <w:adjustRightInd w:val="0"/>
        <w:spacing w:line="276" w:lineRule="auto"/>
        <w:rPr>
          <w:rFonts w:asciiTheme="minorHAnsi" w:hAnsiTheme="minorHAnsi" w:cstheme="minorHAnsi"/>
          <w:b/>
          <w:bCs/>
          <w:sz w:val="22"/>
          <w:szCs w:val="22"/>
          <w:lang w:val="en-AU" w:eastAsia="en-AU"/>
        </w:rPr>
      </w:pPr>
      <w:r w:rsidRPr="008D42A3">
        <w:rPr>
          <w:rFonts w:asciiTheme="minorHAnsi" w:hAnsiTheme="minorHAnsi" w:cstheme="minorHAnsi"/>
          <w:b/>
          <w:bCs/>
          <w:sz w:val="22"/>
          <w:szCs w:val="22"/>
          <w:lang w:val="en-AU" w:eastAsia="en-AU"/>
        </w:rPr>
        <w:t xml:space="preserve">Annabel Axford </w:t>
      </w:r>
    </w:p>
    <w:p w:rsidR="00B35B27" w:rsidRPr="008F02CD" w:rsidRDefault="00B35B27" w:rsidP="00B53428">
      <w:pPr>
        <w:autoSpaceDE w:val="0"/>
        <w:autoSpaceDN w:val="0"/>
        <w:adjustRightInd w:val="0"/>
        <w:spacing w:line="276" w:lineRule="auto"/>
        <w:rPr>
          <w:rFonts w:asciiTheme="minorHAnsi" w:hAnsiTheme="minorHAnsi" w:cstheme="minorHAnsi"/>
          <w:b/>
          <w:bCs/>
          <w:sz w:val="22"/>
          <w:szCs w:val="22"/>
          <w:u w:val="single"/>
          <w:lang w:val="en-AU" w:eastAsia="en-AU"/>
        </w:rPr>
      </w:pPr>
    </w:p>
    <w:p w:rsidR="00B35B27" w:rsidRPr="008F02CD" w:rsidRDefault="00B35B27" w:rsidP="00B53428">
      <w:pPr>
        <w:autoSpaceDE w:val="0"/>
        <w:autoSpaceDN w:val="0"/>
        <w:adjustRightInd w:val="0"/>
        <w:spacing w:line="276" w:lineRule="auto"/>
        <w:rPr>
          <w:rFonts w:asciiTheme="minorHAnsi" w:hAnsiTheme="minorHAnsi" w:cstheme="minorHAnsi"/>
          <w:b/>
          <w:bCs/>
          <w:sz w:val="22"/>
          <w:szCs w:val="22"/>
          <w:u w:val="single"/>
          <w:lang w:val="en-AU" w:eastAsia="en-AU"/>
        </w:rPr>
      </w:pPr>
    </w:p>
    <w:p w:rsidR="008E32F8" w:rsidRPr="008F02CD" w:rsidRDefault="008E32F8" w:rsidP="00B53428">
      <w:pPr>
        <w:autoSpaceDE w:val="0"/>
        <w:autoSpaceDN w:val="0"/>
        <w:adjustRightInd w:val="0"/>
        <w:spacing w:line="276" w:lineRule="auto"/>
        <w:rPr>
          <w:rFonts w:asciiTheme="minorHAnsi" w:hAnsiTheme="minorHAnsi" w:cstheme="minorHAnsi"/>
          <w:b/>
          <w:bCs/>
          <w:sz w:val="22"/>
          <w:szCs w:val="22"/>
          <w:u w:val="single"/>
          <w:lang w:val="en-AU" w:eastAsia="en-AU"/>
        </w:rPr>
      </w:pPr>
      <w:r w:rsidRPr="008F02CD">
        <w:rPr>
          <w:rFonts w:asciiTheme="minorHAnsi" w:hAnsiTheme="minorHAnsi" w:cstheme="minorHAnsi"/>
          <w:b/>
          <w:bCs/>
          <w:sz w:val="22"/>
          <w:szCs w:val="22"/>
          <w:u w:val="single"/>
          <w:lang w:val="en-AU" w:eastAsia="en-AU"/>
        </w:rPr>
        <w:t xml:space="preserve">Student Conference Scholarship </w:t>
      </w:r>
    </w:p>
    <w:p w:rsidR="002F5AF3" w:rsidRPr="00B53428" w:rsidRDefault="002F5AF3" w:rsidP="00B53428">
      <w:pPr>
        <w:spacing w:line="276" w:lineRule="auto"/>
        <w:rPr>
          <w:rFonts w:asciiTheme="minorHAnsi" w:hAnsiTheme="minorHAnsi" w:cstheme="minorHAnsi"/>
          <w:color w:val="000000"/>
          <w:sz w:val="22"/>
          <w:szCs w:val="22"/>
        </w:rPr>
      </w:pPr>
      <w:r w:rsidRPr="00B53428">
        <w:rPr>
          <w:rFonts w:asciiTheme="minorHAnsi" w:hAnsiTheme="minorHAnsi" w:cstheme="minorHAnsi"/>
          <w:color w:val="000000"/>
          <w:sz w:val="22"/>
          <w:szCs w:val="22"/>
        </w:rPr>
        <w:t>On scholarship; the 2014 Australian Health Promotion Association’s National Conference:</w:t>
      </w:r>
    </w:p>
    <w:p w:rsidR="002F5AF3" w:rsidRPr="002F5AF3" w:rsidRDefault="002F5AF3" w:rsidP="00B53428">
      <w:pPr>
        <w:spacing w:line="276" w:lineRule="auto"/>
        <w:rPr>
          <w:rFonts w:asciiTheme="minorHAnsi" w:hAnsiTheme="minorHAnsi" w:cstheme="minorHAnsi"/>
          <w:sz w:val="22"/>
          <w:szCs w:val="22"/>
        </w:rPr>
      </w:pPr>
      <w:r w:rsidRPr="00B53428">
        <w:rPr>
          <w:rFonts w:asciiTheme="minorHAnsi" w:hAnsiTheme="minorHAnsi" w:cstheme="minorHAnsi"/>
          <w:sz w:val="22"/>
          <w:szCs w:val="22"/>
        </w:rPr>
        <w:t>Having a strong passion for health promotion</w:t>
      </w:r>
      <w:r w:rsidRPr="002F5AF3">
        <w:rPr>
          <w:rFonts w:asciiTheme="minorHAnsi" w:hAnsiTheme="minorHAnsi" w:cstheme="minorHAnsi"/>
          <w:sz w:val="22"/>
          <w:szCs w:val="22"/>
        </w:rPr>
        <w:t xml:space="preserve"> and social justice, it was an amazing opportunity for me to be accepted for a scholarship to go to the Australian Health Promotion Associations national conference ‘Equity @ the Centre’. Over the course of the conference, I got to learn about the great work which is being done in health promotion around Australia and got to meet a range of interesting people. The conference had keynotes from an impressive range of professionals who all gave engaging presentations on their work in health promotion. Dr Shelly Bowen presented on obesity and the need to focus on implementing health promoting systems rather than individual behaviour change in order to improve the health of our population. She also emphasised the need to build systems, not projects, through embedding prevention into our health system in order to tackle continuous funding issues to health promotion; a point I feel is very relevant in today’s political environment. Paul Pholeros also gave a memorable presentation on his work with Healthabitat illustrating through linking environment and health care that health promotion is everywhere in our everyday lives. Although Paul has not come from a health background, his work largely invests in the health and wellbeing of populations through ensuring working household facilities and suitable living environments in underprivileged communities. His take home message, ‘the problem is not the people, the people are the solution’, focused on the importance of empowerment and community engagement. Martin Laverty presented on the economics of social justice and the idea of equity as an asset which governments should invest in. He suggested the need to address the different silos i.e. education, housing, and transportation to look for ways to work within the system, rather than looking for ways to change it. He also brought up the Canadian initiative of health care professionals screening for poverty, an idea I feel should be implemented in our own health care systems here in Australia as poverty is a major determinant of poor health outcomes. </w:t>
      </w:r>
    </w:p>
    <w:p w:rsidR="002F5AF3" w:rsidRPr="002F5AF3" w:rsidRDefault="002F5AF3" w:rsidP="002F5AF3">
      <w:pPr>
        <w:spacing w:line="276" w:lineRule="auto"/>
        <w:rPr>
          <w:rFonts w:asciiTheme="minorHAnsi" w:hAnsiTheme="minorHAnsi" w:cstheme="minorHAnsi"/>
          <w:sz w:val="22"/>
          <w:szCs w:val="22"/>
        </w:rPr>
      </w:pPr>
      <w:r w:rsidRPr="002F5AF3">
        <w:rPr>
          <w:rFonts w:asciiTheme="minorHAnsi" w:hAnsiTheme="minorHAnsi" w:cstheme="minorHAnsi"/>
          <w:sz w:val="22"/>
          <w:szCs w:val="22"/>
        </w:rPr>
        <w:t xml:space="preserve">During the conference I was also lucky enough to be a table facilitator in Janette Young’s interactive world café session ‘W(h)ither Health Promotion? AHPA beyond survival to thriving in tough times’ in which interesting discussion took place around the conference themes of legendary leadership, smart systems, power of language and creative solutions. Some key points arising from the conversation included: the need to build partnerships with a range of people outside of our immediate circles whose values align with those of health promotion, the importance of political engagement, and to be flexible with the language which we use to describe health promotion as in tough times it is not in the technical terminology but the broad range of skills that we practice which matters. </w:t>
      </w:r>
    </w:p>
    <w:p w:rsidR="002F5AF3" w:rsidRPr="002F5AF3" w:rsidRDefault="002F5AF3" w:rsidP="002F5AF3">
      <w:pPr>
        <w:spacing w:line="276" w:lineRule="auto"/>
        <w:rPr>
          <w:rFonts w:asciiTheme="minorHAnsi" w:hAnsiTheme="minorHAnsi" w:cstheme="minorHAnsi"/>
          <w:sz w:val="22"/>
          <w:szCs w:val="22"/>
        </w:rPr>
      </w:pPr>
      <w:r w:rsidRPr="002F5AF3">
        <w:rPr>
          <w:rFonts w:asciiTheme="minorHAnsi" w:hAnsiTheme="minorHAnsi" w:cstheme="minorHAnsi"/>
          <w:sz w:val="22"/>
          <w:szCs w:val="22"/>
        </w:rPr>
        <w:t xml:space="preserve">There was a strong focus on incorporating and encouraging the use of social media in the conference. I had not used Twitter before the conference however had been aware of its increasingly popular role in health promotion. As the conference were heavily encouraging the use of Twitter during the conference, I decided to sign up and get tweeting. Over the two days I found myself getting involved with the Twittersphere zone and quickly realised its usefulness as a source of information sharing. Twitter during the conference was a useful way to hear the range of opinions and perspectives on what was being discussed at the conference and the conversations which were sparked in response as well as getting a glimpse of the sessions I did not attend. Along with this, there was positive feedback from those who were unable to attend the conference in person but who could still get an idea of what was being discussed from following #equity14. </w:t>
      </w:r>
    </w:p>
    <w:p w:rsidR="002F5AF3" w:rsidRPr="002F5AF3" w:rsidRDefault="002F5AF3" w:rsidP="002F5AF3">
      <w:pPr>
        <w:spacing w:line="276" w:lineRule="auto"/>
        <w:rPr>
          <w:rFonts w:asciiTheme="minorHAnsi" w:hAnsiTheme="minorHAnsi" w:cstheme="minorHAnsi"/>
          <w:sz w:val="22"/>
          <w:szCs w:val="22"/>
        </w:rPr>
      </w:pPr>
      <w:r w:rsidRPr="002F5AF3">
        <w:rPr>
          <w:rFonts w:asciiTheme="minorHAnsi" w:hAnsiTheme="minorHAnsi" w:cstheme="minorHAnsi"/>
          <w:sz w:val="22"/>
          <w:szCs w:val="22"/>
        </w:rPr>
        <w:t xml:space="preserve">Overall, I found the most valuable aspect of the conference to be the environment of being around so many other passionate, like-minded people and the energy which was generated from such a group who were all there to support health promotion and share their research and experiences. Attending as a university student in my final year majoring in health promotion, I found this both inspiring and empowering. While there has been a lot going on with funding issues and upset and outrage, it was clear that this energy will be transferred into action and that there are others who are willing to continue to fight for health promotion and live out its core principles in their everyday work. </w:t>
      </w:r>
    </w:p>
    <w:p w:rsidR="009B2429" w:rsidRPr="002F5AF3" w:rsidRDefault="009B2429" w:rsidP="002F5AF3">
      <w:pPr>
        <w:autoSpaceDE w:val="0"/>
        <w:autoSpaceDN w:val="0"/>
        <w:adjustRightInd w:val="0"/>
        <w:spacing w:line="276" w:lineRule="auto"/>
        <w:rPr>
          <w:rFonts w:asciiTheme="minorHAnsi" w:hAnsiTheme="minorHAnsi" w:cstheme="minorHAnsi"/>
          <w:b/>
          <w:bCs/>
          <w:sz w:val="22"/>
          <w:szCs w:val="22"/>
          <w:u w:val="single"/>
          <w:lang w:val="en-AU" w:eastAsia="en-AU"/>
        </w:rPr>
      </w:pPr>
    </w:p>
    <w:p w:rsidR="002F5AF3" w:rsidRPr="005B1B8E" w:rsidRDefault="002F5AF3" w:rsidP="002F5AF3">
      <w:pPr>
        <w:spacing w:line="276" w:lineRule="auto"/>
        <w:rPr>
          <w:rFonts w:asciiTheme="minorHAnsi" w:hAnsiTheme="minorHAnsi" w:cstheme="minorHAnsi"/>
          <w:color w:val="000000"/>
          <w:sz w:val="22"/>
          <w:szCs w:val="22"/>
        </w:rPr>
      </w:pPr>
      <w:r w:rsidRPr="002F5AF3">
        <w:rPr>
          <w:rFonts w:asciiTheme="minorHAnsi" w:hAnsiTheme="minorHAnsi" w:cstheme="minorHAnsi"/>
          <w:b/>
          <w:color w:val="000000"/>
          <w:sz w:val="22"/>
          <w:szCs w:val="22"/>
        </w:rPr>
        <w:t>Aimee Brownbill</w:t>
      </w:r>
      <w:r w:rsidRPr="005B1B8E">
        <w:rPr>
          <w:rFonts w:asciiTheme="minorHAnsi" w:hAnsiTheme="minorHAnsi" w:cstheme="minorHAnsi"/>
          <w:color w:val="000000"/>
          <w:sz w:val="22"/>
          <w:szCs w:val="22"/>
        </w:rPr>
        <w:t>, AHPA SA Conference Scholarship awardee 2014</w:t>
      </w:r>
    </w:p>
    <w:p w:rsidR="002F5AF3" w:rsidRPr="005B1B8E" w:rsidRDefault="002F5AF3" w:rsidP="002F5AF3">
      <w:pPr>
        <w:spacing w:line="276" w:lineRule="auto"/>
        <w:rPr>
          <w:rFonts w:asciiTheme="minorHAnsi" w:hAnsiTheme="minorHAnsi" w:cstheme="minorHAnsi"/>
          <w:color w:val="000000"/>
          <w:sz w:val="22"/>
          <w:szCs w:val="22"/>
        </w:rPr>
      </w:pPr>
      <w:r w:rsidRPr="005B1B8E">
        <w:rPr>
          <w:rFonts w:asciiTheme="minorHAnsi" w:hAnsiTheme="minorHAnsi" w:cstheme="minorHAnsi"/>
          <w:color w:val="000000"/>
          <w:sz w:val="22"/>
          <w:szCs w:val="22"/>
        </w:rPr>
        <w:t>(Bachelor of Health Sciences, The University of Adelaide)</w:t>
      </w:r>
    </w:p>
    <w:p w:rsidR="009B2429" w:rsidRDefault="009B2429" w:rsidP="002F5AF3">
      <w:pPr>
        <w:autoSpaceDE w:val="0"/>
        <w:autoSpaceDN w:val="0"/>
        <w:adjustRightInd w:val="0"/>
        <w:spacing w:line="276" w:lineRule="auto"/>
        <w:rPr>
          <w:rFonts w:asciiTheme="minorHAnsi" w:hAnsiTheme="minorHAnsi" w:cstheme="minorHAnsi"/>
          <w:b/>
          <w:bCs/>
          <w:sz w:val="22"/>
          <w:szCs w:val="22"/>
          <w:u w:val="single"/>
          <w:lang w:val="en-AU" w:eastAsia="en-AU"/>
        </w:rPr>
      </w:pPr>
    </w:p>
    <w:p w:rsidR="008D42A3" w:rsidRPr="002F5AF3" w:rsidRDefault="008D42A3" w:rsidP="002F5AF3">
      <w:pPr>
        <w:autoSpaceDE w:val="0"/>
        <w:autoSpaceDN w:val="0"/>
        <w:adjustRightInd w:val="0"/>
        <w:spacing w:line="276" w:lineRule="auto"/>
        <w:rPr>
          <w:rFonts w:asciiTheme="minorHAnsi" w:hAnsiTheme="minorHAnsi" w:cstheme="minorHAnsi"/>
          <w:b/>
          <w:bCs/>
          <w:sz w:val="22"/>
          <w:szCs w:val="22"/>
          <w:u w:val="single"/>
          <w:lang w:val="en-AU" w:eastAsia="en-AU"/>
        </w:rPr>
      </w:pPr>
    </w:p>
    <w:p w:rsidR="00D84811" w:rsidRPr="00D84811" w:rsidRDefault="00D84811" w:rsidP="00BC401F">
      <w:pPr>
        <w:autoSpaceDE w:val="0"/>
        <w:autoSpaceDN w:val="0"/>
        <w:adjustRightInd w:val="0"/>
        <w:spacing w:line="276" w:lineRule="auto"/>
        <w:rPr>
          <w:rFonts w:asciiTheme="minorHAnsi" w:hAnsiTheme="minorHAnsi" w:cstheme="minorHAnsi"/>
          <w:b/>
          <w:sz w:val="22"/>
          <w:szCs w:val="22"/>
          <w:u w:val="single"/>
          <w:lang w:val="en-AU" w:eastAsia="en-AU"/>
        </w:rPr>
      </w:pPr>
      <w:r w:rsidRPr="00D84811">
        <w:rPr>
          <w:rFonts w:asciiTheme="minorHAnsi" w:hAnsiTheme="minorHAnsi" w:cstheme="minorHAnsi"/>
          <w:b/>
          <w:sz w:val="22"/>
          <w:szCs w:val="22"/>
          <w:u w:val="single"/>
          <w:lang w:val="en-AU" w:eastAsia="en-AU"/>
        </w:rPr>
        <w:t xml:space="preserve">Mentoring program review (internal to AHPA SA) </w:t>
      </w:r>
    </w:p>
    <w:p w:rsidR="00D84811" w:rsidRPr="00D84811" w:rsidRDefault="00D84811" w:rsidP="00BC401F">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sz w:val="22"/>
          <w:szCs w:val="22"/>
          <w:lang w:val="en-AU" w:eastAsia="en-AU"/>
        </w:rPr>
        <w:t xml:space="preserve">The mentoring program was endorsed as an initiative in 2000 at the SA AHPA branch AGM and a pilot program developed with the support of some funds from the </w:t>
      </w:r>
      <w:r w:rsidRPr="00D84811">
        <w:rPr>
          <w:rFonts w:asciiTheme="minorHAnsi" w:hAnsiTheme="minorHAnsi" w:cstheme="minorHAnsi"/>
          <w:sz w:val="22"/>
          <w:szCs w:val="22"/>
        </w:rPr>
        <w:t xml:space="preserve">Department of Human Services,  Health Promotion SA. It has </w:t>
      </w:r>
      <w:r w:rsidRPr="00D84811">
        <w:rPr>
          <w:rFonts w:asciiTheme="minorHAnsi" w:hAnsiTheme="minorHAnsi" w:cstheme="minorHAnsi"/>
          <w:sz w:val="22"/>
          <w:szCs w:val="22"/>
          <w:lang w:val="en-AU" w:eastAsia="en-AU"/>
        </w:rPr>
        <w:t xml:space="preserve">run annually since its inception and since 2004 has been jointly run as a partnership with PHAA (Public Health Association Australia) SA.  In 2014 the mentoring program was not undertaken by AHPA SA as part of a broader interest in reviewing the activities of the branch. The Vice President and </w:t>
      </w:r>
      <w:r w:rsidR="00ED1320">
        <w:rPr>
          <w:rFonts w:asciiTheme="minorHAnsi" w:hAnsiTheme="minorHAnsi" w:cstheme="minorHAnsi"/>
          <w:sz w:val="22"/>
          <w:szCs w:val="22"/>
          <w:lang w:val="en-AU" w:eastAsia="en-AU"/>
        </w:rPr>
        <w:t>I</w:t>
      </w:r>
      <w:r w:rsidRPr="00D84811">
        <w:rPr>
          <w:rFonts w:asciiTheme="minorHAnsi" w:hAnsiTheme="minorHAnsi" w:cstheme="minorHAnsi"/>
          <w:sz w:val="22"/>
          <w:szCs w:val="22"/>
          <w:lang w:val="en-AU" w:eastAsia="en-AU"/>
        </w:rPr>
        <w:t xml:space="preserve"> met with our PHAA counterparts early in 2014 to be respectful of their engagement.</w:t>
      </w:r>
    </w:p>
    <w:p w:rsidR="00D84811" w:rsidRPr="00D84811" w:rsidRDefault="00D84811" w:rsidP="00BC401F">
      <w:pPr>
        <w:autoSpaceDE w:val="0"/>
        <w:autoSpaceDN w:val="0"/>
        <w:adjustRightInd w:val="0"/>
        <w:spacing w:line="276" w:lineRule="auto"/>
        <w:rPr>
          <w:rFonts w:asciiTheme="minorHAnsi" w:hAnsiTheme="minorHAnsi" w:cstheme="minorHAnsi"/>
          <w:sz w:val="22"/>
          <w:szCs w:val="22"/>
          <w:lang w:val="en-AU" w:eastAsia="en-AU"/>
        </w:rPr>
      </w:pPr>
    </w:p>
    <w:p w:rsidR="00D84811" w:rsidRPr="00D84811" w:rsidRDefault="00D84811" w:rsidP="00BC401F">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sz w:val="22"/>
          <w:szCs w:val="22"/>
          <w:lang w:val="en-AU" w:eastAsia="en-AU"/>
        </w:rPr>
        <w:t>An internal review of the program identified the following information (based on 2013 data and discussion with AHPA members who had been mentors and mentees):</w:t>
      </w:r>
    </w:p>
    <w:p w:rsidR="00D84811" w:rsidRPr="00D84811" w:rsidRDefault="00D84811" w:rsidP="00BC401F">
      <w:pPr>
        <w:pStyle w:val="ListParagraph"/>
        <w:numPr>
          <w:ilvl w:val="0"/>
          <w:numId w:val="29"/>
        </w:numPr>
        <w:spacing w:line="276" w:lineRule="auto"/>
        <w:rPr>
          <w:rFonts w:asciiTheme="minorHAnsi" w:hAnsiTheme="minorHAnsi" w:cstheme="minorHAnsi"/>
          <w:sz w:val="22"/>
          <w:szCs w:val="22"/>
        </w:rPr>
      </w:pPr>
      <w:r w:rsidRPr="00D84811">
        <w:rPr>
          <w:rFonts w:asciiTheme="minorHAnsi" w:hAnsiTheme="minorHAnsi" w:cstheme="minorHAnsi"/>
          <w:sz w:val="22"/>
          <w:szCs w:val="22"/>
        </w:rPr>
        <w:t xml:space="preserve">Size of the program : usual number has been about 25 mentors and mentees </w:t>
      </w:r>
    </w:p>
    <w:p w:rsidR="00D84811" w:rsidRPr="00D84811" w:rsidRDefault="00D84811" w:rsidP="00BC401F">
      <w:pPr>
        <w:pStyle w:val="ListParagraph"/>
        <w:numPr>
          <w:ilvl w:val="0"/>
          <w:numId w:val="29"/>
        </w:numPr>
        <w:spacing w:line="276" w:lineRule="auto"/>
        <w:rPr>
          <w:rFonts w:asciiTheme="minorHAnsi" w:hAnsiTheme="minorHAnsi" w:cstheme="minorHAnsi"/>
          <w:sz w:val="22"/>
          <w:szCs w:val="22"/>
        </w:rPr>
      </w:pPr>
      <w:r w:rsidRPr="00D84811">
        <w:rPr>
          <w:rFonts w:asciiTheme="minorHAnsi" w:hAnsiTheme="minorHAnsi" w:cstheme="minorHAnsi"/>
          <w:sz w:val="22"/>
          <w:szCs w:val="22"/>
        </w:rPr>
        <w:t xml:space="preserve">Balance of AHPA : PHAA participants – c 2:1 PHAA: AHPA mentees; in 2013 only 4 mentors were AHPA members – the cuts to specific Health Promotion positions has impacted here. Even if people are undertaking Health Promotion work many feel very constrained with regard to professional development activity. </w:t>
      </w:r>
    </w:p>
    <w:p w:rsidR="00D84811" w:rsidRPr="00D84811" w:rsidRDefault="00D84811" w:rsidP="00BC401F">
      <w:pPr>
        <w:pStyle w:val="ListParagraph"/>
        <w:numPr>
          <w:ilvl w:val="0"/>
          <w:numId w:val="29"/>
        </w:numPr>
        <w:spacing w:line="276" w:lineRule="auto"/>
        <w:rPr>
          <w:rFonts w:asciiTheme="minorHAnsi" w:hAnsiTheme="minorHAnsi" w:cstheme="minorHAnsi"/>
          <w:sz w:val="22"/>
          <w:szCs w:val="22"/>
        </w:rPr>
      </w:pPr>
      <w:r w:rsidRPr="00D84811">
        <w:rPr>
          <w:rFonts w:asciiTheme="minorHAnsi" w:hAnsiTheme="minorHAnsi" w:cstheme="minorHAnsi"/>
          <w:sz w:val="22"/>
          <w:szCs w:val="22"/>
        </w:rPr>
        <w:t xml:space="preserve">We have partnered with AHPA NT Branch for several years – this had worked well initially but had tapered off with lower mentee applications and mentors reporting lack of contact with mentees. </w:t>
      </w:r>
    </w:p>
    <w:p w:rsidR="00D84811" w:rsidRPr="00D84811" w:rsidRDefault="00D84811" w:rsidP="00BC401F">
      <w:pPr>
        <w:pStyle w:val="ListParagraph"/>
        <w:numPr>
          <w:ilvl w:val="0"/>
          <w:numId w:val="29"/>
        </w:numPr>
        <w:spacing w:line="276" w:lineRule="auto"/>
        <w:rPr>
          <w:rFonts w:asciiTheme="minorHAnsi" w:hAnsiTheme="minorHAnsi" w:cstheme="minorHAnsi"/>
          <w:sz w:val="22"/>
          <w:szCs w:val="22"/>
        </w:rPr>
      </w:pPr>
      <w:r w:rsidRPr="00D84811">
        <w:rPr>
          <w:rFonts w:asciiTheme="minorHAnsi" w:hAnsiTheme="minorHAnsi" w:cstheme="minorHAnsi"/>
          <w:sz w:val="22"/>
          <w:szCs w:val="22"/>
        </w:rPr>
        <w:t>Mentee requests have become increasingly specific eg wanting a medically trained person who had experience in population health, epidemiology, community work rather than more generally wishing to know about and connect with the health promotion field.</w:t>
      </w:r>
    </w:p>
    <w:p w:rsidR="00D84811" w:rsidRPr="00D84811" w:rsidRDefault="00D84811" w:rsidP="00BC401F">
      <w:pPr>
        <w:pStyle w:val="ListParagraph"/>
        <w:numPr>
          <w:ilvl w:val="0"/>
          <w:numId w:val="29"/>
        </w:numPr>
        <w:spacing w:line="276" w:lineRule="auto"/>
        <w:rPr>
          <w:rFonts w:asciiTheme="minorHAnsi" w:hAnsiTheme="minorHAnsi" w:cstheme="minorHAnsi"/>
          <w:sz w:val="22"/>
          <w:szCs w:val="22"/>
        </w:rPr>
      </w:pPr>
      <w:r w:rsidRPr="00D84811">
        <w:rPr>
          <w:rFonts w:asciiTheme="minorHAnsi" w:hAnsiTheme="minorHAnsi" w:cstheme="minorHAnsi"/>
          <w:sz w:val="22"/>
          <w:szCs w:val="22"/>
        </w:rPr>
        <w:t>There was a sense that the role of mentoring was being seen as more functional (find me a job) rather than exploring a mentees skill sets and considering how this might mesh with the HP field.</w:t>
      </w:r>
    </w:p>
    <w:p w:rsidR="00D84811" w:rsidRPr="00D84811" w:rsidRDefault="00D84811" w:rsidP="00BC401F">
      <w:pPr>
        <w:spacing w:line="276" w:lineRule="auto"/>
        <w:rPr>
          <w:rFonts w:asciiTheme="minorHAnsi" w:hAnsiTheme="minorHAnsi" w:cstheme="minorHAnsi"/>
          <w:sz w:val="22"/>
          <w:szCs w:val="22"/>
        </w:rPr>
      </w:pPr>
    </w:p>
    <w:p w:rsidR="00D84811" w:rsidRPr="00D84811" w:rsidRDefault="00D84811" w:rsidP="00BC401F">
      <w:pPr>
        <w:spacing w:line="276" w:lineRule="auto"/>
        <w:rPr>
          <w:rFonts w:asciiTheme="minorHAnsi" w:hAnsiTheme="minorHAnsi" w:cstheme="minorHAnsi"/>
          <w:sz w:val="22"/>
          <w:szCs w:val="22"/>
        </w:rPr>
      </w:pPr>
      <w:r w:rsidRPr="00D84811">
        <w:rPr>
          <w:rFonts w:asciiTheme="minorHAnsi" w:hAnsiTheme="minorHAnsi" w:cstheme="minorHAnsi"/>
          <w:sz w:val="22"/>
          <w:szCs w:val="22"/>
        </w:rPr>
        <w:t> The following questions and areas for exploring have been raised by  our committee:</w:t>
      </w:r>
    </w:p>
    <w:p w:rsidR="00D84811" w:rsidRPr="00D84811" w:rsidRDefault="00D84811" w:rsidP="00BC401F">
      <w:pPr>
        <w:pStyle w:val="ListParagraph"/>
        <w:numPr>
          <w:ilvl w:val="0"/>
          <w:numId w:val="30"/>
        </w:numPr>
        <w:spacing w:line="276" w:lineRule="auto"/>
        <w:rPr>
          <w:rFonts w:asciiTheme="minorHAnsi" w:hAnsiTheme="minorHAnsi" w:cstheme="minorHAnsi"/>
          <w:sz w:val="22"/>
          <w:szCs w:val="22"/>
        </w:rPr>
      </w:pPr>
      <w:r w:rsidRPr="00D84811">
        <w:rPr>
          <w:rFonts w:asciiTheme="minorHAnsi" w:hAnsiTheme="minorHAnsi" w:cstheme="minorHAnsi"/>
          <w:sz w:val="22"/>
          <w:szCs w:val="22"/>
        </w:rPr>
        <w:t>What were the programs original aims? Are these still relevant? useful? appropriate? Specifically - are they appropriate for AHPA SA now?</w:t>
      </w:r>
    </w:p>
    <w:p w:rsidR="00D84811" w:rsidRPr="00D84811" w:rsidRDefault="00D84811" w:rsidP="00BC401F">
      <w:pPr>
        <w:pStyle w:val="ListParagraph"/>
        <w:numPr>
          <w:ilvl w:val="0"/>
          <w:numId w:val="30"/>
        </w:numPr>
        <w:spacing w:line="276" w:lineRule="auto"/>
        <w:rPr>
          <w:rFonts w:asciiTheme="minorHAnsi" w:hAnsiTheme="minorHAnsi" w:cstheme="minorHAnsi"/>
          <w:sz w:val="22"/>
          <w:szCs w:val="22"/>
        </w:rPr>
      </w:pPr>
      <w:r w:rsidRPr="00D84811">
        <w:rPr>
          <w:rFonts w:asciiTheme="minorHAnsi" w:hAnsiTheme="minorHAnsi" w:cstheme="minorHAnsi"/>
          <w:sz w:val="22"/>
          <w:szCs w:val="22"/>
        </w:rPr>
        <w:t>Given the significantly changed environment facing health promotion in recent years should a mentoring focus be both more specific linked to key fields (smoking cessation; specific health issues) and/or less health systems hubbed?</w:t>
      </w:r>
    </w:p>
    <w:p w:rsidR="00D84811" w:rsidRPr="00D84811" w:rsidRDefault="00D84811" w:rsidP="00BC401F">
      <w:pPr>
        <w:pStyle w:val="ListParagraph"/>
        <w:numPr>
          <w:ilvl w:val="0"/>
          <w:numId w:val="30"/>
        </w:numPr>
        <w:spacing w:line="276" w:lineRule="auto"/>
        <w:rPr>
          <w:rFonts w:asciiTheme="minorHAnsi" w:hAnsiTheme="minorHAnsi" w:cstheme="minorHAnsi"/>
          <w:sz w:val="22"/>
          <w:szCs w:val="22"/>
        </w:rPr>
      </w:pPr>
      <w:r w:rsidRPr="00D84811">
        <w:rPr>
          <w:rFonts w:asciiTheme="minorHAnsi" w:hAnsiTheme="minorHAnsi" w:cstheme="minorHAnsi"/>
          <w:sz w:val="22"/>
          <w:szCs w:val="22"/>
        </w:rPr>
        <w:t xml:space="preserve">How do we use the online environment and social media for the progression of networking and career development?  </w:t>
      </w:r>
    </w:p>
    <w:p w:rsidR="00D84811" w:rsidRPr="00D84811" w:rsidRDefault="00D84811" w:rsidP="00BC401F">
      <w:pPr>
        <w:pStyle w:val="ListParagraph"/>
        <w:numPr>
          <w:ilvl w:val="0"/>
          <w:numId w:val="30"/>
        </w:numPr>
        <w:spacing w:line="276" w:lineRule="auto"/>
        <w:rPr>
          <w:rFonts w:asciiTheme="minorHAnsi" w:hAnsiTheme="minorHAnsi" w:cstheme="minorHAnsi"/>
          <w:sz w:val="22"/>
          <w:szCs w:val="22"/>
        </w:rPr>
      </w:pPr>
      <w:r w:rsidRPr="00D84811">
        <w:rPr>
          <w:rFonts w:asciiTheme="minorHAnsi" w:hAnsiTheme="minorHAnsi" w:cstheme="minorHAnsi"/>
          <w:sz w:val="22"/>
          <w:szCs w:val="22"/>
        </w:rPr>
        <w:t>Does the old model just need some re-focussing? Is annually too often? Should we start with mentors on offer (have been recruiting mentees then finding appropriate mentors).</w:t>
      </w:r>
    </w:p>
    <w:p w:rsidR="00D84811" w:rsidRPr="00D84811" w:rsidRDefault="00D84811" w:rsidP="00BC401F">
      <w:pPr>
        <w:pStyle w:val="ListParagraph"/>
        <w:numPr>
          <w:ilvl w:val="0"/>
          <w:numId w:val="30"/>
        </w:numPr>
        <w:spacing w:line="276" w:lineRule="auto"/>
        <w:rPr>
          <w:rFonts w:asciiTheme="minorHAnsi" w:hAnsiTheme="minorHAnsi" w:cstheme="minorHAnsi"/>
          <w:sz w:val="22"/>
          <w:szCs w:val="22"/>
        </w:rPr>
      </w:pPr>
      <w:r w:rsidRPr="00D84811">
        <w:rPr>
          <w:rFonts w:asciiTheme="minorHAnsi" w:hAnsiTheme="minorHAnsi" w:cstheme="minorHAnsi"/>
          <w:sz w:val="22"/>
          <w:szCs w:val="22"/>
        </w:rPr>
        <w:t>What other relationships might need to be developed to facilitate any changes in directions.</w:t>
      </w:r>
    </w:p>
    <w:p w:rsidR="00D84811" w:rsidRPr="00D84811" w:rsidRDefault="00D84811" w:rsidP="00BC401F">
      <w:pPr>
        <w:pStyle w:val="ListParagraph"/>
        <w:spacing w:line="276" w:lineRule="auto"/>
        <w:rPr>
          <w:rFonts w:asciiTheme="minorHAnsi" w:hAnsiTheme="minorHAnsi" w:cstheme="minorHAnsi"/>
          <w:sz w:val="22"/>
          <w:szCs w:val="22"/>
        </w:rPr>
      </w:pPr>
    </w:p>
    <w:p w:rsidR="00D84811" w:rsidRPr="00D84811" w:rsidRDefault="00D84811" w:rsidP="00BC401F">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sz w:val="22"/>
          <w:szCs w:val="22"/>
          <w:lang w:val="en-AU" w:eastAsia="en-AU"/>
        </w:rPr>
        <w:t xml:space="preserve">There are discussions occurring at the national level with regard to developing a national AHPA mentoring program. This would enable SA members to engage with peers across Australia broadening their understandings and horizon of health promotion. </w:t>
      </w:r>
    </w:p>
    <w:p w:rsidR="00B35B27" w:rsidRDefault="00B35B27" w:rsidP="00BC401F">
      <w:pPr>
        <w:autoSpaceDE w:val="0"/>
        <w:autoSpaceDN w:val="0"/>
        <w:adjustRightInd w:val="0"/>
        <w:spacing w:line="276" w:lineRule="auto"/>
        <w:rPr>
          <w:rFonts w:asciiTheme="minorHAnsi" w:hAnsiTheme="minorHAnsi" w:cstheme="minorHAnsi"/>
          <w:sz w:val="22"/>
          <w:szCs w:val="22"/>
          <w:lang w:val="en-AU" w:eastAsia="en-AU"/>
        </w:rPr>
      </w:pPr>
    </w:p>
    <w:p w:rsidR="00D84811" w:rsidRPr="00D84811" w:rsidRDefault="00D84811" w:rsidP="00BC401F">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sz w:val="22"/>
          <w:szCs w:val="22"/>
          <w:lang w:val="en-AU" w:eastAsia="en-AU"/>
        </w:rPr>
        <w:t>We welcome members comments, thoughts and ideas on this topic.</w:t>
      </w:r>
    </w:p>
    <w:p w:rsidR="00D84811" w:rsidRPr="00D84811" w:rsidRDefault="00D84811" w:rsidP="00BC401F">
      <w:pPr>
        <w:autoSpaceDE w:val="0"/>
        <w:autoSpaceDN w:val="0"/>
        <w:adjustRightInd w:val="0"/>
        <w:spacing w:line="276" w:lineRule="auto"/>
        <w:rPr>
          <w:rFonts w:asciiTheme="minorHAnsi" w:hAnsiTheme="minorHAnsi" w:cstheme="minorHAnsi"/>
          <w:sz w:val="22"/>
          <w:szCs w:val="22"/>
          <w:lang w:val="en-AU" w:eastAsia="en-AU"/>
        </w:rPr>
      </w:pPr>
    </w:p>
    <w:p w:rsidR="00D84811" w:rsidRPr="005B1B8E" w:rsidRDefault="00D84811" w:rsidP="00BC401F">
      <w:pPr>
        <w:autoSpaceDE w:val="0"/>
        <w:autoSpaceDN w:val="0"/>
        <w:adjustRightInd w:val="0"/>
        <w:spacing w:line="276" w:lineRule="auto"/>
        <w:rPr>
          <w:rFonts w:asciiTheme="minorHAnsi" w:hAnsiTheme="minorHAnsi" w:cstheme="minorHAnsi"/>
          <w:b/>
          <w:sz w:val="22"/>
          <w:szCs w:val="22"/>
          <w:lang w:val="en-AU" w:eastAsia="en-AU"/>
        </w:rPr>
      </w:pPr>
      <w:r w:rsidRPr="005B1B8E">
        <w:rPr>
          <w:rFonts w:asciiTheme="minorHAnsi" w:hAnsiTheme="minorHAnsi" w:cstheme="minorHAnsi"/>
          <w:b/>
          <w:sz w:val="22"/>
          <w:szCs w:val="22"/>
          <w:lang w:val="en-AU" w:eastAsia="en-AU"/>
        </w:rPr>
        <w:t>Janette Young, Annabel Axford, Susan Cameron</w:t>
      </w:r>
    </w:p>
    <w:p w:rsidR="00E377D9" w:rsidRDefault="00E377D9" w:rsidP="00BC401F">
      <w:pPr>
        <w:spacing w:line="276" w:lineRule="auto"/>
        <w:rPr>
          <w:rFonts w:asciiTheme="minorHAnsi" w:hAnsiTheme="minorHAnsi" w:cstheme="minorHAnsi"/>
          <w:sz w:val="22"/>
          <w:szCs w:val="22"/>
          <w:highlight w:val="yellow"/>
        </w:rPr>
      </w:pPr>
    </w:p>
    <w:p w:rsidR="008D42A3" w:rsidRPr="00D84811" w:rsidRDefault="008D42A3" w:rsidP="00BC401F">
      <w:pPr>
        <w:spacing w:line="276" w:lineRule="auto"/>
        <w:rPr>
          <w:rFonts w:asciiTheme="minorHAnsi" w:hAnsiTheme="minorHAnsi" w:cstheme="minorHAnsi"/>
          <w:sz w:val="22"/>
          <w:szCs w:val="22"/>
          <w:highlight w:val="yellow"/>
        </w:rPr>
      </w:pPr>
    </w:p>
    <w:p w:rsidR="00C40482" w:rsidRDefault="00C40482">
      <w:pPr>
        <w:rPr>
          <w:rFonts w:asciiTheme="minorHAnsi" w:hAnsiTheme="minorHAnsi" w:cstheme="minorHAnsi"/>
          <w:b/>
          <w:sz w:val="22"/>
          <w:szCs w:val="22"/>
          <w:u w:val="single"/>
        </w:rPr>
      </w:pPr>
      <w:r>
        <w:rPr>
          <w:rFonts w:asciiTheme="minorHAnsi" w:hAnsiTheme="minorHAnsi" w:cstheme="minorHAnsi"/>
          <w:b/>
          <w:sz w:val="22"/>
          <w:szCs w:val="22"/>
          <w:u w:val="single"/>
        </w:rPr>
        <w:br w:type="page"/>
      </w:r>
    </w:p>
    <w:p w:rsidR="00D84811" w:rsidRPr="00D84811" w:rsidRDefault="00D84811" w:rsidP="00BC401F">
      <w:pPr>
        <w:spacing w:line="276" w:lineRule="auto"/>
        <w:rPr>
          <w:rFonts w:asciiTheme="minorHAnsi" w:hAnsiTheme="minorHAnsi" w:cstheme="minorHAnsi"/>
          <w:b/>
          <w:sz w:val="22"/>
          <w:szCs w:val="22"/>
          <w:u w:val="single"/>
        </w:rPr>
      </w:pPr>
      <w:r w:rsidRPr="00D84811">
        <w:rPr>
          <w:rFonts w:asciiTheme="minorHAnsi" w:hAnsiTheme="minorHAnsi" w:cstheme="minorHAnsi"/>
          <w:b/>
          <w:sz w:val="22"/>
          <w:szCs w:val="22"/>
          <w:u w:val="single"/>
        </w:rPr>
        <w:t xml:space="preserve">Social Media Working Group </w:t>
      </w:r>
    </w:p>
    <w:p w:rsidR="00D84811" w:rsidRPr="00D84811" w:rsidRDefault="00D84811" w:rsidP="00BC401F">
      <w:pPr>
        <w:spacing w:line="276" w:lineRule="auto"/>
        <w:rPr>
          <w:rFonts w:asciiTheme="minorHAnsi" w:hAnsiTheme="minorHAnsi" w:cstheme="minorHAnsi"/>
          <w:sz w:val="22"/>
          <w:szCs w:val="22"/>
        </w:rPr>
      </w:pPr>
      <w:r w:rsidRPr="00D84811">
        <w:rPr>
          <w:rFonts w:asciiTheme="minorHAnsi" w:hAnsiTheme="minorHAnsi" w:cstheme="minorHAnsi"/>
          <w:sz w:val="22"/>
          <w:szCs w:val="22"/>
        </w:rPr>
        <w:t>Mid way through this year the AHPA SA branch began its social media journey by joining Facebook. With the support of social media guru Kristy Schirmer (</w:t>
      </w:r>
      <w:hyperlink r:id="rId16" w:history="1">
        <w:r w:rsidRPr="00D84811">
          <w:rPr>
            <w:rStyle w:val="Hyperlink"/>
            <w:rFonts w:asciiTheme="minorHAnsi" w:hAnsiTheme="minorHAnsi" w:cstheme="minorHAnsi"/>
            <w:sz w:val="22"/>
            <w:szCs w:val="22"/>
          </w:rPr>
          <w:t>www.zockmelon.com.au</w:t>
        </w:r>
      </w:hyperlink>
      <w:r w:rsidRPr="00D84811">
        <w:rPr>
          <w:rFonts w:asciiTheme="minorHAnsi" w:hAnsiTheme="minorHAnsi" w:cstheme="minorHAnsi"/>
          <w:sz w:val="22"/>
          <w:szCs w:val="22"/>
        </w:rPr>
        <w:t>), a team consisting of Aimee Brownbill, Liana Bellifemini, Kristy Stengert, Alex Jackson and Adam Delaine (with input from the rest of the committee) formulated a social media strategy which has resulted in the following:</w:t>
      </w:r>
    </w:p>
    <w:p w:rsidR="00D84811" w:rsidRPr="00D84811" w:rsidRDefault="00D84811" w:rsidP="00BC401F">
      <w:pPr>
        <w:pStyle w:val="ListParagraph"/>
        <w:numPr>
          <w:ilvl w:val="0"/>
          <w:numId w:val="31"/>
        </w:numPr>
        <w:spacing w:line="276" w:lineRule="auto"/>
        <w:contextualSpacing/>
        <w:rPr>
          <w:rFonts w:asciiTheme="minorHAnsi" w:hAnsiTheme="minorHAnsi" w:cstheme="minorHAnsi"/>
          <w:sz w:val="22"/>
          <w:szCs w:val="22"/>
        </w:rPr>
      </w:pPr>
      <w:r w:rsidRPr="00D84811">
        <w:rPr>
          <w:rFonts w:asciiTheme="minorHAnsi" w:hAnsiTheme="minorHAnsi" w:cstheme="minorHAnsi"/>
          <w:sz w:val="22"/>
          <w:szCs w:val="22"/>
        </w:rPr>
        <w:t>A Facebook page for the public (</w:t>
      </w:r>
      <w:hyperlink r:id="rId17" w:history="1">
        <w:r w:rsidRPr="00D84811">
          <w:rPr>
            <w:rStyle w:val="Hyperlink"/>
            <w:rFonts w:asciiTheme="minorHAnsi" w:hAnsiTheme="minorHAnsi" w:cstheme="minorHAnsi"/>
            <w:sz w:val="22"/>
            <w:szCs w:val="22"/>
          </w:rPr>
          <w:t>www.facebook.com/AHPA.SABranch</w:t>
        </w:r>
      </w:hyperlink>
      <w:r w:rsidRPr="00D84811">
        <w:rPr>
          <w:rFonts w:asciiTheme="minorHAnsi" w:hAnsiTheme="minorHAnsi" w:cstheme="minorHAnsi"/>
          <w:sz w:val="22"/>
          <w:szCs w:val="22"/>
        </w:rPr>
        <w:t>). The goals of this page are to:</w:t>
      </w:r>
    </w:p>
    <w:p w:rsidR="00D84811" w:rsidRPr="00D84811" w:rsidRDefault="00D84811" w:rsidP="00BC401F">
      <w:pPr>
        <w:pStyle w:val="ListParagraph"/>
        <w:numPr>
          <w:ilvl w:val="1"/>
          <w:numId w:val="31"/>
        </w:numPr>
        <w:spacing w:line="276" w:lineRule="auto"/>
        <w:contextualSpacing/>
        <w:rPr>
          <w:rFonts w:asciiTheme="minorHAnsi" w:hAnsiTheme="minorHAnsi" w:cstheme="minorHAnsi"/>
          <w:sz w:val="22"/>
          <w:szCs w:val="22"/>
        </w:rPr>
      </w:pPr>
      <w:r w:rsidRPr="00D84811">
        <w:rPr>
          <w:rFonts w:asciiTheme="minorHAnsi" w:hAnsiTheme="minorHAnsi" w:cstheme="minorHAnsi"/>
          <w:sz w:val="22"/>
          <w:szCs w:val="22"/>
        </w:rPr>
        <w:t>Promote AHPA to non-members</w:t>
      </w:r>
    </w:p>
    <w:p w:rsidR="00D84811" w:rsidRPr="00D84811" w:rsidRDefault="00D84811" w:rsidP="00BC401F">
      <w:pPr>
        <w:pStyle w:val="ListParagraph"/>
        <w:numPr>
          <w:ilvl w:val="1"/>
          <w:numId w:val="31"/>
        </w:numPr>
        <w:spacing w:line="276" w:lineRule="auto"/>
        <w:contextualSpacing/>
        <w:rPr>
          <w:rFonts w:asciiTheme="minorHAnsi" w:hAnsiTheme="minorHAnsi" w:cstheme="minorHAnsi"/>
          <w:sz w:val="22"/>
          <w:szCs w:val="22"/>
        </w:rPr>
      </w:pPr>
      <w:r w:rsidRPr="00D84811">
        <w:rPr>
          <w:rFonts w:asciiTheme="minorHAnsi" w:hAnsiTheme="minorHAnsi" w:cstheme="minorHAnsi"/>
          <w:sz w:val="22"/>
          <w:szCs w:val="22"/>
        </w:rPr>
        <w:t>Raise AHPA’s public profile</w:t>
      </w:r>
    </w:p>
    <w:p w:rsidR="00D84811" w:rsidRPr="00D84811" w:rsidRDefault="00D84811" w:rsidP="00BC401F">
      <w:pPr>
        <w:pStyle w:val="ListParagraph"/>
        <w:numPr>
          <w:ilvl w:val="1"/>
          <w:numId w:val="31"/>
        </w:numPr>
        <w:spacing w:line="276" w:lineRule="auto"/>
        <w:contextualSpacing/>
        <w:rPr>
          <w:rFonts w:asciiTheme="minorHAnsi" w:hAnsiTheme="minorHAnsi" w:cstheme="minorHAnsi"/>
          <w:sz w:val="22"/>
          <w:szCs w:val="22"/>
        </w:rPr>
      </w:pPr>
      <w:r w:rsidRPr="00D84811">
        <w:rPr>
          <w:rFonts w:asciiTheme="minorHAnsi" w:hAnsiTheme="minorHAnsi" w:cstheme="minorHAnsi"/>
          <w:sz w:val="22"/>
          <w:szCs w:val="22"/>
        </w:rPr>
        <w:t>Advocate for health promotion</w:t>
      </w:r>
    </w:p>
    <w:p w:rsidR="00D84811" w:rsidRPr="00D84811" w:rsidRDefault="00D84811" w:rsidP="00BC401F">
      <w:pPr>
        <w:pStyle w:val="ListParagraph"/>
        <w:numPr>
          <w:ilvl w:val="0"/>
          <w:numId w:val="31"/>
        </w:numPr>
        <w:spacing w:line="276" w:lineRule="auto"/>
        <w:contextualSpacing/>
        <w:rPr>
          <w:rFonts w:asciiTheme="minorHAnsi" w:hAnsiTheme="minorHAnsi" w:cstheme="minorHAnsi"/>
          <w:sz w:val="22"/>
          <w:szCs w:val="22"/>
        </w:rPr>
      </w:pPr>
      <w:r w:rsidRPr="00D84811">
        <w:rPr>
          <w:rFonts w:asciiTheme="minorHAnsi" w:hAnsiTheme="minorHAnsi" w:cstheme="minorHAnsi"/>
          <w:sz w:val="22"/>
          <w:szCs w:val="22"/>
        </w:rPr>
        <w:t>A Facebook group for members (Search ‘</w:t>
      </w:r>
      <w:hyperlink r:id="rId18" w:history="1">
        <w:r w:rsidRPr="00D84811">
          <w:rPr>
            <w:rStyle w:val="Hyperlink"/>
            <w:rFonts w:asciiTheme="minorHAnsi" w:hAnsiTheme="minorHAnsi" w:cstheme="minorHAnsi"/>
            <w:sz w:val="22"/>
            <w:szCs w:val="22"/>
          </w:rPr>
          <w:t>Australian Health Promotion Association – SA Branch Members</w:t>
        </w:r>
      </w:hyperlink>
      <w:r w:rsidRPr="00D84811">
        <w:rPr>
          <w:rFonts w:asciiTheme="minorHAnsi" w:hAnsiTheme="minorHAnsi" w:cstheme="minorHAnsi"/>
          <w:sz w:val="22"/>
          <w:szCs w:val="22"/>
        </w:rPr>
        <w:t>’). The goals of this page are to:</w:t>
      </w:r>
    </w:p>
    <w:p w:rsidR="00D84811" w:rsidRPr="00D84811" w:rsidRDefault="00D84811" w:rsidP="00BC401F">
      <w:pPr>
        <w:pStyle w:val="ListParagraph"/>
        <w:numPr>
          <w:ilvl w:val="1"/>
          <w:numId w:val="31"/>
        </w:numPr>
        <w:spacing w:line="276" w:lineRule="auto"/>
        <w:contextualSpacing/>
        <w:rPr>
          <w:rFonts w:asciiTheme="minorHAnsi" w:hAnsiTheme="minorHAnsi" w:cstheme="minorHAnsi"/>
          <w:sz w:val="22"/>
          <w:szCs w:val="22"/>
        </w:rPr>
      </w:pPr>
      <w:r w:rsidRPr="00D84811">
        <w:rPr>
          <w:rFonts w:asciiTheme="minorHAnsi" w:hAnsiTheme="minorHAnsi" w:cstheme="minorHAnsi"/>
          <w:sz w:val="22"/>
          <w:szCs w:val="22"/>
        </w:rPr>
        <w:t xml:space="preserve"> Provide a means for members to communicate with the committee</w:t>
      </w:r>
    </w:p>
    <w:p w:rsidR="00D84811" w:rsidRPr="00D84811" w:rsidRDefault="00D84811" w:rsidP="00BC401F">
      <w:pPr>
        <w:pStyle w:val="ListParagraph"/>
        <w:numPr>
          <w:ilvl w:val="1"/>
          <w:numId w:val="31"/>
        </w:numPr>
        <w:spacing w:line="276" w:lineRule="auto"/>
        <w:contextualSpacing/>
        <w:rPr>
          <w:rFonts w:asciiTheme="minorHAnsi" w:hAnsiTheme="minorHAnsi" w:cstheme="minorHAnsi"/>
          <w:sz w:val="22"/>
          <w:szCs w:val="22"/>
        </w:rPr>
      </w:pPr>
      <w:r w:rsidRPr="00D84811">
        <w:rPr>
          <w:rFonts w:asciiTheme="minorHAnsi" w:hAnsiTheme="minorHAnsi" w:cstheme="minorHAnsi"/>
          <w:sz w:val="22"/>
          <w:szCs w:val="22"/>
        </w:rPr>
        <w:t>Demonstrate the work AHPA does to the members</w:t>
      </w:r>
    </w:p>
    <w:p w:rsidR="00D84811" w:rsidRPr="00D84811" w:rsidRDefault="00D84811" w:rsidP="00BC401F">
      <w:pPr>
        <w:pStyle w:val="ListParagraph"/>
        <w:numPr>
          <w:ilvl w:val="1"/>
          <w:numId w:val="31"/>
        </w:numPr>
        <w:spacing w:line="276" w:lineRule="auto"/>
        <w:contextualSpacing/>
        <w:rPr>
          <w:rFonts w:asciiTheme="minorHAnsi" w:hAnsiTheme="minorHAnsi" w:cstheme="minorHAnsi"/>
          <w:sz w:val="22"/>
          <w:szCs w:val="22"/>
        </w:rPr>
      </w:pPr>
      <w:r w:rsidRPr="00D84811">
        <w:rPr>
          <w:rFonts w:asciiTheme="minorHAnsi" w:hAnsiTheme="minorHAnsi" w:cstheme="minorHAnsi"/>
          <w:sz w:val="22"/>
          <w:szCs w:val="22"/>
        </w:rPr>
        <w:t>Promote current opportunities to members such as networking events, scholarships, awards and jobs.</w:t>
      </w:r>
    </w:p>
    <w:p w:rsidR="008D42A3" w:rsidRDefault="008D42A3" w:rsidP="00BC401F">
      <w:pPr>
        <w:spacing w:line="276" w:lineRule="auto"/>
        <w:rPr>
          <w:rFonts w:asciiTheme="minorHAnsi" w:hAnsiTheme="minorHAnsi" w:cstheme="minorHAnsi"/>
          <w:sz w:val="22"/>
          <w:szCs w:val="22"/>
        </w:rPr>
      </w:pPr>
    </w:p>
    <w:p w:rsidR="00D84811" w:rsidRPr="00D84811" w:rsidRDefault="00D84811" w:rsidP="00BC401F">
      <w:pPr>
        <w:spacing w:line="276" w:lineRule="auto"/>
        <w:rPr>
          <w:rFonts w:asciiTheme="minorHAnsi" w:hAnsiTheme="minorHAnsi" w:cstheme="minorHAnsi"/>
          <w:sz w:val="22"/>
          <w:szCs w:val="22"/>
        </w:rPr>
      </w:pPr>
      <w:r w:rsidRPr="00D84811">
        <w:rPr>
          <w:rFonts w:asciiTheme="minorHAnsi" w:hAnsiTheme="minorHAnsi" w:cstheme="minorHAnsi"/>
          <w:sz w:val="22"/>
          <w:szCs w:val="22"/>
        </w:rPr>
        <w:t>Over 3 months the public page now has 60 followers and the members group has 23 followers.  In 2015 we aim to get the majority of AHPA members involved with AHPA on social media.</w:t>
      </w:r>
    </w:p>
    <w:p w:rsidR="00D84811" w:rsidRPr="00AA1578" w:rsidRDefault="00D84811" w:rsidP="00BC401F">
      <w:pPr>
        <w:spacing w:line="276" w:lineRule="auto"/>
        <w:rPr>
          <w:rFonts w:asciiTheme="minorHAnsi" w:hAnsiTheme="minorHAnsi" w:cstheme="minorHAnsi"/>
          <w:b/>
          <w:sz w:val="22"/>
          <w:szCs w:val="22"/>
        </w:rPr>
      </w:pPr>
      <w:r w:rsidRPr="00AA1578">
        <w:rPr>
          <w:rFonts w:asciiTheme="minorHAnsi" w:hAnsiTheme="minorHAnsi" w:cstheme="minorHAnsi"/>
          <w:b/>
          <w:sz w:val="22"/>
          <w:szCs w:val="22"/>
        </w:rPr>
        <w:t>Adam Delaine</w:t>
      </w:r>
    </w:p>
    <w:p w:rsidR="009B62E7" w:rsidRPr="00D84811" w:rsidRDefault="009B62E7" w:rsidP="00BC401F">
      <w:pPr>
        <w:spacing w:line="276" w:lineRule="auto"/>
        <w:rPr>
          <w:rFonts w:asciiTheme="minorHAnsi" w:hAnsiTheme="minorHAnsi" w:cstheme="minorHAnsi"/>
          <w:b/>
          <w:bCs/>
          <w:sz w:val="22"/>
          <w:szCs w:val="22"/>
          <w:u w:val="single"/>
          <w:lang w:val="en-AU" w:eastAsia="en-AU"/>
        </w:rPr>
      </w:pPr>
    </w:p>
    <w:p w:rsidR="00854ED3" w:rsidRPr="00D84811" w:rsidRDefault="00854ED3" w:rsidP="00BC401F">
      <w:pPr>
        <w:autoSpaceDE w:val="0"/>
        <w:autoSpaceDN w:val="0"/>
        <w:adjustRightInd w:val="0"/>
        <w:spacing w:line="276" w:lineRule="auto"/>
        <w:rPr>
          <w:rFonts w:asciiTheme="minorHAnsi" w:hAnsiTheme="minorHAnsi" w:cstheme="minorHAnsi"/>
          <w:color w:val="FF0000"/>
          <w:sz w:val="22"/>
          <w:szCs w:val="22"/>
          <w:highlight w:val="yellow"/>
          <w:lang w:val="en-AU" w:eastAsia="en-AU"/>
        </w:rPr>
      </w:pPr>
    </w:p>
    <w:p w:rsidR="00854ED3" w:rsidRPr="00D84811" w:rsidRDefault="009B62E7" w:rsidP="005B1B8E">
      <w:pPr>
        <w:autoSpaceDE w:val="0"/>
        <w:autoSpaceDN w:val="0"/>
        <w:adjustRightInd w:val="0"/>
        <w:spacing w:line="276" w:lineRule="auto"/>
        <w:rPr>
          <w:rFonts w:asciiTheme="minorHAnsi" w:hAnsiTheme="minorHAnsi" w:cstheme="minorHAnsi"/>
          <w:b/>
          <w:sz w:val="22"/>
          <w:szCs w:val="22"/>
          <w:u w:val="single"/>
          <w:lang w:val="en-AU" w:eastAsia="en-AU"/>
        </w:rPr>
      </w:pPr>
      <w:r w:rsidRPr="00D84811">
        <w:rPr>
          <w:rFonts w:asciiTheme="minorHAnsi" w:hAnsiTheme="minorHAnsi" w:cstheme="minorHAnsi"/>
          <w:b/>
          <w:sz w:val="22"/>
          <w:szCs w:val="22"/>
          <w:u w:val="single"/>
          <w:lang w:val="en-AU" w:eastAsia="en-AU"/>
        </w:rPr>
        <w:t>201</w:t>
      </w:r>
      <w:r w:rsidR="008D42A3">
        <w:rPr>
          <w:rFonts w:asciiTheme="minorHAnsi" w:hAnsiTheme="minorHAnsi" w:cstheme="minorHAnsi"/>
          <w:b/>
          <w:sz w:val="22"/>
          <w:szCs w:val="22"/>
          <w:u w:val="single"/>
          <w:lang w:val="en-AU" w:eastAsia="en-AU"/>
        </w:rPr>
        <w:t>4</w:t>
      </w:r>
      <w:r w:rsidRPr="00D84811">
        <w:rPr>
          <w:rFonts w:asciiTheme="minorHAnsi" w:hAnsiTheme="minorHAnsi" w:cstheme="minorHAnsi"/>
          <w:b/>
          <w:sz w:val="22"/>
          <w:szCs w:val="22"/>
          <w:u w:val="single"/>
          <w:lang w:val="en-AU" w:eastAsia="en-AU"/>
        </w:rPr>
        <w:t xml:space="preserve"> AHPA Student A</w:t>
      </w:r>
      <w:r w:rsidR="00854ED3" w:rsidRPr="00D84811">
        <w:rPr>
          <w:rFonts w:asciiTheme="minorHAnsi" w:hAnsiTheme="minorHAnsi" w:cstheme="minorHAnsi"/>
          <w:b/>
          <w:sz w:val="22"/>
          <w:szCs w:val="22"/>
          <w:u w:val="single"/>
          <w:lang w:val="en-AU" w:eastAsia="en-AU"/>
        </w:rPr>
        <w:t>wards</w:t>
      </w:r>
    </w:p>
    <w:p w:rsidR="00854ED3" w:rsidRPr="00D84811" w:rsidRDefault="00854ED3" w:rsidP="005B1B8E">
      <w:pPr>
        <w:spacing w:line="276" w:lineRule="auto"/>
        <w:rPr>
          <w:rFonts w:asciiTheme="minorHAnsi" w:hAnsiTheme="minorHAnsi" w:cstheme="minorHAnsi"/>
          <w:color w:val="000000"/>
          <w:sz w:val="22"/>
          <w:szCs w:val="22"/>
        </w:rPr>
      </w:pPr>
      <w:r w:rsidRPr="00D84811">
        <w:rPr>
          <w:rFonts w:asciiTheme="minorHAnsi" w:hAnsiTheme="minorHAnsi" w:cstheme="minorHAnsi"/>
          <w:color w:val="000000"/>
          <w:sz w:val="22"/>
          <w:szCs w:val="22"/>
        </w:rPr>
        <w:t xml:space="preserve">In 2003 the Australian Health Promotion Association (SA Branch) established an award for one student from each of the universities in South Australia. The criteria established for these prizes is a combination of academic achievement and demonstration of a commitment to Health Promotion. </w:t>
      </w:r>
    </w:p>
    <w:p w:rsidR="00854ED3" w:rsidRPr="00D84811" w:rsidRDefault="00854ED3" w:rsidP="005B1B8E">
      <w:pPr>
        <w:autoSpaceDE w:val="0"/>
        <w:autoSpaceDN w:val="0"/>
        <w:adjustRightInd w:val="0"/>
        <w:spacing w:line="276" w:lineRule="auto"/>
        <w:rPr>
          <w:rFonts w:asciiTheme="minorHAnsi" w:hAnsiTheme="minorHAnsi" w:cstheme="minorHAnsi"/>
          <w:color w:val="000000"/>
          <w:sz w:val="22"/>
          <w:szCs w:val="22"/>
        </w:rPr>
      </w:pPr>
    </w:p>
    <w:p w:rsidR="00854ED3" w:rsidRPr="00D84811" w:rsidRDefault="009B62E7" w:rsidP="005B1B8E">
      <w:pPr>
        <w:autoSpaceDE w:val="0"/>
        <w:autoSpaceDN w:val="0"/>
        <w:adjustRightInd w:val="0"/>
        <w:spacing w:line="276" w:lineRule="auto"/>
        <w:rPr>
          <w:rFonts w:asciiTheme="minorHAnsi" w:hAnsiTheme="minorHAnsi" w:cstheme="minorHAnsi"/>
          <w:color w:val="FF0000"/>
          <w:sz w:val="22"/>
          <w:szCs w:val="22"/>
          <w:highlight w:val="yellow"/>
          <w:lang w:val="en-AU" w:eastAsia="en-AU"/>
        </w:rPr>
      </w:pPr>
      <w:r w:rsidRPr="00D84811">
        <w:rPr>
          <w:rFonts w:asciiTheme="minorHAnsi" w:hAnsiTheme="minorHAnsi" w:cstheme="minorHAnsi"/>
          <w:color w:val="000000"/>
          <w:sz w:val="22"/>
          <w:szCs w:val="22"/>
        </w:rPr>
        <w:t>Stude</w:t>
      </w:r>
      <w:r w:rsidR="00854ED3" w:rsidRPr="00D84811">
        <w:rPr>
          <w:rFonts w:asciiTheme="minorHAnsi" w:hAnsiTheme="minorHAnsi" w:cstheme="minorHAnsi"/>
          <w:color w:val="000000"/>
          <w:sz w:val="22"/>
          <w:szCs w:val="22"/>
        </w:rPr>
        <w:t xml:space="preserve">nts receive recognition, a certificate, book voucher, and are </w:t>
      </w:r>
      <w:r w:rsidR="00854ED3" w:rsidRPr="00D84811">
        <w:rPr>
          <w:rFonts w:asciiTheme="minorHAnsi" w:hAnsiTheme="minorHAnsi" w:cstheme="minorHAnsi"/>
          <w:sz w:val="22"/>
          <w:szCs w:val="22"/>
        </w:rPr>
        <w:t>eligible to be the student representative on Australian Health Promotion Association, (SA Branch) Committee</w:t>
      </w:r>
    </w:p>
    <w:p w:rsidR="00854ED3" w:rsidRPr="00D84811" w:rsidRDefault="00854ED3" w:rsidP="005B1B8E">
      <w:pPr>
        <w:autoSpaceDE w:val="0"/>
        <w:autoSpaceDN w:val="0"/>
        <w:adjustRightInd w:val="0"/>
        <w:spacing w:line="276" w:lineRule="auto"/>
        <w:rPr>
          <w:rFonts w:asciiTheme="minorHAnsi" w:hAnsiTheme="minorHAnsi" w:cstheme="minorHAnsi"/>
          <w:color w:val="FF0000"/>
          <w:sz w:val="22"/>
          <w:szCs w:val="22"/>
          <w:highlight w:val="yellow"/>
          <w:lang w:val="en-AU" w:eastAsia="en-AU"/>
        </w:rPr>
      </w:pPr>
    </w:p>
    <w:p w:rsidR="00B01787" w:rsidRPr="00D84811" w:rsidRDefault="00B01787" w:rsidP="005B1B8E">
      <w:pPr>
        <w:autoSpaceDE w:val="0"/>
        <w:autoSpaceDN w:val="0"/>
        <w:adjustRightInd w:val="0"/>
        <w:spacing w:line="276" w:lineRule="auto"/>
        <w:rPr>
          <w:rFonts w:asciiTheme="minorHAnsi" w:hAnsiTheme="minorHAnsi" w:cstheme="minorHAnsi"/>
          <w:sz w:val="22"/>
          <w:szCs w:val="22"/>
          <w:lang w:val="en-AU" w:eastAsia="en-AU"/>
        </w:rPr>
      </w:pPr>
      <w:r w:rsidRPr="00D84811">
        <w:rPr>
          <w:rFonts w:asciiTheme="minorHAnsi" w:hAnsiTheme="minorHAnsi" w:cstheme="minorHAnsi"/>
          <w:sz w:val="22"/>
          <w:szCs w:val="22"/>
          <w:lang w:val="en-AU" w:eastAsia="en-AU"/>
        </w:rPr>
        <w:t xml:space="preserve">The </w:t>
      </w:r>
      <w:r w:rsidR="00854ED3" w:rsidRPr="00D84811">
        <w:rPr>
          <w:rFonts w:asciiTheme="minorHAnsi" w:hAnsiTheme="minorHAnsi" w:cstheme="minorHAnsi"/>
          <w:sz w:val="22"/>
          <w:szCs w:val="22"/>
          <w:lang w:val="en-AU" w:eastAsia="en-AU"/>
        </w:rPr>
        <w:t xml:space="preserve">very worthy </w:t>
      </w:r>
      <w:r w:rsidRPr="00D84811">
        <w:rPr>
          <w:rFonts w:asciiTheme="minorHAnsi" w:hAnsiTheme="minorHAnsi" w:cstheme="minorHAnsi"/>
          <w:sz w:val="22"/>
          <w:szCs w:val="22"/>
          <w:lang w:val="en-AU" w:eastAsia="en-AU"/>
        </w:rPr>
        <w:t>201</w:t>
      </w:r>
      <w:r w:rsidR="00D422C0" w:rsidRPr="00D84811">
        <w:rPr>
          <w:rFonts w:asciiTheme="minorHAnsi" w:hAnsiTheme="minorHAnsi" w:cstheme="minorHAnsi"/>
          <w:sz w:val="22"/>
          <w:szCs w:val="22"/>
          <w:lang w:val="en-AU" w:eastAsia="en-AU"/>
        </w:rPr>
        <w:t>4</w:t>
      </w:r>
      <w:r w:rsidR="00B92CA4" w:rsidRPr="00D84811">
        <w:rPr>
          <w:rFonts w:asciiTheme="minorHAnsi" w:hAnsiTheme="minorHAnsi" w:cstheme="minorHAnsi"/>
          <w:sz w:val="22"/>
          <w:szCs w:val="22"/>
          <w:lang w:val="en-AU" w:eastAsia="en-AU"/>
        </w:rPr>
        <w:t>/15</w:t>
      </w:r>
      <w:r w:rsidR="00854ED3" w:rsidRPr="00D84811">
        <w:rPr>
          <w:rFonts w:asciiTheme="minorHAnsi" w:hAnsiTheme="minorHAnsi" w:cstheme="minorHAnsi"/>
          <w:sz w:val="22"/>
          <w:szCs w:val="22"/>
          <w:lang w:val="en-AU" w:eastAsia="en-AU"/>
        </w:rPr>
        <w:t xml:space="preserve"> AHPA student prize </w:t>
      </w:r>
      <w:r w:rsidRPr="00D84811">
        <w:rPr>
          <w:rFonts w:asciiTheme="minorHAnsi" w:hAnsiTheme="minorHAnsi" w:cstheme="minorHAnsi"/>
          <w:sz w:val="22"/>
          <w:szCs w:val="22"/>
          <w:lang w:val="en-AU" w:eastAsia="en-AU"/>
        </w:rPr>
        <w:t>winners are:</w:t>
      </w:r>
    </w:p>
    <w:p w:rsidR="005B1B8E" w:rsidRDefault="005B1B8E" w:rsidP="005B1B8E">
      <w:pPr>
        <w:pStyle w:val="NormalWeb"/>
        <w:shd w:val="clear" w:color="auto" w:fill="FFFFFF"/>
        <w:spacing w:after="0" w:line="276" w:lineRule="auto"/>
        <w:ind w:left="720"/>
        <w:rPr>
          <w:rFonts w:ascii="Calibri" w:hAnsi="Calibri" w:cs="Calibri"/>
          <w:color w:val="000000"/>
        </w:rPr>
      </w:pPr>
      <w:r>
        <w:rPr>
          <w:rFonts w:ascii="Calibri" w:hAnsi="Calibri" w:cs="Calibri"/>
          <w:color w:val="000000"/>
        </w:rPr>
        <w:t>University of Adelaide: Alison Barrett</w:t>
      </w:r>
    </w:p>
    <w:p w:rsidR="005B1B8E" w:rsidRDefault="005B1B8E" w:rsidP="005B1B8E">
      <w:pPr>
        <w:pStyle w:val="NormalWeb"/>
        <w:shd w:val="clear" w:color="auto" w:fill="FFFFFF"/>
        <w:spacing w:after="0" w:line="276" w:lineRule="auto"/>
        <w:ind w:left="720"/>
        <w:rPr>
          <w:rFonts w:ascii="Calibri" w:hAnsi="Calibri" w:cs="Calibri"/>
          <w:color w:val="000000"/>
        </w:rPr>
      </w:pPr>
      <w:r>
        <w:rPr>
          <w:rFonts w:ascii="Calibri" w:hAnsi="Calibri" w:cs="Calibri"/>
          <w:color w:val="000000"/>
        </w:rPr>
        <w:t>Flinders University: Alexandra Munt</w:t>
      </w:r>
    </w:p>
    <w:p w:rsidR="005B1B8E" w:rsidRDefault="005B1B8E" w:rsidP="005B1B8E">
      <w:pPr>
        <w:pStyle w:val="NormalWeb"/>
        <w:shd w:val="clear" w:color="auto" w:fill="FFFFFF"/>
        <w:spacing w:after="0" w:line="276" w:lineRule="auto"/>
        <w:ind w:left="720"/>
        <w:rPr>
          <w:rFonts w:ascii="Calibri" w:hAnsi="Calibri" w:cs="Calibri"/>
          <w:color w:val="000000"/>
        </w:rPr>
      </w:pPr>
      <w:r>
        <w:rPr>
          <w:rFonts w:ascii="Calibri" w:hAnsi="Calibri" w:cs="Calibri"/>
          <w:color w:val="000000"/>
        </w:rPr>
        <w:t>University of South Australia: Bianca Fisher</w:t>
      </w:r>
    </w:p>
    <w:p w:rsidR="005B1B8E" w:rsidRPr="00225F3A" w:rsidRDefault="005B1B8E" w:rsidP="005B1B8E">
      <w:pPr>
        <w:pStyle w:val="NormalWeb"/>
        <w:shd w:val="clear" w:color="auto" w:fill="FFFFFF"/>
        <w:spacing w:after="0" w:line="276" w:lineRule="auto"/>
        <w:rPr>
          <w:rFonts w:ascii="Calibri" w:hAnsi="Calibri" w:cs="Calibri"/>
          <w:color w:val="000000"/>
          <w:sz w:val="22"/>
          <w:szCs w:val="22"/>
        </w:rPr>
      </w:pPr>
    </w:p>
    <w:p w:rsidR="005B1B8E" w:rsidRPr="00225F3A" w:rsidRDefault="005B1B8E" w:rsidP="005B1B8E">
      <w:pPr>
        <w:pStyle w:val="NormalWeb"/>
        <w:shd w:val="clear" w:color="auto" w:fill="FFFFFF"/>
        <w:spacing w:after="0" w:line="276" w:lineRule="auto"/>
        <w:rPr>
          <w:rFonts w:ascii="Calibri" w:hAnsi="Calibri" w:cs="Calibri"/>
          <w:b/>
          <w:color w:val="000000"/>
          <w:sz w:val="22"/>
          <w:szCs w:val="22"/>
        </w:rPr>
      </w:pPr>
      <w:r w:rsidRPr="00225F3A">
        <w:rPr>
          <w:rFonts w:ascii="Calibri" w:hAnsi="Calibri" w:cs="Calibri"/>
          <w:b/>
          <w:color w:val="000000"/>
          <w:sz w:val="22"/>
          <w:szCs w:val="22"/>
        </w:rPr>
        <w:t xml:space="preserve">Kristy Stengert </w:t>
      </w:r>
    </w:p>
    <w:p w:rsidR="00C40482" w:rsidRDefault="00C40482" w:rsidP="00BC401F">
      <w:pPr>
        <w:autoSpaceDE w:val="0"/>
        <w:autoSpaceDN w:val="0"/>
        <w:adjustRightInd w:val="0"/>
        <w:spacing w:line="276" w:lineRule="auto"/>
        <w:rPr>
          <w:rFonts w:asciiTheme="minorHAnsi" w:hAnsiTheme="minorHAnsi" w:cstheme="minorHAnsi"/>
          <w:sz w:val="22"/>
          <w:szCs w:val="22"/>
          <w:lang w:val="en-AU" w:eastAsia="en-AU"/>
        </w:rPr>
        <w:sectPr w:rsidR="00C40482" w:rsidSect="00C40482">
          <w:pgSz w:w="12240" w:h="15840" w:code="1"/>
          <w:pgMar w:top="1440" w:right="1440" w:bottom="1440" w:left="1440" w:header="720" w:footer="720" w:gutter="0"/>
          <w:cols w:space="720"/>
          <w:titlePg/>
          <w:docGrid w:linePitch="360"/>
        </w:sectPr>
      </w:pPr>
    </w:p>
    <w:p w:rsidR="00D422C0" w:rsidRPr="00D84811" w:rsidRDefault="00D422C0" w:rsidP="00BC401F">
      <w:pPr>
        <w:autoSpaceDE w:val="0"/>
        <w:autoSpaceDN w:val="0"/>
        <w:adjustRightInd w:val="0"/>
        <w:spacing w:line="276" w:lineRule="auto"/>
        <w:rPr>
          <w:rFonts w:asciiTheme="minorHAnsi" w:hAnsiTheme="minorHAnsi" w:cstheme="minorHAnsi"/>
          <w:sz w:val="22"/>
          <w:szCs w:val="22"/>
          <w:lang w:val="en-AU" w:eastAsia="en-AU"/>
        </w:rPr>
      </w:pPr>
    </w:p>
    <w:p w:rsidR="00C40482" w:rsidRDefault="00C40482">
      <w:pPr>
        <w:rPr>
          <w:rFonts w:asciiTheme="minorHAnsi" w:hAnsiTheme="minorHAnsi" w:cstheme="minorHAnsi"/>
          <w:b/>
          <w:bCs/>
          <w:sz w:val="22"/>
          <w:szCs w:val="22"/>
          <w:highlight w:val="yellow"/>
          <w:u w:val="single"/>
          <w:lang w:val="en-AU" w:eastAsia="en-AU"/>
        </w:rPr>
      </w:pPr>
      <w:r>
        <w:rPr>
          <w:rFonts w:asciiTheme="minorHAnsi" w:hAnsiTheme="minorHAnsi" w:cstheme="minorHAnsi"/>
          <w:b/>
          <w:bCs/>
          <w:sz w:val="22"/>
          <w:szCs w:val="22"/>
          <w:highlight w:val="yellow"/>
          <w:u w:val="single"/>
          <w:lang w:val="en-AU" w:eastAsia="en-AU"/>
        </w:rPr>
        <w:br w:type="page"/>
      </w:r>
    </w:p>
    <w:p w:rsidR="00C40482" w:rsidRDefault="00C40482" w:rsidP="00BC401F">
      <w:pPr>
        <w:spacing w:line="276" w:lineRule="auto"/>
        <w:rPr>
          <w:rFonts w:asciiTheme="minorHAnsi" w:hAnsiTheme="minorHAnsi" w:cstheme="minorHAnsi"/>
          <w:b/>
          <w:bCs/>
          <w:sz w:val="22"/>
          <w:szCs w:val="22"/>
          <w:highlight w:val="yellow"/>
          <w:u w:val="single"/>
          <w:lang w:val="en-AU" w:eastAsia="en-AU"/>
        </w:rPr>
      </w:pPr>
    </w:p>
    <w:p w:rsidR="00C40482" w:rsidRPr="00C40482" w:rsidRDefault="00C40482" w:rsidP="00C40482">
      <w:pPr>
        <w:spacing w:line="276" w:lineRule="auto"/>
      </w:pPr>
      <w:r w:rsidRPr="00C40482">
        <w:rPr>
          <w:noProof/>
          <w:lang w:val="en-AU" w:eastAsia="en-AU"/>
        </w:rPr>
        <w:drawing>
          <wp:anchor distT="0" distB="0" distL="114300" distR="114300" simplePos="0" relativeHeight="251654144" behindDoc="0" locked="0" layoutInCell="1" allowOverlap="1" wp14:anchorId="57EF6BBE" wp14:editId="17054AD1">
            <wp:simplePos x="0" y="0"/>
            <wp:positionH relativeFrom="column">
              <wp:posOffset>219075</wp:posOffset>
            </wp:positionH>
            <wp:positionV relativeFrom="paragraph">
              <wp:posOffset>-1285875</wp:posOffset>
            </wp:positionV>
            <wp:extent cx="5248275" cy="154326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8275" cy="1543269"/>
                    </a:xfrm>
                    <a:prstGeom prst="rect">
                      <a:avLst/>
                    </a:prstGeom>
                  </pic:spPr>
                </pic:pic>
              </a:graphicData>
            </a:graphic>
            <wp14:sizeRelH relativeFrom="margin">
              <wp14:pctWidth>0</wp14:pctWidth>
            </wp14:sizeRelH>
            <wp14:sizeRelV relativeFrom="margin">
              <wp14:pctHeight>0</wp14:pctHeight>
            </wp14:sizeRelV>
          </wp:anchor>
        </w:drawing>
      </w:r>
    </w:p>
    <w:p w:rsidR="00C40482" w:rsidRPr="00C40482" w:rsidRDefault="00C40482" w:rsidP="00C40482">
      <w:pPr>
        <w:spacing w:line="276" w:lineRule="auto"/>
      </w:pPr>
      <w:r w:rsidRPr="00C40482">
        <w:rPr>
          <w:noProof/>
          <w:lang w:val="en-AU" w:eastAsia="en-AU"/>
        </w:rPr>
        <w:drawing>
          <wp:anchor distT="0" distB="0" distL="114300" distR="114300" simplePos="0" relativeHeight="251659264" behindDoc="0" locked="0" layoutInCell="1" allowOverlap="1" wp14:anchorId="4113F1E4" wp14:editId="353399FC">
            <wp:simplePos x="0" y="0"/>
            <wp:positionH relativeFrom="column">
              <wp:posOffset>3181350</wp:posOffset>
            </wp:positionH>
            <wp:positionV relativeFrom="paragraph">
              <wp:posOffset>96520</wp:posOffset>
            </wp:positionV>
            <wp:extent cx="2228850" cy="6159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8850" cy="615950"/>
                    </a:xfrm>
                    <a:prstGeom prst="rect">
                      <a:avLst/>
                    </a:prstGeom>
                  </pic:spPr>
                </pic:pic>
              </a:graphicData>
            </a:graphic>
            <wp14:sizeRelH relativeFrom="margin">
              <wp14:pctWidth>0</wp14:pctWidth>
            </wp14:sizeRelH>
            <wp14:sizeRelV relativeFrom="margin">
              <wp14:pctHeight>0</wp14:pctHeight>
            </wp14:sizeRelV>
          </wp:anchor>
        </w:drawing>
      </w:r>
      <w:r w:rsidRPr="00C40482">
        <w:rPr>
          <w:noProof/>
          <w:lang w:val="en-AU" w:eastAsia="en-AU"/>
        </w:rPr>
        <w:drawing>
          <wp:anchor distT="0" distB="0" distL="114300" distR="114300" simplePos="0" relativeHeight="251649024" behindDoc="0" locked="0" layoutInCell="1" allowOverlap="1" wp14:anchorId="17A73071" wp14:editId="03FA1501">
            <wp:simplePos x="0" y="0"/>
            <wp:positionH relativeFrom="column">
              <wp:posOffset>228600</wp:posOffset>
            </wp:positionH>
            <wp:positionV relativeFrom="paragraph">
              <wp:posOffset>65405</wp:posOffset>
            </wp:positionV>
            <wp:extent cx="2409825" cy="6337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09825" cy="633730"/>
                    </a:xfrm>
                    <a:prstGeom prst="rect">
                      <a:avLst/>
                    </a:prstGeom>
                  </pic:spPr>
                </pic:pic>
              </a:graphicData>
            </a:graphic>
            <wp14:sizeRelH relativeFrom="margin">
              <wp14:pctWidth>0</wp14:pctWidth>
            </wp14:sizeRelH>
            <wp14:sizeRelV relativeFrom="margin">
              <wp14:pctHeight>0</wp14:pctHeight>
            </wp14:sizeRelV>
          </wp:anchor>
        </w:drawing>
      </w:r>
    </w:p>
    <w:p w:rsidR="00C40482" w:rsidRPr="00C40482" w:rsidRDefault="00C40482" w:rsidP="00C40482">
      <w:pPr>
        <w:spacing w:line="276" w:lineRule="auto"/>
      </w:pPr>
    </w:p>
    <w:p w:rsidR="00C40482" w:rsidRPr="00C40482" w:rsidRDefault="00C40482" w:rsidP="00C40482">
      <w:pPr>
        <w:spacing w:line="276" w:lineRule="auto"/>
      </w:pPr>
    </w:p>
    <w:p w:rsidR="00C40482" w:rsidRPr="00C40482" w:rsidRDefault="00C40482" w:rsidP="00C40482">
      <w:pPr>
        <w:spacing w:line="276" w:lineRule="auto"/>
      </w:pPr>
    </w:p>
    <w:p w:rsidR="00C40482" w:rsidRPr="00C40482" w:rsidRDefault="00C40482" w:rsidP="00C40482">
      <w:pPr>
        <w:shd w:val="clear" w:color="auto" w:fill="FFFFFF"/>
        <w:spacing w:before="120" w:after="120"/>
        <w:jc w:val="center"/>
        <w:outlineLvl w:val="2"/>
        <w:rPr>
          <w:rFonts w:ascii="Arial" w:hAnsi="Arial" w:cs="Arial"/>
          <w:b/>
          <w:bCs/>
          <w:color w:val="000099"/>
          <w:spacing w:val="-15"/>
          <w:sz w:val="28"/>
          <w:szCs w:val="28"/>
          <w:lang w:eastAsia="en-AU"/>
        </w:rPr>
      </w:pPr>
      <w:r w:rsidRPr="00C40482">
        <w:rPr>
          <w:rFonts w:ascii="Arial" w:hAnsi="Arial" w:cs="Arial"/>
          <w:b/>
          <w:bCs/>
          <w:color w:val="000099"/>
          <w:spacing w:val="-15"/>
          <w:sz w:val="28"/>
          <w:szCs w:val="28"/>
          <w:lang w:eastAsia="en-AU"/>
        </w:rPr>
        <w:t>12th Biennial ANZALS Conference</w:t>
      </w:r>
    </w:p>
    <w:p w:rsidR="00C40482" w:rsidRPr="00C40482" w:rsidRDefault="00C40482" w:rsidP="00C40482">
      <w:pPr>
        <w:keepNext/>
        <w:shd w:val="clear" w:color="auto" w:fill="FFFFFF"/>
        <w:spacing w:after="120" w:line="276" w:lineRule="auto"/>
        <w:jc w:val="center"/>
        <w:outlineLvl w:val="0"/>
        <w:rPr>
          <w:rFonts w:ascii="Arial" w:hAnsi="Arial" w:cs="Arial"/>
          <w:b/>
          <w:bCs/>
          <w:i/>
          <w:color w:val="000099"/>
          <w:kern w:val="32"/>
          <w:sz w:val="28"/>
          <w:szCs w:val="28"/>
        </w:rPr>
      </w:pPr>
      <w:r w:rsidRPr="00C40482">
        <w:rPr>
          <w:rFonts w:ascii="Arial" w:hAnsi="Arial" w:cs="Arial"/>
          <w:b/>
          <w:bCs/>
          <w:i/>
          <w:color w:val="000099"/>
          <w:kern w:val="32"/>
          <w:sz w:val="28"/>
          <w:szCs w:val="28"/>
        </w:rPr>
        <w:t>Leisure as a Human Right</w:t>
      </w:r>
    </w:p>
    <w:p w:rsidR="00C40482" w:rsidRPr="00C40482" w:rsidRDefault="00C40482" w:rsidP="00C40482">
      <w:pPr>
        <w:spacing w:before="240" w:after="120" w:line="276" w:lineRule="auto"/>
        <w:rPr>
          <w:sz w:val="26"/>
          <w:szCs w:val="26"/>
        </w:rPr>
      </w:pPr>
      <w:r w:rsidRPr="00C40482">
        <w:rPr>
          <w:sz w:val="26"/>
          <w:szCs w:val="26"/>
        </w:rPr>
        <w:t xml:space="preserve">Dear </w:t>
      </w:r>
      <w:sdt>
        <w:sdtPr>
          <w:rPr>
            <w:sz w:val="26"/>
            <w:szCs w:val="26"/>
          </w:rPr>
          <w:alias w:val="Name"/>
          <w:tag w:val="Name"/>
          <w:id w:val="117951013"/>
          <w:placeholder>
            <w:docPart w:val="202051D87F1D41E8B77714E4C763AFEF"/>
          </w:placeholder>
          <w:showingPlcHdr/>
          <w:dataBinding w:prefixMappings="xmlns:ns0='http://schemas.microsoft.com/office/2006/coverPageProps' " w:xpath="/ns0:CoverPageProperties[1]/ns0:CompanyAddress[1]" w:storeItemID="{55AF091B-3C7A-41E3-B477-F2FDAA23CFDA}"/>
          <w:text w:multiLine="1"/>
        </w:sdtPr>
        <w:sdtEndPr/>
        <w:sdtContent>
          <w:r>
            <w:t>[Recipient Name]</w:t>
          </w:r>
        </w:sdtContent>
      </w:sdt>
      <w:r w:rsidRPr="00C40482">
        <w:rPr>
          <w:sz w:val="26"/>
          <w:szCs w:val="26"/>
        </w:rPr>
        <w:t>:</w:t>
      </w:r>
    </w:p>
    <w:p w:rsidR="00C40482" w:rsidRPr="00C40482" w:rsidRDefault="00C40482" w:rsidP="00C40482">
      <w:pPr>
        <w:spacing w:after="240" w:line="276" w:lineRule="auto"/>
        <w:rPr>
          <w:sz w:val="26"/>
          <w:szCs w:val="26"/>
        </w:rPr>
      </w:pPr>
      <w:r w:rsidRPr="00C40482">
        <w:rPr>
          <w:sz w:val="26"/>
          <w:szCs w:val="26"/>
        </w:rPr>
        <w:t>On behalf of the Australian &amp; NZ Association for Leisure Studies (ANZALS) 2015 Conference Organizing Committee I would like to thank you for your interest to be involved as an in-kind supporter of the conference to be held from the 9</w:t>
      </w:r>
      <w:r w:rsidRPr="00C40482">
        <w:rPr>
          <w:sz w:val="26"/>
          <w:szCs w:val="26"/>
          <w:vertAlign w:val="superscript"/>
        </w:rPr>
        <w:t>th</w:t>
      </w:r>
      <w:r w:rsidRPr="00C40482">
        <w:rPr>
          <w:sz w:val="26"/>
          <w:szCs w:val="26"/>
        </w:rPr>
        <w:t>-11</w:t>
      </w:r>
      <w:r w:rsidRPr="00C40482">
        <w:rPr>
          <w:sz w:val="26"/>
          <w:szCs w:val="26"/>
          <w:vertAlign w:val="superscript"/>
        </w:rPr>
        <w:t>th</w:t>
      </w:r>
      <w:r w:rsidRPr="00C40482">
        <w:rPr>
          <w:sz w:val="26"/>
          <w:szCs w:val="26"/>
        </w:rPr>
        <w:t xml:space="preserve"> December, 2015 at the University of South Australia, City West campus.</w:t>
      </w:r>
    </w:p>
    <w:p w:rsidR="00C40482" w:rsidRPr="00C40482" w:rsidRDefault="00C40482" w:rsidP="00C40482">
      <w:pPr>
        <w:spacing w:after="240" w:line="276" w:lineRule="auto"/>
        <w:rPr>
          <w:sz w:val="26"/>
          <w:szCs w:val="26"/>
        </w:rPr>
      </w:pPr>
      <w:r w:rsidRPr="00C40482">
        <w:rPr>
          <w:sz w:val="26"/>
          <w:szCs w:val="26"/>
        </w:rPr>
        <w:t>With the support of your organisation we are seeking to develop a productive and collegial conference that brings together both academics and practitioners in the fields of recreation, leisure, sport and the arts as they pertain to health promotion and public health</w:t>
      </w:r>
    </w:p>
    <w:p w:rsidR="00C40482" w:rsidRPr="00C40482" w:rsidRDefault="00C40482" w:rsidP="00C40482">
      <w:pPr>
        <w:spacing w:after="240" w:line="276" w:lineRule="auto"/>
        <w:rPr>
          <w:sz w:val="26"/>
          <w:szCs w:val="26"/>
        </w:rPr>
      </w:pPr>
      <w:r w:rsidRPr="00C40482">
        <w:rPr>
          <w:sz w:val="26"/>
          <w:szCs w:val="26"/>
        </w:rPr>
        <w:t>The ANZALS 2015 Conference Organizing Committee are also looking forward to the development of a working partnership between AHPA (SA Branch) and ANZALS, with the prospects of this partnership becoming more formalized in the near future.</w:t>
      </w:r>
    </w:p>
    <w:p w:rsidR="00C40482" w:rsidRPr="00C40482" w:rsidRDefault="00C40482" w:rsidP="00C40482">
      <w:pPr>
        <w:spacing w:after="240" w:line="276" w:lineRule="auto"/>
        <w:rPr>
          <w:sz w:val="26"/>
          <w:szCs w:val="26"/>
        </w:rPr>
      </w:pPr>
      <w:r w:rsidRPr="00C40482">
        <w:rPr>
          <w:sz w:val="26"/>
          <w:szCs w:val="26"/>
        </w:rPr>
        <w:t>Thank you again, and we look forward to your continued support.</w:t>
      </w:r>
    </w:p>
    <w:p w:rsidR="00C40482" w:rsidRPr="00C40482" w:rsidRDefault="00C40482" w:rsidP="00C40482">
      <w:pPr>
        <w:spacing w:line="276" w:lineRule="auto"/>
        <w:rPr>
          <w:sz w:val="26"/>
          <w:szCs w:val="26"/>
        </w:rPr>
      </w:pPr>
      <w:r w:rsidRPr="00C40482">
        <w:rPr>
          <w:sz w:val="26"/>
          <w:szCs w:val="26"/>
        </w:rPr>
        <w:t>Sincerely,</w:t>
      </w:r>
    </w:p>
    <w:p w:rsidR="00C40482" w:rsidRPr="00C40482" w:rsidRDefault="00C40482" w:rsidP="00C40482">
      <w:pPr>
        <w:spacing w:line="276" w:lineRule="auto"/>
        <w:rPr>
          <w:sz w:val="26"/>
          <w:szCs w:val="26"/>
        </w:rPr>
      </w:pPr>
      <w:r w:rsidRPr="00C40482">
        <w:rPr>
          <w:sz w:val="26"/>
          <w:szCs w:val="26"/>
        </w:rPr>
        <w:t xml:space="preserve"> </w:t>
      </w:r>
      <w:sdt>
        <w:sdtPr>
          <w:rPr>
            <w:sz w:val="26"/>
            <w:szCs w:val="26"/>
          </w:rPr>
          <w:alias w:val="Name"/>
          <w:tag w:val="Name"/>
          <w:id w:val="117951095"/>
          <w:placeholder>
            <w:docPart w:val="337EF5833F6F405DA00FFD2636201F60"/>
          </w:placeholder>
          <w:showingPlcHdr/>
          <w:dataBinding w:prefixMappings="xmlns:ns0='http://purl.org/dc/elements/1.1/' xmlns:ns1='http://schemas.openxmlformats.org/package/2006/metadata/core-properties' " w:xpath="/ns1:coreProperties[1]/ns0:subject[1]" w:storeItemID="{6C3C8BC8-F283-45AE-878A-BAB7291924A1}"/>
          <w:text w:multiLine="1"/>
        </w:sdtPr>
        <w:sdtEndPr/>
        <w:sdtContent>
          <w:r>
            <w:t>[Your Name]</w:t>
          </w:r>
        </w:sdtContent>
      </w:sdt>
    </w:p>
    <w:p w:rsidR="00C40482" w:rsidRPr="00C40482" w:rsidRDefault="00C40482" w:rsidP="00C40482">
      <w:pPr>
        <w:spacing w:line="276" w:lineRule="auto"/>
        <w:rPr>
          <w:sz w:val="26"/>
          <w:szCs w:val="26"/>
        </w:rPr>
      </w:pPr>
      <w:r w:rsidRPr="00C40482">
        <w:rPr>
          <w:sz w:val="26"/>
          <w:szCs w:val="26"/>
        </w:rPr>
        <w:t>Ph: 8302 2505</w:t>
      </w:r>
    </w:p>
    <w:p w:rsidR="00C40482" w:rsidRPr="00C40482" w:rsidRDefault="00C40482" w:rsidP="00C40482">
      <w:pPr>
        <w:spacing w:line="276" w:lineRule="auto"/>
        <w:rPr>
          <w:sz w:val="26"/>
          <w:szCs w:val="26"/>
        </w:rPr>
      </w:pPr>
      <w:r w:rsidRPr="00C40482">
        <w:rPr>
          <w:sz w:val="26"/>
          <w:szCs w:val="26"/>
        </w:rPr>
        <w:t xml:space="preserve">E: </w:t>
      </w:r>
      <w:hyperlink r:id="rId22" w:history="1">
        <w:r w:rsidRPr="00C40482">
          <w:rPr>
            <w:color w:val="0000FF"/>
            <w:sz w:val="26"/>
            <w:szCs w:val="26"/>
            <w:u w:val="single"/>
          </w:rPr>
          <w:t>richard.mcgrath@unisa.edu.au</w:t>
        </w:r>
      </w:hyperlink>
    </w:p>
    <w:p w:rsidR="00C40482" w:rsidRPr="00C40482" w:rsidRDefault="00C40482" w:rsidP="00C40482">
      <w:pPr>
        <w:spacing w:line="276" w:lineRule="auto"/>
      </w:pPr>
    </w:p>
    <w:p w:rsidR="00C40482" w:rsidRPr="00C40482" w:rsidRDefault="00C40482" w:rsidP="00C40482">
      <w:pPr>
        <w:spacing w:line="276" w:lineRule="auto"/>
      </w:pPr>
    </w:p>
    <w:p w:rsidR="00C40482" w:rsidRPr="00C40482" w:rsidRDefault="00C40482" w:rsidP="00C40482">
      <w:pPr>
        <w:spacing w:line="276" w:lineRule="auto"/>
        <w:sectPr w:rsidR="00C40482" w:rsidRPr="00C40482" w:rsidSect="00C40482">
          <w:type w:val="continuous"/>
          <w:pgSz w:w="12240" w:h="15840" w:code="1"/>
          <w:pgMar w:top="2160" w:right="1800" w:bottom="1440" w:left="1800" w:header="720" w:footer="720" w:gutter="0"/>
          <w:cols w:space="720"/>
          <w:titlePg/>
          <w:docGrid w:linePitch="360"/>
        </w:sectPr>
      </w:pPr>
    </w:p>
    <w:p w:rsidR="00C40482" w:rsidRPr="00C40482" w:rsidRDefault="00C40482" w:rsidP="00C40482">
      <w:pPr>
        <w:spacing w:after="240" w:line="276" w:lineRule="auto"/>
      </w:pPr>
      <w:r w:rsidRPr="00C40482">
        <w:rPr>
          <w:noProof/>
          <w:lang w:val="en-AU" w:eastAsia="en-AU"/>
        </w:rPr>
        <w:drawing>
          <wp:anchor distT="0" distB="0" distL="114300" distR="114300" simplePos="0" relativeHeight="251665408" behindDoc="0" locked="0" layoutInCell="1" allowOverlap="1" wp14:anchorId="3BBE43EC" wp14:editId="0D409193">
            <wp:simplePos x="0" y="0"/>
            <wp:positionH relativeFrom="column">
              <wp:posOffset>1186815</wp:posOffset>
            </wp:positionH>
            <wp:positionV relativeFrom="paragraph">
              <wp:posOffset>8384050</wp:posOffset>
            </wp:positionV>
            <wp:extent cx="3803650" cy="1052195"/>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03650" cy="1052195"/>
                    </a:xfrm>
                    <a:prstGeom prst="rect">
                      <a:avLst/>
                    </a:prstGeom>
                  </pic:spPr>
                </pic:pic>
              </a:graphicData>
            </a:graphic>
            <wp14:sizeRelH relativeFrom="margin">
              <wp14:pctWidth>0</wp14:pctWidth>
            </wp14:sizeRelH>
            <wp14:sizeRelV relativeFrom="margin">
              <wp14:pctHeight>0</wp14:pctHeight>
            </wp14:sizeRelV>
          </wp:anchor>
        </w:drawing>
      </w:r>
      <w:r w:rsidRPr="00C40482">
        <w:rPr>
          <w:noProof/>
          <w:lang w:val="en-AU" w:eastAsia="en-AU"/>
        </w:rPr>
        <w:drawing>
          <wp:anchor distT="0" distB="0" distL="114300" distR="114300" simplePos="0" relativeHeight="251662336" behindDoc="0" locked="0" layoutInCell="1" allowOverlap="1" wp14:anchorId="011D69E8" wp14:editId="607490EB">
            <wp:simplePos x="0" y="0"/>
            <wp:positionH relativeFrom="column">
              <wp:posOffset>786765</wp:posOffset>
            </wp:positionH>
            <wp:positionV relativeFrom="paragraph">
              <wp:posOffset>1329835</wp:posOffset>
            </wp:positionV>
            <wp:extent cx="4085590" cy="10744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085590" cy="1074420"/>
                    </a:xfrm>
                    <a:prstGeom prst="rect">
                      <a:avLst/>
                    </a:prstGeom>
                  </pic:spPr>
                </pic:pic>
              </a:graphicData>
            </a:graphic>
            <wp14:sizeRelH relativeFrom="margin">
              <wp14:pctWidth>0</wp14:pctWidth>
            </wp14:sizeRelH>
            <wp14:sizeRelV relativeFrom="margin">
              <wp14:pctHeight>0</wp14:pctHeight>
            </wp14:sizeRelV>
          </wp:anchor>
        </w:drawing>
      </w:r>
      <w:r w:rsidRPr="00C40482">
        <w:rPr>
          <w:noProof/>
          <w:lang w:val="en-AU" w:eastAsia="en-AU"/>
        </w:rPr>
        <w:drawing>
          <wp:anchor distT="0" distB="0" distL="114300" distR="114300" simplePos="0" relativeHeight="251670528" behindDoc="0" locked="0" layoutInCell="1" allowOverlap="1" wp14:anchorId="72E86495" wp14:editId="58678BEF">
            <wp:simplePos x="0" y="0"/>
            <wp:positionH relativeFrom="column">
              <wp:posOffset>-474980</wp:posOffset>
            </wp:positionH>
            <wp:positionV relativeFrom="paragraph">
              <wp:posOffset>-802150</wp:posOffset>
            </wp:positionV>
            <wp:extent cx="6886575" cy="202501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86575" cy="2025015"/>
                    </a:xfrm>
                    <a:prstGeom prst="rect">
                      <a:avLst/>
                    </a:prstGeom>
                  </pic:spPr>
                </pic:pic>
              </a:graphicData>
            </a:graphic>
            <wp14:sizeRelH relativeFrom="margin">
              <wp14:pctWidth>0</wp14:pctWidth>
            </wp14:sizeRelH>
            <wp14:sizeRelV relativeFrom="margin">
              <wp14:pctHeight>0</wp14:pctHeight>
            </wp14:sizeRelV>
          </wp:anchor>
        </w:drawing>
      </w:r>
      <w:r w:rsidR="00445C1E">
        <w:rPr>
          <w:noProof/>
          <w:lang w:val="en-AU" w:eastAsia="en-AU"/>
        </w:rPr>
        <mc:AlternateContent>
          <mc:Choice Requires="wps">
            <w:drawing>
              <wp:anchor distT="0" distB="0" distL="114300" distR="114300" simplePos="0" relativeHeight="251674624" behindDoc="0" locked="0" layoutInCell="1" allowOverlap="1">
                <wp:simplePos x="0" y="0"/>
                <wp:positionH relativeFrom="column">
                  <wp:posOffset>-474980</wp:posOffset>
                </wp:positionH>
                <wp:positionV relativeFrom="paragraph">
                  <wp:posOffset>1605915</wp:posOffset>
                </wp:positionV>
                <wp:extent cx="6886575" cy="806704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8067040"/>
                        </a:xfrm>
                        <a:prstGeom prst="rect">
                          <a:avLst/>
                        </a:prstGeom>
                        <a:solidFill>
                          <a:srgbClr val="FFFFFF"/>
                        </a:solidFill>
                        <a:ln w="9525">
                          <a:noFill/>
                          <a:miter lim="800000"/>
                          <a:headEnd/>
                          <a:tailEnd/>
                        </a:ln>
                      </wps:spPr>
                      <wps:txbx>
                        <w:txbxContent>
                          <w:p w:rsidR="00C40482" w:rsidRDefault="00C40482" w:rsidP="00C40482">
                            <w:pPr>
                              <w:shd w:val="clear" w:color="auto" w:fill="FFFFFF"/>
                              <w:spacing w:before="225" w:after="225"/>
                              <w:jc w:val="center"/>
                              <w:outlineLvl w:val="2"/>
                              <w:rPr>
                                <w:rFonts w:ascii="Arial" w:hAnsi="Arial" w:cs="Arial"/>
                                <w:b/>
                                <w:bCs/>
                                <w:color w:val="000099"/>
                                <w:spacing w:val="-15"/>
                                <w:sz w:val="48"/>
                                <w:szCs w:val="48"/>
                                <w:lang w:eastAsia="en-AU"/>
                              </w:rPr>
                            </w:pPr>
                          </w:p>
                          <w:p w:rsidR="00C40482" w:rsidRPr="009B3C0D" w:rsidRDefault="00C40482" w:rsidP="00C40482">
                            <w:pPr>
                              <w:shd w:val="clear" w:color="auto" w:fill="FFFFFF"/>
                              <w:spacing w:before="225" w:after="225"/>
                              <w:outlineLvl w:val="2"/>
                              <w:rPr>
                                <w:rFonts w:ascii="Arial" w:hAnsi="Arial" w:cs="Arial"/>
                                <w:b/>
                                <w:bCs/>
                                <w:color w:val="000099"/>
                                <w:spacing w:val="-15"/>
                                <w:lang w:eastAsia="en-AU"/>
                              </w:rPr>
                            </w:pPr>
                          </w:p>
                          <w:p w:rsidR="00C40482" w:rsidRPr="006B0F68" w:rsidRDefault="00C40482" w:rsidP="00C40482">
                            <w:pPr>
                              <w:shd w:val="clear" w:color="auto" w:fill="FFFFFF"/>
                              <w:spacing w:before="225" w:after="225"/>
                              <w:jc w:val="center"/>
                              <w:outlineLvl w:val="2"/>
                              <w:rPr>
                                <w:rFonts w:ascii="Arial" w:hAnsi="Arial" w:cs="Arial"/>
                                <w:b/>
                                <w:bCs/>
                                <w:color w:val="000099"/>
                                <w:spacing w:val="-15"/>
                                <w:sz w:val="48"/>
                                <w:szCs w:val="48"/>
                                <w:lang w:eastAsia="en-AU"/>
                              </w:rPr>
                            </w:pPr>
                            <w:r w:rsidRPr="006B0F68">
                              <w:rPr>
                                <w:rFonts w:ascii="Arial" w:hAnsi="Arial" w:cs="Arial"/>
                                <w:b/>
                                <w:bCs/>
                                <w:color w:val="000099"/>
                                <w:spacing w:val="-15"/>
                                <w:sz w:val="48"/>
                                <w:szCs w:val="48"/>
                                <w:lang w:eastAsia="en-AU"/>
                              </w:rPr>
                              <w:t>12th Biennial ANZALS Conference</w:t>
                            </w:r>
                          </w:p>
                          <w:p w:rsidR="00C40482" w:rsidRPr="006B0F68" w:rsidRDefault="00C40482" w:rsidP="00C40482">
                            <w:pPr>
                              <w:jc w:val="center"/>
                              <w:rPr>
                                <w:rFonts w:ascii="Arial" w:hAnsi="Arial" w:cs="Arial"/>
                                <w:color w:val="0A0A9A"/>
                                <w:sz w:val="28"/>
                                <w:szCs w:val="28"/>
                                <w:shd w:val="clear" w:color="auto" w:fill="FFFFFF"/>
                              </w:rPr>
                            </w:pPr>
                            <w:r w:rsidRPr="006B0F68">
                              <w:rPr>
                                <w:rFonts w:ascii="Arial" w:hAnsi="Arial" w:cs="Arial"/>
                                <w:color w:val="0A0A9A"/>
                                <w:sz w:val="28"/>
                                <w:szCs w:val="28"/>
                                <w:shd w:val="clear" w:color="auto" w:fill="FFFFFF"/>
                              </w:rPr>
                              <w:t>10 December - 12 December 2015</w:t>
                            </w:r>
                          </w:p>
                          <w:p w:rsidR="00C40482" w:rsidRPr="006B0F68" w:rsidRDefault="00C40482" w:rsidP="00C40482">
                            <w:pPr>
                              <w:jc w:val="center"/>
                              <w:rPr>
                                <w:rFonts w:ascii="Arial" w:hAnsi="Arial" w:cs="Arial"/>
                                <w:color w:val="0A0A9A"/>
                                <w:sz w:val="28"/>
                                <w:szCs w:val="28"/>
                                <w:shd w:val="clear" w:color="auto" w:fill="FFFFFF"/>
                              </w:rPr>
                            </w:pPr>
                            <w:r w:rsidRPr="006B0F68">
                              <w:rPr>
                                <w:rFonts w:ascii="Arial" w:hAnsi="Arial" w:cs="Arial"/>
                                <w:color w:val="0A0A9A"/>
                                <w:sz w:val="28"/>
                                <w:szCs w:val="28"/>
                                <w:shd w:val="clear" w:color="auto" w:fill="FFFFFF"/>
                              </w:rPr>
                              <w:t>Adelaide, South Australia</w:t>
                            </w:r>
                          </w:p>
                          <w:p w:rsidR="00C40482" w:rsidRDefault="00C40482" w:rsidP="00C40482">
                            <w:pPr>
                              <w:jc w:val="center"/>
                              <w:rPr>
                                <w:rFonts w:ascii="Arial" w:hAnsi="Arial" w:cs="Arial"/>
                                <w:color w:val="0A0A9A"/>
                                <w:shd w:val="clear" w:color="auto" w:fill="FFFFFF"/>
                              </w:rPr>
                            </w:pPr>
                          </w:p>
                          <w:p w:rsidR="00C40482" w:rsidRPr="006B0F68" w:rsidRDefault="00C40482" w:rsidP="00C40482">
                            <w:pPr>
                              <w:pStyle w:val="Heading1"/>
                              <w:shd w:val="clear" w:color="auto" w:fill="FFFFFF"/>
                              <w:spacing w:after="225"/>
                              <w:jc w:val="center"/>
                              <w:rPr>
                                <w:rFonts w:ascii="Arial" w:hAnsi="Arial"/>
                                <w:color w:val="000099"/>
                                <w:sz w:val="44"/>
                                <w:szCs w:val="44"/>
                              </w:rPr>
                            </w:pPr>
                            <w:r w:rsidRPr="006B0F68">
                              <w:rPr>
                                <w:rFonts w:ascii="Arial" w:hAnsi="Arial"/>
                                <w:color w:val="000099"/>
                                <w:sz w:val="44"/>
                                <w:szCs w:val="44"/>
                              </w:rPr>
                              <w:t>Leisure as a Human Right</w:t>
                            </w:r>
                          </w:p>
                          <w:p w:rsidR="00C40482" w:rsidRDefault="00C40482" w:rsidP="00C40482">
                            <w:pPr>
                              <w:jc w:val="center"/>
                              <w:rPr>
                                <w:sz w:val="28"/>
                                <w:szCs w:val="28"/>
                              </w:rPr>
                            </w:pPr>
                            <w:r w:rsidRPr="009B3C0D">
                              <w:rPr>
                                <w:sz w:val="28"/>
                                <w:szCs w:val="28"/>
                              </w:rPr>
                              <w:t>The right to access and participate in leisure is enshrined in a number of international conventions and declarations. While there has been global consensus that access to leisure is a human right, there still remain a number of challenges and issues that individuals, communities and nations face in relation to fulfilling this right.</w:t>
                            </w:r>
                          </w:p>
                          <w:p w:rsidR="00C40482" w:rsidRPr="00AC5610" w:rsidRDefault="00C40482" w:rsidP="00C40482">
                            <w:pPr>
                              <w:jc w:val="center"/>
                              <w:rPr>
                                <w:sz w:val="10"/>
                                <w:szCs w:val="10"/>
                              </w:rPr>
                            </w:pPr>
                          </w:p>
                          <w:p w:rsidR="00C40482" w:rsidRPr="009B3C0D" w:rsidRDefault="00C40482" w:rsidP="00C40482">
                            <w:pPr>
                              <w:jc w:val="center"/>
                              <w:rPr>
                                <w:sz w:val="28"/>
                                <w:szCs w:val="28"/>
                              </w:rPr>
                            </w:pPr>
                            <w:r w:rsidRPr="009B3C0D">
                              <w:rPr>
                                <w:sz w:val="28"/>
                                <w:szCs w:val="28"/>
                              </w:rPr>
                              <w:t>The 12</w:t>
                            </w:r>
                            <w:r w:rsidRPr="009B3C0D">
                              <w:rPr>
                                <w:sz w:val="28"/>
                                <w:szCs w:val="28"/>
                                <w:vertAlign w:val="superscript"/>
                              </w:rPr>
                              <w:t>th</w:t>
                            </w:r>
                            <w:r w:rsidRPr="009B3C0D">
                              <w:rPr>
                                <w:sz w:val="28"/>
                                <w:szCs w:val="28"/>
                              </w:rPr>
                              <w:t xml:space="preserve"> Biennial ANZALS Conference will provide an open and collegial environment where academics, policymakers and practitioners can come together to discuss and debate a variety of global and local leisure issues.</w:t>
                            </w:r>
                          </w:p>
                          <w:p w:rsidR="00C40482" w:rsidRPr="00AC5610" w:rsidRDefault="00C40482" w:rsidP="00C40482">
                            <w:pPr>
                              <w:jc w:val="center"/>
                              <w:rPr>
                                <w:sz w:val="10"/>
                                <w:szCs w:val="10"/>
                              </w:rPr>
                            </w:pPr>
                          </w:p>
                          <w:p w:rsidR="00C40482" w:rsidRPr="00D87B54" w:rsidRDefault="00C40482" w:rsidP="00C40482">
                            <w:pPr>
                              <w:jc w:val="center"/>
                              <w:rPr>
                                <w:rStyle w:val="Emphasis"/>
                                <w:rFonts w:ascii="Arial" w:hAnsi="Arial" w:cs="Arial"/>
                                <w:b/>
                                <w:bCs/>
                                <w:sz w:val="28"/>
                                <w:szCs w:val="28"/>
                                <w:shd w:val="clear" w:color="auto" w:fill="FFFFFF"/>
                              </w:rPr>
                            </w:pPr>
                            <w:r w:rsidRPr="00D87B54">
                              <w:rPr>
                                <w:rStyle w:val="Emphasis"/>
                                <w:rFonts w:ascii="Arial" w:hAnsi="Arial" w:cs="Arial"/>
                                <w:b/>
                                <w:bCs/>
                                <w:sz w:val="28"/>
                                <w:szCs w:val="28"/>
                                <w:shd w:val="clear" w:color="auto" w:fill="FFFFFF"/>
                              </w:rPr>
                              <w:t>To receive further information about the call for papers or delegate information, register your interest here:</w:t>
                            </w:r>
                          </w:p>
                          <w:p w:rsidR="00C40482" w:rsidRPr="00D87B54" w:rsidRDefault="00F1777C" w:rsidP="00C40482">
                            <w:pPr>
                              <w:jc w:val="center"/>
                              <w:rPr>
                                <w:sz w:val="28"/>
                                <w:szCs w:val="28"/>
                              </w:rPr>
                            </w:pPr>
                            <w:hyperlink r:id="rId23" w:history="1">
                              <w:r w:rsidR="00C40482" w:rsidRPr="00D87B54">
                                <w:rPr>
                                  <w:rStyle w:val="Hyperlink"/>
                                  <w:sz w:val="28"/>
                                  <w:szCs w:val="28"/>
                                </w:rPr>
                                <w:t>http://www.unisa.edu.au/calendar/12th-biennial-anzals-conference/</w:t>
                              </w:r>
                            </w:hyperlink>
                            <w:r w:rsidR="00C40482" w:rsidRPr="00D87B54">
                              <w:rPr>
                                <w:sz w:val="28"/>
                                <w:szCs w:val="28"/>
                              </w:rPr>
                              <w:t xml:space="preserve"> </w:t>
                            </w:r>
                          </w:p>
                          <w:p w:rsidR="00C40482" w:rsidRPr="00AC5610" w:rsidRDefault="00C40482" w:rsidP="00C40482">
                            <w:pPr>
                              <w:jc w:val="center"/>
                              <w:rPr>
                                <w:sz w:val="10"/>
                                <w:szCs w:val="10"/>
                              </w:rPr>
                            </w:pPr>
                          </w:p>
                          <w:p w:rsidR="00C40482" w:rsidRPr="00D87B54" w:rsidRDefault="00C40482" w:rsidP="00C40482">
                            <w:pPr>
                              <w:jc w:val="center"/>
                              <w:rPr>
                                <w:sz w:val="28"/>
                                <w:szCs w:val="28"/>
                              </w:rPr>
                            </w:pPr>
                            <w:r w:rsidRPr="00D87B54">
                              <w:rPr>
                                <w:sz w:val="28"/>
                                <w:szCs w:val="28"/>
                              </w:rPr>
                              <w:t xml:space="preserve">More information about ANZALS is available from </w:t>
                            </w:r>
                            <w:hyperlink r:id="rId24" w:history="1">
                              <w:r w:rsidRPr="00D87B54">
                                <w:rPr>
                                  <w:rStyle w:val="Hyperlink"/>
                                  <w:sz w:val="28"/>
                                  <w:szCs w:val="28"/>
                                </w:rPr>
                                <w:t>www.anzals.org.au</w:t>
                              </w:r>
                            </w:hyperlink>
                            <w:r w:rsidRPr="00D87B54">
                              <w:rPr>
                                <w:sz w:val="28"/>
                                <w:szCs w:val="28"/>
                              </w:rPr>
                              <w:t xml:space="preserve"> </w:t>
                            </w:r>
                          </w:p>
                          <w:p w:rsidR="00C40482" w:rsidRDefault="00C40482" w:rsidP="00C4048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7.4pt;margin-top:126.45pt;width:542.25pt;height:63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" stroked="f">
                <v:textbox>
                  <w:txbxContent>
                    <w:p w:rsidR="00C40482" w:rsidRDefault="00C40482" w:rsidP="00C40482">
                      <w:pPr>
                        <w:shd w:val="clear" w:color="auto" w:fill="FFFFFF"/>
                        <w:spacing w:before="225" w:after="225"/>
                        <w:jc w:val="center"/>
                        <w:outlineLvl w:val="2"/>
                        <w:rPr>
                          <w:rFonts w:ascii="Arial" w:hAnsi="Arial" w:cs="Arial"/>
                          <w:b/>
                          <w:bCs/>
                          <w:color w:val="000099"/>
                          <w:spacing w:val="-15"/>
                          <w:sz w:val="48"/>
                          <w:szCs w:val="48"/>
                          <w:lang w:eastAsia="en-AU"/>
                        </w:rPr>
                      </w:pPr>
                    </w:p>
                    <w:p w:rsidR="00C40482" w:rsidRPr="009B3C0D" w:rsidRDefault="00C40482" w:rsidP="00C40482">
                      <w:pPr>
                        <w:shd w:val="clear" w:color="auto" w:fill="FFFFFF"/>
                        <w:spacing w:before="225" w:after="225"/>
                        <w:outlineLvl w:val="2"/>
                        <w:rPr>
                          <w:rFonts w:ascii="Arial" w:hAnsi="Arial" w:cs="Arial"/>
                          <w:b/>
                          <w:bCs/>
                          <w:color w:val="000099"/>
                          <w:spacing w:val="-15"/>
                          <w:lang w:eastAsia="en-AU"/>
                        </w:rPr>
                      </w:pPr>
                    </w:p>
                    <w:p w:rsidR="00C40482" w:rsidRPr="006B0F68" w:rsidRDefault="00C40482" w:rsidP="00C40482">
                      <w:pPr>
                        <w:shd w:val="clear" w:color="auto" w:fill="FFFFFF"/>
                        <w:spacing w:before="225" w:after="225"/>
                        <w:jc w:val="center"/>
                        <w:outlineLvl w:val="2"/>
                        <w:rPr>
                          <w:rFonts w:ascii="Arial" w:hAnsi="Arial" w:cs="Arial"/>
                          <w:b/>
                          <w:bCs/>
                          <w:color w:val="000099"/>
                          <w:spacing w:val="-15"/>
                          <w:sz w:val="48"/>
                          <w:szCs w:val="48"/>
                          <w:lang w:eastAsia="en-AU"/>
                        </w:rPr>
                      </w:pPr>
                      <w:r w:rsidRPr="006B0F68">
                        <w:rPr>
                          <w:rFonts w:ascii="Arial" w:hAnsi="Arial" w:cs="Arial"/>
                          <w:b/>
                          <w:bCs/>
                          <w:color w:val="000099"/>
                          <w:spacing w:val="-15"/>
                          <w:sz w:val="48"/>
                          <w:szCs w:val="48"/>
                          <w:lang w:eastAsia="en-AU"/>
                        </w:rPr>
                        <w:t>12th Biennial ANZALS Conference</w:t>
                      </w:r>
                    </w:p>
                    <w:p w:rsidR="00C40482" w:rsidRPr="006B0F68" w:rsidRDefault="00C40482" w:rsidP="00C40482">
                      <w:pPr>
                        <w:jc w:val="center"/>
                        <w:rPr>
                          <w:rFonts w:ascii="Arial" w:hAnsi="Arial" w:cs="Arial"/>
                          <w:color w:val="0A0A9A"/>
                          <w:sz w:val="28"/>
                          <w:szCs w:val="28"/>
                          <w:shd w:val="clear" w:color="auto" w:fill="FFFFFF"/>
                        </w:rPr>
                      </w:pPr>
                      <w:r w:rsidRPr="006B0F68">
                        <w:rPr>
                          <w:rFonts w:ascii="Arial" w:hAnsi="Arial" w:cs="Arial"/>
                          <w:color w:val="0A0A9A"/>
                          <w:sz w:val="28"/>
                          <w:szCs w:val="28"/>
                          <w:shd w:val="clear" w:color="auto" w:fill="FFFFFF"/>
                        </w:rPr>
                        <w:t>10 December - 12 December 2015</w:t>
                      </w:r>
                    </w:p>
                    <w:p w:rsidR="00C40482" w:rsidRPr="006B0F68" w:rsidRDefault="00C40482" w:rsidP="00C40482">
                      <w:pPr>
                        <w:jc w:val="center"/>
                        <w:rPr>
                          <w:rFonts w:ascii="Arial" w:hAnsi="Arial" w:cs="Arial"/>
                          <w:color w:val="0A0A9A"/>
                          <w:sz w:val="28"/>
                          <w:szCs w:val="28"/>
                          <w:shd w:val="clear" w:color="auto" w:fill="FFFFFF"/>
                        </w:rPr>
                      </w:pPr>
                      <w:r w:rsidRPr="006B0F68">
                        <w:rPr>
                          <w:rFonts w:ascii="Arial" w:hAnsi="Arial" w:cs="Arial"/>
                          <w:color w:val="0A0A9A"/>
                          <w:sz w:val="28"/>
                          <w:szCs w:val="28"/>
                          <w:shd w:val="clear" w:color="auto" w:fill="FFFFFF"/>
                        </w:rPr>
                        <w:t>Adelaide, South Australia</w:t>
                      </w:r>
                    </w:p>
                    <w:p w:rsidR="00C40482" w:rsidRDefault="00C40482" w:rsidP="00C40482">
                      <w:pPr>
                        <w:jc w:val="center"/>
                        <w:rPr>
                          <w:rFonts w:ascii="Arial" w:hAnsi="Arial" w:cs="Arial"/>
                          <w:color w:val="0A0A9A"/>
                          <w:shd w:val="clear" w:color="auto" w:fill="FFFFFF"/>
                        </w:rPr>
                      </w:pPr>
                    </w:p>
                    <w:p w:rsidR="00C40482" w:rsidRPr="006B0F68" w:rsidRDefault="00C40482" w:rsidP="00C40482">
                      <w:pPr>
                        <w:pStyle w:val="Heading1"/>
                        <w:shd w:val="clear" w:color="auto" w:fill="FFFFFF"/>
                        <w:spacing w:after="225"/>
                        <w:jc w:val="center"/>
                        <w:rPr>
                          <w:rFonts w:ascii="Arial" w:hAnsi="Arial"/>
                          <w:color w:val="000099"/>
                          <w:sz w:val="44"/>
                          <w:szCs w:val="44"/>
                        </w:rPr>
                      </w:pPr>
                      <w:r w:rsidRPr="006B0F68">
                        <w:rPr>
                          <w:rFonts w:ascii="Arial" w:hAnsi="Arial"/>
                          <w:color w:val="000099"/>
                          <w:sz w:val="44"/>
                          <w:szCs w:val="44"/>
                        </w:rPr>
                        <w:t>Leisure as a Human Right</w:t>
                      </w:r>
                    </w:p>
                    <w:p w:rsidR="00C40482" w:rsidRDefault="00C40482" w:rsidP="00C40482">
                      <w:pPr>
                        <w:jc w:val="center"/>
                        <w:rPr>
                          <w:sz w:val="28"/>
                          <w:szCs w:val="28"/>
                        </w:rPr>
                      </w:pPr>
                      <w:r w:rsidRPr="009B3C0D">
                        <w:rPr>
                          <w:sz w:val="28"/>
                          <w:szCs w:val="28"/>
                        </w:rPr>
                        <w:t>The right to access and participate in leisure is enshrined in a number of international conventions and declarations. While there has been global consensus that access to leisure is a human right, there still remain a number of challenges and issues that individuals, communities and nations face in relation to fulfilling this right.</w:t>
                      </w:r>
                    </w:p>
                    <w:p w:rsidR="00C40482" w:rsidRPr="00AC5610" w:rsidRDefault="00C40482" w:rsidP="00C40482">
                      <w:pPr>
                        <w:jc w:val="center"/>
                        <w:rPr>
                          <w:sz w:val="10"/>
                          <w:szCs w:val="10"/>
                        </w:rPr>
                      </w:pPr>
                    </w:p>
                    <w:p w:rsidR="00C40482" w:rsidRPr="009B3C0D" w:rsidRDefault="00C40482" w:rsidP="00C40482">
                      <w:pPr>
                        <w:jc w:val="center"/>
                        <w:rPr>
                          <w:sz w:val="28"/>
                          <w:szCs w:val="28"/>
                        </w:rPr>
                      </w:pPr>
                      <w:r w:rsidRPr="009B3C0D">
                        <w:rPr>
                          <w:sz w:val="28"/>
                          <w:szCs w:val="28"/>
                        </w:rPr>
                        <w:t>The 12</w:t>
                      </w:r>
                      <w:r w:rsidRPr="009B3C0D">
                        <w:rPr>
                          <w:sz w:val="28"/>
                          <w:szCs w:val="28"/>
                          <w:vertAlign w:val="superscript"/>
                        </w:rPr>
                        <w:t>th</w:t>
                      </w:r>
                      <w:r w:rsidRPr="009B3C0D">
                        <w:rPr>
                          <w:sz w:val="28"/>
                          <w:szCs w:val="28"/>
                        </w:rPr>
                        <w:t xml:space="preserve"> Biennial ANZALS Conference will provide an open and collegial environment where academics, policymakers and practitioners can come together to discuss and debate a variety of global and local leisure issues.</w:t>
                      </w:r>
                    </w:p>
                    <w:p w:rsidR="00C40482" w:rsidRPr="00AC5610" w:rsidRDefault="00C40482" w:rsidP="00C40482">
                      <w:pPr>
                        <w:jc w:val="center"/>
                        <w:rPr>
                          <w:sz w:val="10"/>
                          <w:szCs w:val="10"/>
                        </w:rPr>
                      </w:pPr>
                    </w:p>
                    <w:p w:rsidR="00C40482" w:rsidRPr="00D87B54" w:rsidRDefault="00C40482" w:rsidP="00C40482">
                      <w:pPr>
                        <w:jc w:val="center"/>
                        <w:rPr>
                          <w:rStyle w:val="Emphasis"/>
                          <w:rFonts w:ascii="Arial" w:hAnsi="Arial" w:cs="Arial"/>
                          <w:b/>
                          <w:bCs/>
                          <w:sz w:val="28"/>
                          <w:szCs w:val="28"/>
                          <w:shd w:val="clear" w:color="auto" w:fill="FFFFFF"/>
                        </w:rPr>
                      </w:pPr>
                      <w:r w:rsidRPr="00D87B54">
                        <w:rPr>
                          <w:rStyle w:val="Emphasis"/>
                          <w:rFonts w:ascii="Arial" w:hAnsi="Arial" w:cs="Arial"/>
                          <w:b/>
                          <w:bCs/>
                          <w:sz w:val="28"/>
                          <w:szCs w:val="28"/>
                          <w:shd w:val="clear" w:color="auto" w:fill="FFFFFF"/>
                        </w:rPr>
                        <w:t>To receive further information about the call for papers or delegate information, register your interest here:</w:t>
                      </w:r>
                    </w:p>
                    <w:p w:rsidR="00C40482" w:rsidRPr="00D87B54" w:rsidRDefault="00C40482" w:rsidP="00C40482">
                      <w:pPr>
                        <w:jc w:val="center"/>
                        <w:rPr>
                          <w:sz w:val="28"/>
                          <w:szCs w:val="28"/>
                        </w:rPr>
                      </w:pPr>
                      <w:hyperlink r:id="rId25" w:history="1">
                        <w:r w:rsidRPr="00D87B54">
                          <w:rPr>
                            <w:rStyle w:val="Hyperlink"/>
                            <w:sz w:val="28"/>
                            <w:szCs w:val="28"/>
                          </w:rPr>
                          <w:t>http://www.unisa.edu.au/calendar/12th-biennial-anzals-conference/</w:t>
                        </w:r>
                      </w:hyperlink>
                      <w:r w:rsidRPr="00D87B54">
                        <w:rPr>
                          <w:sz w:val="28"/>
                          <w:szCs w:val="28"/>
                        </w:rPr>
                        <w:t xml:space="preserve"> </w:t>
                      </w:r>
                    </w:p>
                    <w:p w:rsidR="00C40482" w:rsidRPr="00AC5610" w:rsidRDefault="00C40482" w:rsidP="00C40482">
                      <w:pPr>
                        <w:jc w:val="center"/>
                        <w:rPr>
                          <w:sz w:val="10"/>
                          <w:szCs w:val="10"/>
                        </w:rPr>
                      </w:pPr>
                    </w:p>
                    <w:p w:rsidR="00C40482" w:rsidRPr="00D87B54" w:rsidRDefault="00C40482" w:rsidP="00C40482">
                      <w:pPr>
                        <w:jc w:val="center"/>
                        <w:rPr>
                          <w:sz w:val="28"/>
                          <w:szCs w:val="28"/>
                        </w:rPr>
                      </w:pPr>
                      <w:r w:rsidRPr="00D87B54">
                        <w:rPr>
                          <w:sz w:val="28"/>
                          <w:szCs w:val="28"/>
                        </w:rPr>
                        <w:t xml:space="preserve">More information about ANZALS is available from </w:t>
                      </w:r>
                      <w:hyperlink r:id="rId26" w:history="1">
                        <w:r w:rsidRPr="00D87B54">
                          <w:rPr>
                            <w:rStyle w:val="Hyperlink"/>
                            <w:sz w:val="28"/>
                            <w:szCs w:val="28"/>
                          </w:rPr>
                          <w:t>www.anzals.org.au</w:t>
                        </w:r>
                      </w:hyperlink>
                      <w:r w:rsidRPr="00D87B54">
                        <w:rPr>
                          <w:sz w:val="28"/>
                          <w:szCs w:val="28"/>
                        </w:rPr>
                        <w:t xml:space="preserve"> </w:t>
                      </w:r>
                    </w:p>
                    <w:p w:rsidR="00C40482" w:rsidRDefault="00C40482" w:rsidP="00C40482">
                      <w:pPr>
                        <w:jc w:val="center"/>
                      </w:pPr>
                    </w:p>
                  </w:txbxContent>
                </v:textbox>
              </v:shape>
            </w:pict>
          </mc:Fallback>
        </mc:AlternateContent>
      </w:r>
    </w:p>
    <w:p w:rsidR="00C40482" w:rsidRPr="00C40482" w:rsidRDefault="00C40482" w:rsidP="00C40482">
      <w:pPr>
        <w:spacing w:line="276" w:lineRule="auto"/>
      </w:pPr>
    </w:p>
    <w:p w:rsidR="00C40482" w:rsidRDefault="00C40482" w:rsidP="00BC401F">
      <w:pPr>
        <w:spacing w:line="276" w:lineRule="auto"/>
        <w:rPr>
          <w:rFonts w:asciiTheme="minorHAnsi" w:hAnsiTheme="minorHAnsi" w:cstheme="minorHAnsi"/>
          <w:b/>
          <w:bCs/>
          <w:sz w:val="22"/>
          <w:szCs w:val="22"/>
          <w:highlight w:val="yellow"/>
          <w:u w:val="single"/>
          <w:lang w:val="en-AU" w:eastAsia="en-AU"/>
        </w:rPr>
        <w:sectPr w:rsidR="00C40482" w:rsidSect="00C40482">
          <w:pgSz w:w="12240" w:h="15840" w:code="1"/>
          <w:pgMar w:top="1440" w:right="1440" w:bottom="1440" w:left="1440" w:header="720" w:footer="720" w:gutter="0"/>
          <w:cols w:space="720"/>
          <w:titlePg/>
          <w:docGrid w:linePitch="360"/>
        </w:sectPr>
      </w:pPr>
    </w:p>
    <w:p w:rsidR="00D60903" w:rsidRDefault="00735E09">
      <w:pPr>
        <w:rPr>
          <w:rFonts w:asciiTheme="minorHAnsi" w:hAnsiTheme="minorHAnsi" w:cstheme="minorHAnsi"/>
          <w:b/>
          <w:bCs/>
          <w:noProof/>
          <w:sz w:val="22"/>
          <w:szCs w:val="22"/>
          <w:u w:val="single"/>
          <w:lang w:val="en-AU" w:eastAsia="en-AU"/>
        </w:rPr>
      </w:pPr>
      <w:r>
        <w:rPr>
          <w:rFonts w:asciiTheme="minorHAnsi" w:hAnsiTheme="minorHAnsi" w:cstheme="minorHAnsi"/>
          <w:b/>
          <w:bCs/>
          <w:noProof/>
          <w:sz w:val="22"/>
          <w:szCs w:val="22"/>
          <w:u w:val="single"/>
          <w:lang w:val="en-AU" w:eastAsia="en-AU"/>
        </w:rPr>
        <w:drawing>
          <wp:inline distT="0" distB="0" distL="0" distR="0">
            <wp:extent cx="6188710" cy="87444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8710" cy="8744440"/>
                    </a:xfrm>
                    <a:prstGeom prst="rect">
                      <a:avLst/>
                    </a:prstGeom>
                    <a:noFill/>
                    <a:ln>
                      <a:noFill/>
                    </a:ln>
                  </pic:spPr>
                </pic:pic>
              </a:graphicData>
            </a:graphic>
          </wp:inline>
        </w:drawing>
      </w:r>
    </w:p>
    <w:p w:rsidR="00D60903" w:rsidRPr="00D84811" w:rsidRDefault="00735E09" w:rsidP="00735E09">
      <w:pPr>
        <w:rPr>
          <w:rFonts w:asciiTheme="minorHAnsi" w:hAnsiTheme="minorHAnsi" w:cstheme="minorHAnsi"/>
          <w:b/>
          <w:bCs/>
          <w:sz w:val="22"/>
          <w:szCs w:val="22"/>
          <w:u w:val="single"/>
          <w:lang w:val="en-AU" w:eastAsia="en-AU"/>
        </w:rPr>
      </w:pPr>
      <w:r>
        <w:rPr>
          <w:rFonts w:asciiTheme="minorHAnsi" w:hAnsiTheme="minorHAnsi" w:cstheme="minorHAnsi"/>
          <w:b/>
          <w:bCs/>
          <w:noProof/>
          <w:sz w:val="22"/>
          <w:szCs w:val="22"/>
          <w:u w:val="single"/>
          <w:lang w:val="en-AU" w:eastAsia="en-AU"/>
        </w:rPr>
        <w:drawing>
          <wp:inline distT="0" distB="0" distL="0" distR="0">
            <wp:extent cx="6427898" cy="90824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0248" cy="9071596"/>
                    </a:xfrm>
                    <a:prstGeom prst="rect">
                      <a:avLst/>
                    </a:prstGeom>
                    <a:noFill/>
                    <a:ln>
                      <a:noFill/>
                    </a:ln>
                  </pic:spPr>
                </pic:pic>
              </a:graphicData>
            </a:graphic>
          </wp:inline>
        </w:drawing>
      </w:r>
    </w:p>
    <w:sectPr w:rsidR="00D60903" w:rsidRPr="00D84811" w:rsidSect="00D84811">
      <w:pgSz w:w="11906" w:h="16838" w:code="9"/>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131" w:rsidRDefault="00E17131">
      <w:r>
        <w:separator/>
      </w:r>
    </w:p>
  </w:endnote>
  <w:endnote w:type="continuationSeparator" w:id="0">
    <w:p w:rsidR="00E17131" w:rsidRDefault="00E17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0A3" w:rsidRPr="00B01787" w:rsidRDefault="003350A3" w:rsidP="00CC0308">
    <w:pPr>
      <w:pStyle w:val="Footer"/>
      <w:jc w:val="center"/>
      <w:rPr>
        <w:rFonts w:asciiTheme="minorHAnsi" w:hAnsiTheme="minorHAnsi" w:cstheme="minorHAnsi"/>
        <w:sz w:val="18"/>
        <w:szCs w:val="18"/>
      </w:rPr>
    </w:pPr>
    <w:r w:rsidRPr="00B01787">
      <w:rPr>
        <w:rFonts w:asciiTheme="minorHAnsi" w:hAnsiTheme="minorHAnsi" w:cstheme="minorHAnsi"/>
        <w:sz w:val="18"/>
        <w:szCs w:val="18"/>
      </w:rPr>
      <w:t>A</w:t>
    </w:r>
    <w:r>
      <w:rPr>
        <w:rFonts w:asciiTheme="minorHAnsi" w:hAnsiTheme="minorHAnsi" w:cstheme="minorHAnsi"/>
        <w:sz w:val="18"/>
        <w:szCs w:val="18"/>
      </w:rPr>
      <w:t>HPA (SA) 201</w:t>
    </w:r>
    <w:r w:rsidR="00D84811">
      <w:rPr>
        <w:rFonts w:asciiTheme="minorHAnsi" w:hAnsiTheme="minorHAnsi" w:cstheme="minorHAnsi"/>
        <w:sz w:val="18"/>
        <w:szCs w:val="18"/>
      </w:rPr>
      <w:t>4</w:t>
    </w:r>
    <w:r w:rsidRPr="00B01787">
      <w:rPr>
        <w:rFonts w:asciiTheme="minorHAnsi" w:hAnsiTheme="minorHAnsi" w:cstheme="minorHAnsi"/>
        <w:sz w:val="18"/>
        <w:szCs w:val="18"/>
      </w:rPr>
      <w:t xml:space="preserve"> Annual Report </w:t>
    </w:r>
    <w:r w:rsidR="00D84811">
      <w:rPr>
        <w:rFonts w:asciiTheme="minorHAnsi" w:hAnsiTheme="minorHAnsi" w:cstheme="minorHAnsi"/>
        <w:sz w:val="18"/>
        <w:szCs w:val="18"/>
      </w:rPr>
      <w:tab/>
    </w:r>
    <w:r w:rsidR="00D84811">
      <w:rPr>
        <w:rFonts w:asciiTheme="minorHAnsi" w:hAnsiTheme="minorHAnsi" w:cstheme="minorHAnsi"/>
        <w:sz w:val="18"/>
        <w:szCs w:val="18"/>
      </w:rPr>
      <w:tab/>
    </w:r>
    <w:r w:rsidR="00D84811">
      <w:rPr>
        <w:rFonts w:asciiTheme="minorHAnsi" w:hAnsiTheme="minorHAnsi" w:cstheme="minorHAnsi"/>
        <w:sz w:val="18"/>
        <w:szCs w:val="18"/>
      </w:rPr>
      <w:tab/>
    </w:r>
    <w:r w:rsidR="00D84811">
      <w:rPr>
        <w:rFonts w:asciiTheme="minorHAnsi" w:hAnsiTheme="minorHAnsi" w:cstheme="minorHAnsi"/>
        <w:sz w:val="18"/>
        <w:szCs w:val="18"/>
      </w:rPr>
      <w:tab/>
    </w:r>
    <w:r w:rsidR="00733BC0" w:rsidRPr="00B01787">
      <w:rPr>
        <w:rStyle w:val="PageNumber"/>
        <w:rFonts w:asciiTheme="minorHAnsi" w:hAnsiTheme="minorHAnsi" w:cstheme="minorHAnsi"/>
        <w:sz w:val="18"/>
        <w:szCs w:val="18"/>
      </w:rPr>
      <w:fldChar w:fldCharType="begin"/>
    </w:r>
    <w:r w:rsidRPr="00B01787">
      <w:rPr>
        <w:rStyle w:val="PageNumber"/>
        <w:rFonts w:asciiTheme="minorHAnsi" w:hAnsiTheme="minorHAnsi" w:cstheme="minorHAnsi"/>
        <w:sz w:val="18"/>
        <w:szCs w:val="18"/>
      </w:rPr>
      <w:instrText xml:space="preserve"> PAGE </w:instrText>
    </w:r>
    <w:r w:rsidR="00733BC0" w:rsidRPr="00B01787">
      <w:rPr>
        <w:rStyle w:val="PageNumber"/>
        <w:rFonts w:asciiTheme="minorHAnsi" w:hAnsiTheme="minorHAnsi" w:cstheme="minorHAnsi"/>
        <w:sz w:val="18"/>
        <w:szCs w:val="18"/>
      </w:rPr>
      <w:fldChar w:fldCharType="separate"/>
    </w:r>
    <w:r w:rsidR="00F1777C">
      <w:rPr>
        <w:rStyle w:val="PageNumber"/>
        <w:rFonts w:asciiTheme="minorHAnsi" w:hAnsiTheme="minorHAnsi" w:cstheme="minorHAnsi"/>
        <w:noProof/>
        <w:sz w:val="18"/>
        <w:szCs w:val="18"/>
      </w:rPr>
      <w:t>15</w:t>
    </w:r>
    <w:r w:rsidR="00733BC0" w:rsidRPr="00B01787">
      <w:rPr>
        <w:rStyle w:val="PageNumber"/>
        <w:rFonts w:asciiTheme="minorHAnsi" w:hAnsiTheme="minorHAnsi" w:cstheme="minorHAns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131" w:rsidRDefault="00E17131">
      <w:r>
        <w:separator/>
      </w:r>
    </w:p>
  </w:footnote>
  <w:footnote w:type="continuationSeparator" w:id="0">
    <w:p w:rsidR="00E17131" w:rsidRDefault="00E171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F7321"/>
    <w:multiLevelType w:val="hybridMultilevel"/>
    <w:tmpl w:val="22F466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087476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E310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FE20824"/>
    <w:multiLevelType w:val="multilevel"/>
    <w:tmpl w:val="F0F22FF6"/>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0DF00E1"/>
    <w:multiLevelType w:val="hybridMultilevel"/>
    <w:tmpl w:val="1CE28D5A"/>
    <w:lvl w:ilvl="0" w:tplc="EBEC3E96">
      <w:start w:val="1"/>
      <w:numFmt w:val="decimal"/>
      <w:lvlText w:val="%1."/>
      <w:lvlJc w:val="left"/>
      <w:pPr>
        <w:tabs>
          <w:tab w:val="num" w:pos="720"/>
        </w:tabs>
        <w:ind w:left="720" w:hanging="360"/>
      </w:pPr>
      <w:rPr>
        <w:b w:val="0"/>
        <w:bCs w:val="0"/>
      </w:rPr>
    </w:lvl>
    <w:lvl w:ilvl="1" w:tplc="0C090001">
      <w:start w:val="1"/>
      <w:numFmt w:val="bullet"/>
      <w:lvlText w:val=""/>
      <w:lvlJc w:val="left"/>
      <w:pPr>
        <w:tabs>
          <w:tab w:val="num" w:pos="1440"/>
        </w:tabs>
        <w:ind w:left="1440" w:hanging="360"/>
      </w:pPr>
      <w:rPr>
        <w:rFonts w:ascii="Symbol" w:hAnsi="Symbol" w:cs="Symbol" w:hint="default"/>
        <w:b w:val="0"/>
        <w:bCs w:val="0"/>
      </w:rPr>
    </w:lvl>
    <w:lvl w:ilvl="2" w:tplc="0C09000F">
      <w:start w:val="1"/>
      <w:numFmt w:val="decimal"/>
      <w:lvlText w:val="%3."/>
      <w:lvlJc w:val="left"/>
      <w:pPr>
        <w:tabs>
          <w:tab w:val="num" w:pos="2340"/>
        </w:tabs>
        <w:ind w:left="2340" w:hanging="360"/>
      </w:pPr>
      <w:rPr>
        <w:b w:val="0"/>
        <w:bCs w:val="0"/>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5" w15:restartNumberingAfterBreak="0">
    <w:nsid w:val="196E4BA0"/>
    <w:multiLevelType w:val="hybridMultilevel"/>
    <w:tmpl w:val="0F3A6904"/>
    <w:lvl w:ilvl="0" w:tplc="2D94FA90">
      <w:start w:val="1"/>
      <w:numFmt w:val="bullet"/>
      <w:lvlText w:val="o"/>
      <w:lvlJc w:val="left"/>
      <w:pPr>
        <w:tabs>
          <w:tab w:val="num" w:pos="1080"/>
        </w:tabs>
        <w:ind w:left="1080" w:hanging="360"/>
      </w:pPr>
      <w:rPr>
        <w:rFonts w:ascii="Courier New" w:hAnsi="Courier New" w:cs="Courier New" w:hint="default"/>
        <w:sz w:val="24"/>
        <w:szCs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Marlett" w:hAnsi="Marlett" w:cs="Marlett"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Marlett" w:hAnsi="Marlett" w:cs="Marlett"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Marlett" w:hAnsi="Marlett" w:cs="Marlett" w:hint="default"/>
      </w:rPr>
    </w:lvl>
  </w:abstractNum>
  <w:abstractNum w:abstractNumId="6" w15:restartNumberingAfterBreak="0">
    <w:nsid w:val="19795C74"/>
    <w:multiLevelType w:val="hybridMultilevel"/>
    <w:tmpl w:val="5588C3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D2E21F2"/>
    <w:multiLevelType w:val="hybridMultilevel"/>
    <w:tmpl w:val="8C3419DE"/>
    <w:lvl w:ilvl="0" w:tplc="3C2A7CFE">
      <w:start w:val="1"/>
      <w:numFmt w:val="decimal"/>
      <w:lvlText w:val="%1."/>
      <w:lvlJc w:val="left"/>
      <w:pPr>
        <w:ind w:left="720" w:hanging="360"/>
      </w:pPr>
      <w:rPr>
        <w:rFonts w:ascii="Arial" w:hAnsi="Arial" w:cs="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8B0CEB"/>
    <w:multiLevelType w:val="hybridMultilevel"/>
    <w:tmpl w:val="94C00F9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E7C364B"/>
    <w:multiLevelType w:val="hybridMultilevel"/>
    <w:tmpl w:val="3F10C072"/>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start w:val="1"/>
      <w:numFmt w:val="bullet"/>
      <w:lvlText w:val=""/>
      <w:lvlJc w:val="left"/>
      <w:pPr>
        <w:ind w:left="2520" w:hanging="360"/>
      </w:pPr>
      <w:rPr>
        <w:rFonts w:ascii="Symbol" w:hAnsi="Symbol" w:cs="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cs="Wingdings" w:hint="default"/>
      </w:rPr>
    </w:lvl>
    <w:lvl w:ilvl="6" w:tplc="0C090001">
      <w:start w:val="1"/>
      <w:numFmt w:val="bullet"/>
      <w:lvlText w:val=""/>
      <w:lvlJc w:val="left"/>
      <w:pPr>
        <w:ind w:left="4680" w:hanging="360"/>
      </w:pPr>
      <w:rPr>
        <w:rFonts w:ascii="Symbol" w:hAnsi="Symbol" w:cs="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cs="Wingdings" w:hint="default"/>
      </w:rPr>
    </w:lvl>
  </w:abstractNum>
  <w:abstractNum w:abstractNumId="10" w15:restartNumberingAfterBreak="0">
    <w:nsid w:val="1E9B6209"/>
    <w:multiLevelType w:val="hybridMultilevel"/>
    <w:tmpl w:val="309A08C2"/>
    <w:lvl w:ilvl="0" w:tplc="F7F2B8CE">
      <w:start w:val="1"/>
      <w:numFmt w:val="bullet"/>
      <w:lvlText w:val="-"/>
      <w:lvlJc w:val="left"/>
      <w:pPr>
        <w:tabs>
          <w:tab w:val="num" w:pos="720"/>
        </w:tabs>
        <w:ind w:left="720" w:hanging="360"/>
      </w:pPr>
      <w:rPr>
        <w:rFonts w:ascii="Arial" w:eastAsia="Times New Roman" w:hAnsi="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21D737A"/>
    <w:multiLevelType w:val="hybridMultilevel"/>
    <w:tmpl w:val="AD6C9B6A"/>
    <w:lvl w:ilvl="0" w:tplc="80A6FBD6">
      <w:start w:val="1"/>
      <w:numFmt w:val="bullet"/>
      <w:lvlText w:val=""/>
      <w:lvlJc w:val="left"/>
      <w:pPr>
        <w:tabs>
          <w:tab w:val="num" w:pos="284"/>
        </w:tabs>
        <w:ind w:left="340" w:hanging="283"/>
      </w:pPr>
      <w:rPr>
        <w:rFonts w:ascii="Wingdings" w:hAnsi="Wingdings" w:cs="Wingdings"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DBD6851"/>
    <w:multiLevelType w:val="hybridMultilevel"/>
    <w:tmpl w:val="7348FCD0"/>
    <w:lvl w:ilvl="0" w:tplc="04090001">
      <w:start w:val="1"/>
      <w:numFmt w:val="bullet"/>
      <w:lvlText w:val=""/>
      <w:lvlJc w:val="left"/>
      <w:pPr>
        <w:tabs>
          <w:tab w:val="num" w:pos="770"/>
        </w:tabs>
        <w:ind w:left="770" w:hanging="360"/>
      </w:pPr>
      <w:rPr>
        <w:rFonts w:ascii="Symbol" w:hAnsi="Symbol" w:cs="Symbol" w:hint="default"/>
      </w:rPr>
    </w:lvl>
    <w:lvl w:ilvl="1" w:tplc="04090003">
      <w:start w:val="1"/>
      <w:numFmt w:val="bullet"/>
      <w:lvlText w:val="o"/>
      <w:lvlJc w:val="left"/>
      <w:pPr>
        <w:tabs>
          <w:tab w:val="num" w:pos="1490"/>
        </w:tabs>
        <w:ind w:left="1490" w:hanging="360"/>
      </w:pPr>
      <w:rPr>
        <w:rFonts w:ascii="Courier New" w:hAnsi="Courier New" w:cs="Courier New" w:hint="default"/>
      </w:rPr>
    </w:lvl>
    <w:lvl w:ilvl="2" w:tplc="04090005">
      <w:start w:val="1"/>
      <w:numFmt w:val="bullet"/>
      <w:lvlText w:val=""/>
      <w:lvlJc w:val="left"/>
      <w:pPr>
        <w:tabs>
          <w:tab w:val="num" w:pos="2210"/>
        </w:tabs>
        <w:ind w:left="2210" w:hanging="360"/>
      </w:pPr>
      <w:rPr>
        <w:rFonts w:ascii="Wingdings" w:hAnsi="Wingdings" w:cs="Wingdings" w:hint="default"/>
      </w:rPr>
    </w:lvl>
    <w:lvl w:ilvl="3" w:tplc="04090001">
      <w:start w:val="1"/>
      <w:numFmt w:val="bullet"/>
      <w:lvlText w:val=""/>
      <w:lvlJc w:val="left"/>
      <w:pPr>
        <w:tabs>
          <w:tab w:val="num" w:pos="2930"/>
        </w:tabs>
        <w:ind w:left="2930" w:hanging="360"/>
      </w:pPr>
      <w:rPr>
        <w:rFonts w:ascii="Symbol" w:hAnsi="Symbol" w:cs="Symbol" w:hint="default"/>
      </w:rPr>
    </w:lvl>
    <w:lvl w:ilvl="4" w:tplc="04090003">
      <w:start w:val="1"/>
      <w:numFmt w:val="bullet"/>
      <w:lvlText w:val="o"/>
      <w:lvlJc w:val="left"/>
      <w:pPr>
        <w:tabs>
          <w:tab w:val="num" w:pos="3650"/>
        </w:tabs>
        <w:ind w:left="3650" w:hanging="360"/>
      </w:pPr>
      <w:rPr>
        <w:rFonts w:ascii="Courier New" w:hAnsi="Courier New" w:cs="Courier New" w:hint="default"/>
      </w:rPr>
    </w:lvl>
    <w:lvl w:ilvl="5" w:tplc="04090005">
      <w:start w:val="1"/>
      <w:numFmt w:val="bullet"/>
      <w:lvlText w:val=""/>
      <w:lvlJc w:val="left"/>
      <w:pPr>
        <w:tabs>
          <w:tab w:val="num" w:pos="4370"/>
        </w:tabs>
        <w:ind w:left="4370" w:hanging="360"/>
      </w:pPr>
      <w:rPr>
        <w:rFonts w:ascii="Wingdings" w:hAnsi="Wingdings" w:cs="Wingdings" w:hint="default"/>
      </w:rPr>
    </w:lvl>
    <w:lvl w:ilvl="6" w:tplc="04090001">
      <w:start w:val="1"/>
      <w:numFmt w:val="bullet"/>
      <w:lvlText w:val=""/>
      <w:lvlJc w:val="left"/>
      <w:pPr>
        <w:tabs>
          <w:tab w:val="num" w:pos="5090"/>
        </w:tabs>
        <w:ind w:left="5090" w:hanging="360"/>
      </w:pPr>
      <w:rPr>
        <w:rFonts w:ascii="Symbol" w:hAnsi="Symbol" w:cs="Symbol" w:hint="default"/>
      </w:rPr>
    </w:lvl>
    <w:lvl w:ilvl="7" w:tplc="04090003">
      <w:start w:val="1"/>
      <w:numFmt w:val="bullet"/>
      <w:lvlText w:val="o"/>
      <w:lvlJc w:val="left"/>
      <w:pPr>
        <w:tabs>
          <w:tab w:val="num" w:pos="5810"/>
        </w:tabs>
        <w:ind w:left="5810" w:hanging="360"/>
      </w:pPr>
      <w:rPr>
        <w:rFonts w:ascii="Courier New" w:hAnsi="Courier New" w:cs="Courier New" w:hint="default"/>
      </w:rPr>
    </w:lvl>
    <w:lvl w:ilvl="8" w:tplc="04090005">
      <w:start w:val="1"/>
      <w:numFmt w:val="bullet"/>
      <w:lvlText w:val=""/>
      <w:lvlJc w:val="left"/>
      <w:pPr>
        <w:tabs>
          <w:tab w:val="num" w:pos="6530"/>
        </w:tabs>
        <w:ind w:left="6530" w:hanging="360"/>
      </w:pPr>
      <w:rPr>
        <w:rFonts w:ascii="Wingdings" w:hAnsi="Wingdings" w:cs="Wingdings" w:hint="default"/>
      </w:rPr>
    </w:lvl>
  </w:abstractNum>
  <w:abstractNum w:abstractNumId="13" w15:restartNumberingAfterBreak="0">
    <w:nsid w:val="35CD49AB"/>
    <w:multiLevelType w:val="hybridMultilevel"/>
    <w:tmpl w:val="E6D4D710"/>
    <w:lvl w:ilvl="0" w:tplc="0C090005">
      <w:start w:val="1"/>
      <w:numFmt w:val="bullet"/>
      <w:lvlText w:val=""/>
      <w:lvlJc w:val="left"/>
      <w:pPr>
        <w:tabs>
          <w:tab w:val="num" w:pos="720"/>
        </w:tabs>
        <w:ind w:left="720" w:hanging="360"/>
      </w:pPr>
      <w:rPr>
        <w:rFonts w:ascii="Wingdings" w:hAnsi="Wingdings" w:cs="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3ED41D7E"/>
    <w:multiLevelType w:val="multilevel"/>
    <w:tmpl w:val="3FBA3F2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59C45F4"/>
    <w:multiLevelType w:val="hybridMultilevel"/>
    <w:tmpl w:val="33DE43F8"/>
    <w:lvl w:ilvl="0" w:tplc="0478AB34">
      <w:start w:val="1"/>
      <w:numFmt w:val="bullet"/>
      <w:lvlText w:val=""/>
      <w:lvlJc w:val="left"/>
      <w:pPr>
        <w:tabs>
          <w:tab w:val="num" w:pos="397"/>
        </w:tabs>
        <w:ind w:left="397" w:hanging="340"/>
      </w:pPr>
      <w:rPr>
        <w:rFonts w:ascii="Symbol" w:hAnsi="Symbol" w:cs="Symbol" w:hint="default"/>
        <w:sz w:val="22"/>
        <w:szCs w:val="22"/>
      </w:rPr>
    </w:lvl>
    <w:lvl w:ilvl="1" w:tplc="0C090001">
      <w:start w:val="1"/>
      <w:numFmt w:val="bullet"/>
      <w:lvlText w:val=""/>
      <w:lvlJc w:val="left"/>
      <w:pPr>
        <w:tabs>
          <w:tab w:val="num" w:pos="4897"/>
        </w:tabs>
        <w:ind w:left="4897" w:hanging="360"/>
      </w:pPr>
      <w:rPr>
        <w:rFonts w:ascii="Symbol" w:hAnsi="Symbol" w:hint="default"/>
        <w:sz w:val="22"/>
        <w:szCs w:val="22"/>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91156EC"/>
    <w:multiLevelType w:val="multilevel"/>
    <w:tmpl w:val="AFFCF55C"/>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17" w15:restartNumberingAfterBreak="0">
    <w:nsid w:val="49453088"/>
    <w:multiLevelType w:val="hybridMultilevel"/>
    <w:tmpl w:val="0576CD7C"/>
    <w:lvl w:ilvl="0" w:tplc="0C09001B">
      <w:start w:val="1"/>
      <w:numFmt w:val="lowerRoman"/>
      <w:lvlText w:val="%1."/>
      <w:lvlJc w:val="right"/>
      <w:pPr>
        <w:ind w:left="360" w:hanging="360"/>
      </w:pPr>
      <w:rPr>
        <w:rFonts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AEF6685"/>
    <w:multiLevelType w:val="hybridMultilevel"/>
    <w:tmpl w:val="C00075AC"/>
    <w:lvl w:ilvl="0" w:tplc="7C0A2E0E">
      <w:start w:val="1"/>
      <w:numFmt w:val="bullet"/>
      <w:lvlText w:val=""/>
      <w:lvlJc w:val="left"/>
      <w:pPr>
        <w:tabs>
          <w:tab w:val="num" w:pos="1854"/>
        </w:tabs>
        <w:ind w:left="1854" w:hanging="360"/>
      </w:pPr>
      <w:rPr>
        <w:rFonts w:ascii="Symbol" w:hAnsi="Symbol" w:cs="Symbol" w:hint="default"/>
        <w:sz w:val="20"/>
        <w:szCs w:val="20"/>
      </w:rPr>
    </w:lvl>
    <w:lvl w:ilvl="1" w:tplc="0C090001">
      <w:start w:val="1"/>
      <w:numFmt w:val="bullet"/>
      <w:lvlText w:val=""/>
      <w:lvlJc w:val="left"/>
      <w:pPr>
        <w:tabs>
          <w:tab w:val="num" w:pos="2574"/>
        </w:tabs>
        <w:ind w:left="2574" w:hanging="360"/>
      </w:pPr>
      <w:rPr>
        <w:rFonts w:ascii="Symbol" w:hAnsi="Symbol" w:cs="Symbol" w:hint="default"/>
        <w:sz w:val="20"/>
        <w:szCs w:val="20"/>
      </w:rPr>
    </w:lvl>
    <w:lvl w:ilvl="2" w:tplc="59FED6F6">
      <w:numFmt w:val="bullet"/>
      <w:lvlText w:val="-"/>
      <w:lvlJc w:val="left"/>
      <w:pPr>
        <w:tabs>
          <w:tab w:val="num" w:pos="3294"/>
        </w:tabs>
        <w:ind w:left="3294" w:hanging="360"/>
      </w:pPr>
      <w:rPr>
        <w:rFonts w:ascii="Arial" w:eastAsia="Times New Roman" w:hAnsi="Arial" w:hint="default"/>
      </w:rPr>
    </w:lvl>
    <w:lvl w:ilvl="3" w:tplc="57C22C5A">
      <w:start w:val="2"/>
      <w:numFmt w:val="bullet"/>
      <w:lvlText w:val=""/>
      <w:lvlJc w:val="left"/>
      <w:pPr>
        <w:tabs>
          <w:tab w:val="num" w:pos="4014"/>
        </w:tabs>
        <w:ind w:left="4014" w:hanging="360"/>
      </w:pPr>
      <w:rPr>
        <w:rFonts w:ascii="Wingdings" w:eastAsia="Times New Roman" w:hAnsi="Wingdings" w:hint="default"/>
      </w:rPr>
    </w:lvl>
    <w:lvl w:ilvl="4" w:tplc="0C090003">
      <w:start w:val="1"/>
      <w:numFmt w:val="bullet"/>
      <w:lvlText w:val="o"/>
      <w:lvlJc w:val="left"/>
      <w:pPr>
        <w:tabs>
          <w:tab w:val="num" w:pos="4734"/>
        </w:tabs>
        <w:ind w:left="4734" w:hanging="360"/>
      </w:pPr>
      <w:rPr>
        <w:rFonts w:ascii="Courier New" w:hAnsi="Courier New" w:cs="Courier New" w:hint="default"/>
      </w:rPr>
    </w:lvl>
    <w:lvl w:ilvl="5" w:tplc="0C090005">
      <w:start w:val="1"/>
      <w:numFmt w:val="bullet"/>
      <w:lvlText w:val=""/>
      <w:lvlJc w:val="left"/>
      <w:pPr>
        <w:tabs>
          <w:tab w:val="num" w:pos="5454"/>
        </w:tabs>
        <w:ind w:left="5454" w:hanging="360"/>
      </w:pPr>
      <w:rPr>
        <w:rFonts w:ascii="Wingdings" w:hAnsi="Wingdings" w:cs="Wingdings" w:hint="default"/>
      </w:rPr>
    </w:lvl>
    <w:lvl w:ilvl="6" w:tplc="0C090001">
      <w:start w:val="1"/>
      <w:numFmt w:val="bullet"/>
      <w:lvlText w:val=""/>
      <w:lvlJc w:val="left"/>
      <w:pPr>
        <w:tabs>
          <w:tab w:val="num" w:pos="6174"/>
        </w:tabs>
        <w:ind w:left="6174" w:hanging="360"/>
      </w:pPr>
      <w:rPr>
        <w:rFonts w:ascii="Symbol" w:hAnsi="Symbol" w:cs="Symbol" w:hint="default"/>
      </w:rPr>
    </w:lvl>
    <w:lvl w:ilvl="7" w:tplc="0C090003">
      <w:start w:val="1"/>
      <w:numFmt w:val="bullet"/>
      <w:lvlText w:val="o"/>
      <w:lvlJc w:val="left"/>
      <w:pPr>
        <w:tabs>
          <w:tab w:val="num" w:pos="6894"/>
        </w:tabs>
        <w:ind w:left="6894" w:hanging="360"/>
      </w:pPr>
      <w:rPr>
        <w:rFonts w:ascii="Courier New" w:hAnsi="Courier New" w:cs="Courier New" w:hint="default"/>
      </w:rPr>
    </w:lvl>
    <w:lvl w:ilvl="8" w:tplc="0C090005">
      <w:start w:val="1"/>
      <w:numFmt w:val="bullet"/>
      <w:lvlText w:val=""/>
      <w:lvlJc w:val="left"/>
      <w:pPr>
        <w:tabs>
          <w:tab w:val="num" w:pos="7614"/>
        </w:tabs>
        <w:ind w:left="7614" w:hanging="360"/>
      </w:pPr>
      <w:rPr>
        <w:rFonts w:ascii="Wingdings" w:hAnsi="Wingdings" w:cs="Wingdings" w:hint="default"/>
      </w:rPr>
    </w:lvl>
  </w:abstractNum>
  <w:abstractNum w:abstractNumId="19" w15:restartNumberingAfterBreak="0">
    <w:nsid w:val="4D2130E0"/>
    <w:multiLevelType w:val="hybridMultilevel"/>
    <w:tmpl w:val="A6B2A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F041EC1"/>
    <w:multiLevelType w:val="hybridMultilevel"/>
    <w:tmpl w:val="C18A5E1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15:restartNumberingAfterBreak="0">
    <w:nsid w:val="4F7206FB"/>
    <w:multiLevelType w:val="hybridMultilevel"/>
    <w:tmpl w:val="EFD67658"/>
    <w:lvl w:ilvl="0" w:tplc="0C090001">
      <w:start w:val="1"/>
      <w:numFmt w:val="bullet"/>
      <w:lvlText w:val=""/>
      <w:lvlJc w:val="left"/>
      <w:pPr>
        <w:ind w:left="1496" w:hanging="360"/>
      </w:pPr>
      <w:rPr>
        <w:rFonts w:ascii="Symbol" w:hAnsi="Symbol" w:cs="Symbol" w:hint="default"/>
      </w:rPr>
    </w:lvl>
    <w:lvl w:ilvl="1" w:tplc="0C090003">
      <w:start w:val="1"/>
      <w:numFmt w:val="bullet"/>
      <w:lvlText w:val="o"/>
      <w:lvlJc w:val="left"/>
      <w:pPr>
        <w:ind w:left="2216" w:hanging="360"/>
      </w:pPr>
      <w:rPr>
        <w:rFonts w:ascii="Courier New" w:hAnsi="Courier New" w:cs="Courier New" w:hint="default"/>
      </w:rPr>
    </w:lvl>
    <w:lvl w:ilvl="2" w:tplc="0C090005">
      <w:start w:val="1"/>
      <w:numFmt w:val="bullet"/>
      <w:lvlText w:val=""/>
      <w:lvlJc w:val="left"/>
      <w:pPr>
        <w:ind w:left="2936" w:hanging="360"/>
      </w:pPr>
      <w:rPr>
        <w:rFonts w:ascii="Wingdings" w:hAnsi="Wingdings" w:cs="Wingdings" w:hint="default"/>
      </w:rPr>
    </w:lvl>
    <w:lvl w:ilvl="3" w:tplc="0C090001">
      <w:start w:val="1"/>
      <w:numFmt w:val="bullet"/>
      <w:lvlText w:val=""/>
      <w:lvlJc w:val="left"/>
      <w:pPr>
        <w:ind w:left="3656" w:hanging="360"/>
      </w:pPr>
      <w:rPr>
        <w:rFonts w:ascii="Symbol" w:hAnsi="Symbol" w:cs="Symbol" w:hint="default"/>
      </w:rPr>
    </w:lvl>
    <w:lvl w:ilvl="4" w:tplc="0C090003">
      <w:start w:val="1"/>
      <w:numFmt w:val="bullet"/>
      <w:lvlText w:val="o"/>
      <w:lvlJc w:val="left"/>
      <w:pPr>
        <w:ind w:left="4376" w:hanging="360"/>
      </w:pPr>
      <w:rPr>
        <w:rFonts w:ascii="Courier New" w:hAnsi="Courier New" w:cs="Courier New" w:hint="default"/>
      </w:rPr>
    </w:lvl>
    <w:lvl w:ilvl="5" w:tplc="0C090005">
      <w:start w:val="1"/>
      <w:numFmt w:val="bullet"/>
      <w:lvlText w:val=""/>
      <w:lvlJc w:val="left"/>
      <w:pPr>
        <w:ind w:left="5096" w:hanging="360"/>
      </w:pPr>
      <w:rPr>
        <w:rFonts w:ascii="Wingdings" w:hAnsi="Wingdings" w:cs="Wingdings" w:hint="default"/>
      </w:rPr>
    </w:lvl>
    <w:lvl w:ilvl="6" w:tplc="0C090001">
      <w:start w:val="1"/>
      <w:numFmt w:val="bullet"/>
      <w:lvlText w:val=""/>
      <w:lvlJc w:val="left"/>
      <w:pPr>
        <w:ind w:left="5816" w:hanging="360"/>
      </w:pPr>
      <w:rPr>
        <w:rFonts w:ascii="Symbol" w:hAnsi="Symbol" w:cs="Symbol" w:hint="default"/>
      </w:rPr>
    </w:lvl>
    <w:lvl w:ilvl="7" w:tplc="0C090003">
      <w:start w:val="1"/>
      <w:numFmt w:val="bullet"/>
      <w:lvlText w:val="o"/>
      <w:lvlJc w:val="left"/>
      <w:pPr>
        <w:ind w:left="6536" w:hanging="360"/>
      </w:pPr>
      <w:rPr>
        <w:rFonts w:ascii="Courier New" w:hAnsi="Courier New" w:cs="Courier New" w:hint="default"/>
      </w:rPr>
    </w:lvl>
    <w:lvl w:ilvl="8" w:tplc="0C090005">
      <w:start w:val="1"/>
      <w:numFmt w:val="bullet"/>
      <w:lvlText w:val=""/>
      <w:lvlJc w:val="left"/>
      <w:pPr>
        <w:ind w:left="7256" w:hanging="360"/>
      </w:pPr>
      <w:rPr>
        <w:rFonts w:ascii="Wingdings" w:hAnsi="Wingdings" w:cs="Wingdings" w:hint="default"/>
      </w:rPr>
    </w:lvl>
  </w:abstractNum>
  <w:abstractNum w:abstractNumId="22" w15:restartNumberingAfterBreak="0">
    <w:nsid w:val="500C35B2"/>
    <w:multiLevelType w:val="hybridMultilevel"/>
    <w:tmpl w:val="24AC2744"/>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5DCB0075"/>
    <w:multiLevelType w:val="hybridMultilevel"/>
    <w:tmpl w:val="81ECA5DA"/>
    <w:lvl w:ilvl="0" w:tplc="0C090001">
      <w:start w:val="1"/>
      <w:numFmt w:val="bullet"/>
      <w:lvlText w:val=""/>
      <w:lvlJc w:val="left"/>
      <w:pPr>
        <w:tabs>
          <w:tab w:val="num" w:pos="1440"/>
        </w:tabs>
        <w:ind w:left="1440" w:hanging="36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60A55295"/>
    <w:multiLevelType w:val="multilevel"/>
    <w:tmpl w:val="E4F2CA56"/>
    <w:lvl w:ilvl="0">
      <w:start w:val="1"/>
      <w:numFmt w:val="decimal"/>
      <w:lvlText w:val="%1"/>
      <w:lvlJc w:val="left"/>
      <w:pPr>
        <w:tabs>
          <w:tab w:val="num" w:pos="360"/>
        </w:tabs>
        <w:ind w:left="360" w:hanging="360"/>
      </w:pPr>
      <w:rPr>
        <w:rFonts w:hint="default"/>
        <w:sz w:val="20"/>
        <w:szCs w:val="20"/>
      </w:rPr>
    </w:lvl>
    <w:lvl w:ilvl="1">
      <w:start w:val="1"/>
      <w:numFmt w:val="decimal"/>
      <w:lvlText w:val="%1.%2"/>
      <w:lvlJc w:val="left"/>
      <w:pPr>
        <w:tabs>
          <w:tab w:val="num" w:pos="720"/>
        </w:tabs>
        <w:ind w:left="720" w:hanging="720"/>
      </w:pPr>
      <w:rPr>
        <w:rFonts w:hint="default"/>
        <w:sz w:val="20"/>
        <w:szCs w:val="20"/>
      </w:rPr>
    </w:lvl>
    <w:lvl w:ilvl="2">
      <w:start w:val="1"/>
      <w:numFmt w:val="decimal"/>
      <w:lvlText w:val="%1.%2.%3"/>
      <w:lvlJc w:val="left"/>
      <w:pPr>
        <w:tabs>
          <w:tab w:val="num" w:pos="720"/>
        </w:tabs>
        <w:ind w:left="720" w:hanging="720"/>
      </w:pPr>
      <w:rPr>
        <w:rFonts w:hint="default"/>
        <w:sz w:val="20"/>
        <w:szCs w:val="20"/>
      </w:rPr>
    </w:lvl>
    <w:lvl w:ilvl="3">
      <w:start w:val="1"/>
      <w:numFmt w:val="decimal"/>
      <w:lvlText w:val="%1.%2.%3.%4"/>
      <w:lvlJc w:val="left"/>
      <w:pPr>
        <w:tabs>
          <w:tab w:val="num" w:pos="1080"/>
        </w:tabs>
        <w:ind w:left="1080" w:hanging="1080"/>
      </w:pPr>
      <w:rPr>
        <w:rFonts w:hint="default"/>
        <w:sz w:val="20"/>
        <w:szCs w:val="20"/>
      </w:rPr>
    </w:lvl>
    <w:lvl w:ilvl="4">
      <w:start w:val="1"/>
      <w:numFmt w:val="decimal"/>
      <w:lvlText w:val="%1.%2.%3.%4.%5"/>
      <w:lvlJc w:val="left"/>
      <w:pPr>
        <w:tabs>
          <w:tab w:val="num" w:pos="1440"/>
        </w:tabs>
        <w:ind w:left="1440" w:hanging="1440"/>
      </w:pPr>
      <w:rPr>
        <w:rFonts w:hint="default"/>
        <w:sz w:val="20"/>
        <w:szCs w:val="20"/>
      </w:rPr>
    </w:lvl>
    <w:lvl w:ilvl="5">
      <w:start w:val="1"/>
      <w:numFmt w:val="decimal"/>
      <w:lvlText w:val="%1.%2.%3.%4.%5.%6"/>
      <w:lvlJc w:val="left"/>
      <w:pPr>
        <w:tabs>
          <w:tab w:val="num" w:pos="1800"/>
        </w:tabs>
        <w:ind w:left="1800" w:hanging="1800"/>
      </w:pPr>
      <w:rPr>
        <w:rFonts w:hint="default"/>
        <w:sz w:val="20"/>
        <w:szCs w:val="20"/>
      </w:rPr>
    </w:lvl>
    <w:lvl w:ilvl="6">
      <w:start w:val="1"/>
      <w:numFmt w:val="decimal"/>
      <w:lvlText w:val="%1.%2.%3.%4.%5.%6.%7"/>
      <w:lvlJc w:val="left"/>
      <w:pPr>
        <w:tabs>
          <w:tab w:val="num" w:pos="1800"/>
        </w:tabs>
        <w:ind w:left="1800" w:hanging="1800"/>
      </w:pPr>
      <w:rPr>
        <w:rFonts w:hint="default"/>
        <w:sz w:val="20"/>
        <w:szCs w:val="20"/>
      </w:rPr>
    </w:lvl>
    <w:lvl w:ilvl="7">
      <w:start w:val="1"/>
      <w:numFmt w:val="decimal"/>
      <w:lvlText w:val="%1.%2.%3.%4.%5.%6.%7.%8"/>
      <w:lvlJc w:val="left"/>
      <w:pPr>
        <w:tabs>
          <w:tab w:val="num" w:pos="2160"/>
        </w:tabs>
        <w:ind w:left="2160" w:hanging="2160"/>
      </w:pPr>
      <w:rPr>
        <w:rFonts w:hint="default"/>
        <w:sz w:val="20"/>
        <w:szCs w:val="20"/>
      </w:rPr>
    </w:lvl>
    <w:lvl w:ilvl="8">
      <w:start w:val="1"/>
      <w:numFmt w:val="decimal"/>
      <w:lvlText w:val="%1.%2.%3.%4.%5.%6.%7.%8.%9"/>
      <w:lvlJc w:val="left"/>
      <w:pPr>
        <w:tabs>
          <w:tab w:val="num" w:pos="2520"/>
        </w:tabs>
        <w:ind w:left="2520" w:hanging="2520"/>
      </w:pPr>
      <w:rPr>
        <w:rFonts w:hint="default"/>
        <w:sz w:val="20"/>
        <w:szCs w:val="20"/>
      </w:rPr>
    </w:lvl>
  </w:abstractNum>
  <w:abstractNum w:abstractNumId="25" w15:restartNumberingAfterBreak="0">
    <w:nsid w:val="61B534AD"/>
    <w:multiLevelType w:val="hybridMultilevel"/>
    <w:tmpl w:val="4A0653AA"/>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65C621F4"/>
    <w:multiLevelType w:val="multilevel"/>
    <w:tmpl w:val="AD6C9B6A"/>
    <w:lvl w:ilvl="0">
      <w:start w:val="1"/>
      <w:numFmt w:val="bullet"/>
      <w:lvlText w:val=""/>
      <w:lvlJc w:val="left"/>
      <w:pPr>
        <w:tabs>
          <w:tab w:val="num" w:pos="284"/>
        </w:tabs>
        <w:ind w:left="340" w:hanging="283"/>
      </w:pPr>
      <w:rPr>
        <w:rFonts w:ascii="Wingdings" w:hAnsi="Wingdings" w:cs="Wingdings"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64C372D"/>
    <w:multiLevelType w:val="hybridMultilevel"/>
    <w:tmpl w:val="099E4192"/>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9011F8F"/>
    <w:multiLevelType w:val="hybridMultilevel"/>
    <w:tmpl w:val="B2AAA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FC3EF4"/>
    <w:multiLevelType w:val="hybridMultilevel"/>
    <w:tmpl w:val="94E0FE9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0" w15:restartNumberingAfterBreak="0">
    <w:nsid w:val="73734D65"/>
    <w:multiLevelType w:val="hybridMultilevel"/>
    <w:tmpl w:val="C7E416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25"/>
  </w:num>
  <w:num w:numId="4">
    <w:abstractNumId w:val="0"/>
  </w:num>
  <w:num w:numId="5">
    <w:abstractNumId w:val="11"/>
  </w:num>
  <w:num w:numId="6">
    <w:abstractNumId w:val="26"/>
  </w:num>
  <w:num w:numId="7">
    <w:abstractNumId w:val="15"/>
  </w:num>
  <w:num w:numId="8">
    <w:abstractNumId w:val="27"/>
  </w:num>
  <w:num w:numId="9">
    <w:abstractNumId w:val="10"/>
  </w:num>
  <w:num w:numId="10">
    <w:abstractNumId w:val="14"/>
  </w:num>
  <w:num w:numId="11">
    <w:abstractNumId w:val="4"/>
  </w:num>
  <w:num w:numId="12">
    <w:abstractNumId w:val="23"/>
  </w:num>
  <w:num w:numId="13">
    <w:abstractNumId w:val="8"/>
  </w:num>
  <w:num w:numId="14">
    <w:abstractNumId w:val="24"/>
  </w:num>
  <w:num w:numId="15">
    <w:abstractNumId w:val="5"/>
  </w:num>
  <w:num w:numId="16">
    <w:abstractNumId w:val="13"/>
  </w:num>
  <w:num w:numId="17">
    <w:abstractNumId w:val="20"/>
  </w:num>
  <w:num w:numId="18">
    <w:abstractNumId w:val="16"/>
  </w:num>
  <w:num w:numId="19">
    <w:abstractNumId w:val="18"/>
  </w:num>
  <w:num w:numId="20">
    <w:abstractNumId w:val="21"/>
  </w:num>
  <w:num w:numId="21">
    <w:abstractNumId w:val="9"/>
  </w:num>
  <w:num w:numId="22">
    <w:abstractNumId w:val="12"/>
  </w:num>
  <w:num w:numId="23">
    <w:abstractNumId w:val="7"/>
  </w:num>
  <w:num w:numId="24">
    <w:abstractNumId w:val="29"/>
  </w:num>
  <w:num w:numId="25">
    <w:abstractNumId w:val="17"/>
  </w:num>
  <w:num w:numId="26">
    <w:abstractNumId w:val="2"/>
  </w:num>
  <w:num w:numId="27">
    <w:abstractNumId w:val="1"/>
  </w:num>
  <w:num w:numId="28">
    <w:abstractNumId w:val="28"/>
  </w:num>
  <w:num w:numId="29">
    <w:abstractNumId w:val="30"/>
  </w:num>
  <w:num w:numId="30">
    <w:abstractNumId w:val="19"/>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C5E"/>
    <w:rsid w:val="00006A9C"/>
    <w:rsid w:val="0001418E"/>
    <w:rsid w:val="00015C3F"/>
    <w:rsid w:val="00017BC9"/>
    <w:rsid w:val="00020481"/>
    <w:rsid w:val="00031366"/>
    <w:rsid w:val="0003230F"/>
    <w:rsid w:val="00033BC8"/>
    <w:rsid w:val="000343D9"/>
    <w:rsid w:val="00041B30"/>
    <w:rsid w:val="00052F54"/>
    <w:rsid w:val="00063D67"/>
    <w:rsid w:val="0006610D"/>
    <w:rsid w:val="00074134"/>
    <w:rsid w:val="000763A3"/>
    <w:rsid w:val="00076E41"/>
    <w:rsid w:val="0007722D"/>
    <w:rsid w:val="00080447"/>
    <w:rsid w:val="000812F1"/>
    <w:rsid w:val="00082CC1"/>
    <w:rsid w:val="00086DCB"/>
    <w:rsid w:val="00087513"/>
    <w:rsid w:val="00090946"/>
    <w:rsid w:val="00091272"/>
    <w:rsid w:val="00094E76"/>
    <w:rsid w:val="00097029"/>
    <w:rsid w:val="000A57FC"/>
    <w:rsid w:val="000A588C"/>
    <w:rsid w:val="000A6450"/>
    <w:rsid w:val="000A6B27"/>
    <w:rsid w:val="000A6E1A"/>
    <w:rsid w:val="000B5A96"/>
    <w:rsid w:val="000C48FE"/>
    <w:rsid w:val="000D35ED"/>
    <w:rsid w:val="000D6227"/>
    <w:rsid w:val="000D7B36"/>
    <w:rsid w:val="000F0AA8"/>
    <w:rsid w:val="000F2525"/>
    <w:rsid w:val="000F2F89"/>
    <w:rsid w:val="000F5E5D"/>
    <w:rsid w:val="000F7430"/>
    <w:rsid w:val="00102E5C"/>
    <w:rsid w:val="00107A5D"/>
    <w:rsid w:val="00116485"/>
    <w:rsid w:val="001219A6"/>
    <w:rsid w:val="001219B9"/>
    <w:rsid w:val="00125CE5"/>
    <w:rsid w:val="00127ED9"/>
    <w:rsid w:val="00142349"/>
    <w:rsid w:val="00164AEE"/>
    <w:rsid w:val="0017774A"/>
    <w:rsid w:val="0018386A"/>
    <w:rsid w:val="001936EE"/>
    <w:rsid w:val="001A2586"/>
    <w:rsid w:val="001A35BF"/>
    <w:rsid w:val="001A67C1"/>
    <w:rsid w:val="001B2E65"/>
    <w:rsid w:val="001B3117"/>
    <w:rsid w:val="001C4CD0"/>
    <w:rsid w:val="001C7F87"/>
    <w:rsid w:val="001E2987"/>
    <w:rsid w:val="001E30BE"/>
    <w:rsid w:val="001E34B5"/>
    <w:rsid w:val="001F15EE"/>
    <w:rsid w:val="001F2A9C"/>
    <w:rsid w:val="001F7090"/>
    <w:rsid w:val="001F71EB"/>
    <w:rsid w:val="002008AC"/>
    <w:rsid w:val="002031B0"/>
    <w:rsid w:val="00205886"/>
    <w:rsid w:val="00207F55"/>
    <w:rsid w:val="0021002E"/>
    <w:rsid w:val="00210FAF"/>
    <w:rsid w:val="00214D34"/>
    <w:rsid w:val="00225F3A"/>
    <w:rsid w:val="00235414"/>
    <w:rsid w:val="002368A2"/>
    <w:rsid w:val="002376B4"/>
    <w:rsid w:val="00237EB2"/>
    <w:rsid w:val="00240E8B"/>
    <w:rsid w:val="00241569"/>
    <w:rsid w:val="002421B3"/>
    <w:rsid w:val="00253B93"/>
    <w:rsid w:val="002623B9"/>
    <w:rsid w:val="00274514"/>
    <w:rsid w:val="00276771"/>
    <w:rsid w:val="00277D21"/>
    <w:rsid w:val="0028341B"/>
    <w:rsid w:val="00283E56"/>
    <w:rsid w:val="002916CE"/>
    <w:rsid w:val="0029304C"/>
    <w:rsid w:val="0029692B"/>
    <w:rsid w:val="002975E9"/>
    <w:rsid w:val="002A11CC"/>
    <w:rsid w:val="002A1AA8"/>
    <w:rsid w:val="002A52BF"/>
    <w:rsid w:val="002A72BC"/>
    <w:rsid w:val="002B160A"/>
    <w:rsid w:val="002B3A63"/>
    <w:rsid w:val="002B49B0"/>
    <w:rsid w:val="002C4CAF"/>
    <w:rsid w:val="002C69F9"/>
    <w:rsid w:val="002D13C3"/>
    <w:rsid w:val="002D77A4"/>
    <w:rsid w:val="002E16E9"/>
    <w:rsid w:val="002F5AF3"/>
    <w:rsid w:val="0030233A"/>
    <w:rsid w:val="003041D3"/>
    <w:rsid w:val="00310C09"/>
    <w:rsid w:val="00311F0B"/>
    <w:rsid w:val="00313A44"/>
    <w:rsid w:val="003158C3"/>
    <w:rsid w:val="00321B55"/>
    <w:rsid w:val="00327467"/>
    <w:rsid w:val="00327773"/>
    <w:rsid w:val="003308D8"/>
    <w:rsid w:val="003318CF"/>
    <w:rsid w:val="003350A3"/>
    <w:rsid w:val="00336FE2"/>
    <w:rsid w:val="0034483A"/>
    <w:rsid w:val="00344E7E"/>
    <w:rsid w:val="00350C23"/>
    <w:rsid w:val="00350DC0"/>
    <w:rsid w:val="003547E1"/>
    <w:rsid w:val="00361556"/>
    <w:rsid w:val="00365A4B"/>
    <w:rsid w:val="00366D1F"/>
    <w:rsid w:val="00374BBF"/>
    <w:rsid w:val="0037507D"/>
    <w:rsid w:val="003750C0"/>
    <w:rsid w:val="00376BCF"/>
    <w:rsid w:val="003778BA"/>
    <w:rsid w:val="00383C0B"/>
    <w:rsid w:val="00391B98"/>
    <w:rsid w:val="003947D2"/>
    <w:rsid w:val="00395FD6"/>
    <w:rsid w:val="003A1EBD"/>
    <w:rsid w:val="003B3237"/>
    <w:rsid w:val="003C3E98"/>
    <w:rsid w:val="003C554A"/>
    <w:rsid w:val="003D0798"/>
    <w:rsid w:val="003D2E76"/>
    <w:rsid w:val="003E00A8"/>
    <w:rsid w:val="003E6D51"/>
    <w:rsid w:val="003F3F14"/>
    <w:rsid w:val="003F6169"/>
    <w:rsid w:val="00413A3B"/>
    <w:rsid w:val="00414535"/>
    <w:rsid w:val="00417C0F"/>
    <w:rsid w:val="00421A05"/>
    <w:rsid w:val="00422344"/>
    <w:rsid w:val="004249B7"/>
    <w:rsid w:val="00444801"/>
    <w:rsid w:val="00445C1E"/>
    <w:rsid w:val="00450755"/>
    <w:rsid w:val="00450D4E"/>
    <w:rsid w:val="0045576C"/>
    <w:rsid w:val="0046057D"/>
    <w:rsid w:val="0046398E"/>
    <w:rsid w:val="00465B86"/>
    <w:rsid w:val="00465E4E"/>
    <w:rsid w:val="00485D27"/>
    <w:rsid w:val="00494CCF"/>
    <w:rsid w:val="00495018"/>
    <w:rsid w:val="004A2C21"/>
    <w:rsid w:val="004A540A"/>
    <w:rsid w:val="004A6B29"/>
    <w:rsid w:val="004A72AD"/>
    <w:rsid w:val="004B1C92"/>
    <w:rsid w:val="004B3703"/>
    <w:rsid w:val="004B4B56"/>
    <w:rsid w:val="004B71F6"/>
    <w:rsid w:val="004C0ECB"/>
    <w:rsid w:val="004C2A28"/>
    <w:rsid w:val="004C355C"/>
    <w:rsid w:val="004C7D2F"/>
    <w:rsid w:val="004D0072"/>
    <w:rsid w:val="004D144B"/>
    <w:rsid w:val="004D5EE8"/>
    <w:rsid w:val="004E0EA0"/>
    <w:rsid w:val="004E5AC9"/>
    <w:rsid w:val="004E6F3C"/>
    <w:rsid w:val="004F0E72"/>
    <w:rsid w:val="004F7A5A"/>
    <w:rsid w:val="00503B49"/>
    <w:rsid w:val="00504B37"/>
    <w:rsid w:val="00506A64"/>
    <w:rsid w:val="005134AF"/>
    <w:rsid w:val="00513CBA"/>
    <w:rsid w:val="00531FF0"/>
    <w:rsid w:val="00532A0F"/>
    <w:rsid w:val="00532E8B"/>
    <w:rsid w:val="00535358"/>
    <w:rsid w:val="005362E4"/>
    <w:rsid w:val="005425EE"/>
    <w:rsid w:val="00542D0D"/>
    <w:rsid w:val="00542F56"/>
    <w:rsid w:val="005509FB"/>
    <w:rsid w:val="00552F04"/>
    <w:rsid w:val="00554174"/>
    <w:rsid w:val="00557F69"/>
    <w:rsid w:val="005676EA"/>
    <w:rsid w:val="00576EFC"/>
    <w:rsid w:val="00577FD5"/>
    <w:rsid w:val="00581297"/>
    <w:rsid w:val="005A6A04"/>
    <w:rsid w:val="005A7858"/>
    <w:rsid w:val="005B1B8E"/>
    <w:rsid w:val="005B6D08"/>
    <w:rsid w:val="005C70B3"/>
    <w:rsid w:val="005D012D"/>
    <w:rsid w:val="005D0C61"/>
    <w:rsid w:val="005D316F"/>
    <w:rsid w:val="005E16B5"/>
    <w:rsid w:val="005E7BE1"/>
    <w:rsid w:val="005F10D9"/>
    <w:rsid w:val="005F77CA"/>
    <w:rsid w:val="005F7A7B"/>
    <w:rsid w:val="006024F6"/>
    <w:rsid w:val="00603974"/>
    <w:rsid w:val="00604858"/>
    <w:rsid w:val="0060614D"/>
    <w:rsid w:val="00612CAC"/>
    <w:rsid w:val="00614D61"/>
    <w:rsid w:val="0062234D"/>
    <w:rsid w:val="00643098"/>
    <w:rsid w:val="00644CFC"/>
    <w:rsid w:val="006511A9"/>
    <w:rsid w:val="00652228"/>
    <w:rsid w:val="00653E0F"/>
    <w:rsid w:val="0065420B"/>
    <w:rsid w:val="00654D54"/>
    <w:rsid w:val="006557D4"/>
    <w:rsid w:val="00657EA9"/>
    <w:rsid w:val="00660B51"/>
    <w:rsid w:val="00662042"/>
    <w:rsid w:val="00664227"/>
    <w:rsid w:val="006740C6"/>
    <w:rsid w:val="00677E0E"/>
    <w:rsid w:val="006848A3"/>
    <w:rsid w:val="00690CEE"/>
    <w:rsid w:val="0069128B"/>
    <w:rsid w:val="00693B2E"/>
    <w:rsid w:val="006A12E1"/>
    <w:rsid w:val="006A2851"/>
    <w:rsid w:val="006A415E"/>
    <w:rsid w:val="006A41AC"/>
    <w:rsid w:val="006A6A7D"/>
    <w:rsid w:val="006B49B3"/>
    <w:rsid w:val="006B76B8"/>
    <w:rsid w:val="006C2144"/>
    <w:rsid w:val="006C391A"/>
    <w:rsid w:val="006C4420"/>
    <w:rsid w:val="006C6B07"/>
    <w:rsid w:val="006C77C8"/>
    <w:rsid w:val="006D1B5B"/>
    <w:rsid w:val="006D1DA6"/>
    <w:rsid w:val="006D512E"/>
    <w:rsid w:val="006E3086"/>
    <w:rsid w:val="00702049"/>
    <w:rsid w:val="00706736"/>
    <w:rsid w:val="00707F40"/>
    <w:rsid w:val="00711D5C"/>
    <w:rsid w:val="007213F6"/>
    <w:rsid w:val="0072454B"/>
    <w:rsid w:val="00724696"/>
    <w:rsid w:val="007247A5"/>
    <w:rsid w:val="0072555D"/>
    <w:rsid w:val="00730716"/>
    <w:rsid w:val="00732B3F"/>
    <w:rsid w:val="00733BC0"/>
    <w:rsid w:val="00733FF6"/>
    <w:rsid w:val="00735B7B"/>
    <w:rsid w:val="00735E09"/>
    <w:rsid w:val="0074052B"/>
    <w:rsid w:val="00740C4D"/>
    <w:rsid w:val="00743A33"/>
    <w:rsid w:val="0074441E"/>
    <w:rsid w:val="007555AF"/>
    <w:rsid w:val="00757ECE"/>
    <w:rsid w:val="007609C2"/>
    <w:rsid w:val="00762E8C"/>
    <w:rsid w:val="0076733D"/>
    <w:rsid w:val="007675DF"/>
    <w:rsid w:val="00773358"/>
    <w:rsid w:val="007757CB"/>
    <w:rsid w:val="00775DBA"/>
    <w:rsid w:val="007772BD"/>
    <w:rsid w:val="007813C7"/>
    <w:rsid w:val="00790C97"/>
    <w:rsid w:val="007923F8"/>
    <w:rsid w:val="00792A54"/>
    <w:rsid w:val="00792DF9"/>
    <w:rsid w:val="007A16AC"/>
    <w:rsid w:val="007A3625"/>
    <w:rsid w:val="007A5093"/>
    <w:rsid w:val="007A6080"/>
    <w:rsid w:val="007B0EB7"/>
    <w:rsid w:val="007B1AC1"/>
    <w:rsid w:val="007C1BB1"/>
    <w:rsid w:val="007C255B"/>
    <w:rsid w:val="007D6882"/>
    <w:rsid w:val="007E23C4"/>
    <w:rsid w:val="007E26A2"/>
    <w:rsid w:val="007E2F4D"/>
    <w:rsid w:val="007F56F8"/>
    <w:rsid w:val="007F6142"/>
    <w:rsid w:val="007F7DF5"/>
    <w:rsid w:val="00806C25"/>
    <w:rsid w:val="008076E2"/>
    <w:rsid w:val="00810215"/>
    <w:rsid w:val="00810B96"/>
    <w:rsid w:val="00811AB5"/>
    <w:rsid w:val="008207BB"/>
    <w:rsid w:val="0082245E"/>
    <w:rsid w:val="00825012"/>
    <w:rsid w:val="008312DF"/>
    <w:rsid w:val="00835673"/>
    <w:rsid w:val="00845F9B"/>
    <w:rsid w:val="00854ED3"/>
    <w:rsid w:val="00855864"/>
    <w:rsid w:val="00855BA6"/>
    <w:rsid w:val="00857305"/>
    <w:rsid w:val="00861D9F"/>
    <w:rsid w:val="008625D8"/>
    <w:rsid w:val="00872A29"/>
    <w:rsid w:val="00883391"/>
    <w:rsid w:val="0088445B"/>
    <w:rsid w:val="008876EB"/>
    <w:rsid w:val="008949FA"/>
    <w:rsid w:val="00895AA2"/>
    <w:rsid w:val="008A7347"/>
    <w:rsid w:val="008B2975"/>
    <w:rsid w:val="008B2F3F"/>
    <w:rsid w:val="008B3C6A"/>
    <w:rsid w:val="008B4A6D"/>
    <w:rsid w:val="008C7A7D"/>
    <w:rsid w:val="008D1FAF"/>
    <w:rsid w:val="008D37AF"/>
    <w:rsid w:val="008D42A3"/>
    <w:rsid w:val="008E32F8"/>
    <w:rsid w:val="008E468C"/>
    <w:rsid w:val="008F02CD"/>
    <w:rsid w:val="008F0757"/>
    <w:rsid w:val="008F403A"/>
    <w:rsid w:val="008F7C98"/>
    <w:rsid w:val="00901459"/>
    <w:rsid w:val="00901783"/>
    <w:rsid w:val="00905D94"/>
    <w:rsid w:val="009115D4"/>
    <w:rsid w:val="00913B09"/>
    <w:rsid w:val="0091472D"/>
    <w:rsid w:val="00921A73"/>
    <w:rsid w:val="00921B28"/>
    <w:rsid w:val="00927308"/>
    <w:rsid w:val="0093077C"/>
    <w:rsid w:val="00944F7F"/>
    <w:rsid w:val="00951B08"/>
    <w:rsid w:val="00951D2A"/>
    <w:rsid w:val="00956C1E"/>
    <w:rsid w:val="00957AD9"/>
    <w:rsid w:val="00972B5E"/>
    <w:rsid w:val="00974FDC"/>
    <w:rsid w:val="00975C15"/>
    <w:rsid w:val="009762FD"/>
    <w:rsid w:val="00977303"/>
    <w:rsid w:val="009900DC"/>
    <w:rsid w:val="00990D7C"/>
    <w:rsid w:val="009939D5"/>
    <w:rsid w:val="009955D5"/>
    <w:rsid w:val="009A0EF2"/>
    <w:rsid w:val="009A3272"/>
    <w:rsid w:val="009A576A"/>
    <w:rsid w:val="009B2429"/>
    <w:rsid w:val="009B540E"/>
    <w:rsid w:val="009B62E7"/>
    <w:rsid w:val="009B7B6A"/>
    <w:rsid w:val="009C2402"/>
    <w:rsid w:val="009C4B49"/>
    <w:rsid w:val="009D01C8"/>
    <w:rsid w:val="009E3956"/>
    <w:rsid w:val="00A025DC"/>
    <w:rsid w:val="00A05EAD"/>
    <w:rsid w:val="00A06B23"/>
    <w:rsid w:val="00A06C53"/>
    <w:rsid w:val="00A13BC1"/>
    <w:rsid w:val="00A174E5"/>
    <w:rsid w:val="00A17734"/>
    <w:rsid w:val="00A258B6"/>
    <w:rsid w:val="00A350C2"/>
    <w:rsid w:val="00A3593F"/>
    <w:rsid w:val="00A35D15"/>
    <w:rsid w:val="00A3663B"/>
    <w:rsid w:val="00A401B4"/>
    <w:rsid w:val="00A5019A"/>
    <w:rsid w:val="00A50C5E"/>
    <w:rsid w:val="00A5614E"/>
    <w:rsid w:val="00A566A8"/>
    <w:rsid w:val="00A60382"/>
    <w:rsid w:val="00A62313"/>
    <w:rsid w:val="00A62538"/>
    <w:rsid w:val="00A65BF3"/>
    <w:rsid w:val="00A718F6"/>
    <w:rsid w:val="00A841E9"/>
    <w:rsid w:val="00A91251"/>
    <w:rsid w:val="00A928B1"/>
    <w:rsid w:val="00A92F2E"/>
    <w:rsid w:val="00A955DC"/>
    <w:rsid w:val="00A964E3"/>
    <w:rsid w:val="00A96889"/>
    <w:rsid w:val="00A97082"/>
    <w:rsid w:val="00AA1578"/>
    <w:rsid w:val="00AA464B"/>
    <w:rsid w:val="00AB00E3"/>
    <w:rsid w:val="00AB5210"/>
    <w:rsid w:val="00AB551E"/>
    <w:rsid w:val="00AB66B7"/>
    <w:rsid w:val="00AD0790"/>
    <w:rsid w:val="00AE228C"/>
    <w:rsid w:val="00AF0371"/>
    <w:rsid w:val="00AF04B6"/>
    <w:rsid w:val="00B0023E"/>
    <w:rsid w:val="00B01787"/>
    <w:rsid w:val="00B13106"/>
    <w:rsid w:val="00B13164"/>
    <w:rsid w:val="00B14F08"/>
    <w:rsid w:val="00B236E6"/>
    <w:rsid w:val="00B308DE"/>
    <w:rsid w:val="00B33524"/>
    <w:rsid w:val="00B3417D"/>
    <w:rsid w:val="00B34CBB"/>
    <w:rsid w:val="00B35B27"/>
    <w:rsid w:val="00B36148"/>
    <w:rsid w:val="00B40245"/>
    <w:rsid w:val="00B4048D"/>
    <w:rsid w:val="00B43A4C"/>
    <w:rsid w:val="00B47A17"/>
    <w:rsid w:val="00B50B0E"/>
    <w:rsid w:val="00B51C13"/>
    <w:rsid w:val="00B53428"/>
    <w:rsid w:val="00B53B70"/>
    <w:rsid w:val="00B57E39"/>
    <w:rsid w:val="00B61DC3"/>
    <w:rsid w:val="00B6309A"/>
    <w:rsid w:val="00B67C3B"/>
    <w:rsid w:val="00B7169F"/>
    <w:rsid w:val="00B71DA8"/>
    <w:rsid w:val="00B82DBB"/>
    <w:rsid w:val="00B83CA5"/>
    <w:rsid w:val="00B843E8"/>
    <w:rsid w:val="00B84B32"/>
    <w:rsid w:val="00B92CA4"/>
    <w:rsid w:val="00B9312D"/>
    <w:rsid w:val="00BA50D8"/>
    <w:rsid w:val="00BB3B17"/>
    <w:rsid w:val="00BB4500"/>
    <w:rsid w:val="00BB5549"/>
    <w:rsid w:val="00BB5D0B"/>
    <w:rsid w:val="00BB7335"/>
    <w:rsid w:val="00BC401F"/>
    <w:rsid w:val="00BC40EA"/>
    <w:rsid w:val="00BC673C"/>
    <w:rsid w:val="00BD0DA9"/>
    <w:rsid w:val="00BE3C2F"/>
    <w:rsid w:val="00BE7285"/>
    <w:rsid w:val="00BE7A76"/>
    <w:rsid w:val="00BF20E6"/>
    <w:rsid w:val="00BF4A3C"/>
    <w:rsid w:val="00BF4D0D"/>
    <w:rsid w:val="00C00EA5"/>
    <w:rsid w:val="00C00FD7"/>
    <w:rsid w:val="00C11D73"/>
    <w:rsid w:val="00C141AC"/>
    <w:rsid w:val="00C147A9"/>
    <w:rsid w:val="00C14D1B"/>
    <w:rsid w:val="00C15C1C"/>
    <w:rsid w:val="00C164B1"/>
    <w:rsid w:val="00C17108"/>
    <w:rsid w:val="00C2297C"/>
    <w:rsid w:val="00C32DF8"/>
    <w:rsid w:val="00C330F3"/>
    <w:rsid w:val="00C40482"/>
    <w:rsid w:val="00C4616E"/>
    <w:rsid w:val="00C46E6F"/>
    <w:rsid w:val="00C563D8"/>
    <w:rsid w:val="00C64AAE"/>
    <w:rsid w:val="00C76F4C"/>
    <w:rsid w:val="00C77C06"/>
    <w:rsid w:val="00C823A9"/>
    <w:rsid w:val="00C868DD"/>
    <w:rsid w:val="00C93F3A"/>
    <w:rsid w:val="00C95F6E"/>
    <w:rsid w:val="00CA0BCB"/>
    <w:rsid w:val="00CA2989"/>
    <w:rsid w:val="00CB186D"/>
    <w:rsid w:val="00CB1D8B"/>
    <w:rsid w:val="00CB3406"/>
    <w:rsid w:val="00CC0308"/>
    <w:rsid w:val="00CC5107"/>
    <w:rsid w:val="00CD003D"/>
    <w:rsid w:val="00CD3CF1"/>
    <w:rsid w:val="00CE2F6D"/>
    <w:rsid w:val="00CE3D9B"/>
    <w:rsid w:val="00CE44B6"/>
    <w:rsid w:val="00CE60E2"/>
    <w:rsid w:val="00CE65D8"/>
    <w:rsid w:val="00CF1D2C"/>
    <w:rsid w:val="00CF234E"/>
    <w:rsid w:val="00D12CAB"/>
    <w:rsid w:val="00D16203"/>
    <w:rsid w:val="00D200EC"/>
    <w:rsid w:val="00D23994"/>
    <w:rsid w:val="00D42280"/>
    <w:rsid w:val="00D422C0"/>
    <w:rsid w:val="00D474D5"/>
    <w:rsid w:val="00D50E30"/>
    <w:rsid w:val="00D53AC4"/>
    <w:rsid w:val="00D60903"/>
    <w:rsid w:val="00D60B0B"/>
    <w:rsid w:val="00D629BF"/>
    <w:rsid w:val="00D6332B"/>
    <w:rsid w:val="00D64789"/>
    <w:rsid w:val="00D74B0A"/>
    <w:rsid w:val="00D8272A"/>
    <w:rsid w:val="00D82FDF"/>
    <w:rsid w:val="00D84811"/>
    <w:rsid w:val="00D87A03"/>
    <w:rsid w:val="00D91171"/>
    <w:rsid w:val="00DA008B"/>
    <w:rsid w:val="00DB4EBF"/>
    <w:rsid w:val="00DB615A"/>
    <w:rsid w:val="00DC10B3"/>
    <w:rsid w:val="00DC177E"/>
    <w:rsid w:val="00DC4D85"/>
    <w:rsid w:val="00DC5C5F"/>
    <w:rsid w:val="00DC7146"/>
    <w:rsid w:val="00DD1984"/>
    <w:rsid w:val="00DD214F"/>
    <w:rsid w:val="00DD2A6E"/>
    <w:rsid w:val="00DD3BD2"/>
    <w:rsid w:val="00DF4FE4"/>
    <w:rsid w:val="00DF6CC5"/>
    <w:rsid w:val="00E010E6"/>
    <w:rsid w:val="00E13E8E"/>
    <w:rsid w:val="00E17131"/>
    <w:rsid w:val="00E2051A"/>
    <w:rsid w:val="00E245C2"/>
    <w:rsid w:val="00E3382F"/>
    <w:rsid w:val="00E33FA5"/>
    <w:rsid w:val="00E3438E"/>
    <w:rsid w:val="00E377D9"/>
    <w:rsid w:val="00E453AF"/>
    <w:rsid w:val="00E62552"/>
    <w:rsid w:val="00E659EC"/>
    <w:rsid w:val="00E70E41"/>
    <w:rsid w:val="00E722D6"/>
    <w:rsid w:val="00E8453A"/>
    <w:rsid w:val="00E93684"/>
    <w:rsid w:val="00E94056"/>
    <w:rsid w:val="00EA1197"/>
    <w:rsid w:val="00EB37B0"/>
    <w:rsid w:val="00EC4468"/>
    <w:rsid w:val="00EC6236"/>
    <w:rsid w:val="00EC67DA"/>
    <w:rsid w:val="00ED1320"/>
    <w:rsid w:val="00ED17DC"/>
    <w:rsid w:val="00ED2E1B"/>
    <w:rsid w:val="00ED3B65"/>
    <w:rsid w:val="00ED3E6D"/>
    <w:rsid w:val="00ED798A"/>
    <w:rsid w:val="00EE74A5"/>
    <w:rsid w:val="00EF0C9F"/>
    <w:rsid w:val="00EF1506"/>
    <w:rsid w:val="00EF1D96"/>
    <w:rsid w:val="00EF687F"/>
    <w:rsid w:val="00F00C7E"/>
    <w:rsid w:val="00F10142"/>
    <w:rsid w:val="00F1385D"/>
    <w:rsid w:val="00F17254"/>
    <w:rsid w:val="00F175A2"/>
    <w:rsid w:val="00F1777C"/>
    <w:rsid w:val="00F21DF8"/>
    <w:rsid w:val="00F22866"/>
    <w:rsid w:val="00F247A9"/>
    <w:rsid w:val="00F32651"/>
    <w:rsid w:val="00F36869"/>
    <w:rsid w:val="00F446E8"/>
    <w:rsid w:val="00F46143"/>
    <w:rsid w:val="00F65A4C"/>
    <w:rsid w:val="00F763C0"/>
    <w:rsid w:val="00F776B9"/>
    <w:rsid w:val="00F81F73"/>
    <w:rsid w:val="00F82D57"/>
    <w:rsid w:val="00F85C7E"/>
    <w:rsid w:val="00F90BF0"/>
    <w:rsid w:val="00F945E1"/>
    <w:rsid w:val="00F967A8"/>
    <w:rsid w:val="00F97C85"/>
    <w:rsid w:val="00FA13D1"/>
    <w:rsid w:val="00FA1DDB"/>
    <w:rsid w:val="00FA6D52"/>
    <w:rsid w:val="00FB3545"/>
    <w:rsid w:val="00FB7887"/>
    <w:rsid w:val="00FC593E"/>
    <w:rsid w:val="00FD3DF7"/>
    <w:rsid w:val="00FD69F8"/>
    <w:rsid w:val="00FE4301"/>
    <w:rsid w:val="00FE6058"/>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6BA12E1D-4663-4D29-A310-8EA7EAB16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iPriority="0" w:unhideWhenUsed="1" w:qFormat="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EA0"/>
    <w:rPr>
      <w:sz w:val="24"/>
      <w:szCs w:val="24"/>
      <w:lang w:val="en-US" w:eastAsia="en-US"/>
    </w:rPr>
  </w:style>
  <w:style w:type="paragraph" w:styleId="Heading1">
    <w:name w:val="heading 1"/>
    <w:basedOn w:val="Normal"/>
    <w:next w:val="Normal"/>
    <w:link w:val="Heading1Char"/>
    <w:uiPriority w:val="99"/>
    <w:qFormat/>
    <w:rsid w:val="00CF234E"/>
    <w:pPr>
      <w:keepNext/>
      <w:outlineLvl w:val="0"/>
    </w:pPr>
    <w:rPr>
      <w:b/>
      <w:bCs/>
    </w:rPr>
  </w:style>
  <w:style w:type="paragraph" w:styleId="Heading2">
    <w:name w:val="heading 2"/>
    <w:basedOn w:val="Normal"/>
    <w:next w:val="Normal"/>
    <w:link w:val="Heading2Char"/>
    <w:uiPriority w:val="99"/>
    <w:qFormat/>
    <w:locked/>
    <w:rsid w:val="00BB5D0B"/>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locked/>
    <w:rsid w:val="00BB5D0B"/>
    <w:pPr>
      <w:keepNext/>
      <w:spacing w:before="240" w:after="60"/>
      <w:outlineLvl w:val="2"/>
    </w:pPr>
    <w:rPr>
      <w:rFonts w:ascii="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3A33"/>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BB5D0B"/>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BB5D0B"/>
    <w:rPr>
      <w:rFonts w:ascii="Cambria" w:hAnsi="Cambria" w:cs="Cambria"/>
      <w:b/>
      <w:bCs/>
      <w:sz w:val="26"/>
      <w:szCs w:val="26"/>
    </w:rPr>
  </w:style>
  <w:style w:type="paragraph" w:styleId="ListParagraph">
    <w:name w:val="List Paragraph"/>
    <w:basedOn w:val="Normal"/>
    <w:uiPriority w:val="34"/>
    <w:qFormat/>
    <w:rsid w:val="00DC7146"/>
    <w:pPr>
      <w:ind w:left="720"/>
    </w:pPr>
  </w:style>
  <w:style w:type="paragraph" w:styleId="BodyText">
    <w:name w:val="Body Text"/>
    <w:basedOn w:val="Normal"/>
    <w:link w:val="BodyTextChar"/>
    <w:uiPriority w:val="99"/>
    <w:rsid w:val="00074134"/>
    <w:pPr>
      <w:spacing w:before="100" w:beforeAutospacing="1" w:after="100" w:afterAutospacing="1"/>
    </w:pPr>
    <w:rPr>
      <w:rFonts w:ascii="Arial" w:hAnsi="Arial" w:cs="Arial"/>
      <w:color w:val="000000"/>
      <w:sz w:val="20"/>
      <w:szCs w:val="20"/>
    </w:rPr>
  </w:style>
  <w:style w:type="character" w:customStyle="1" w:styleId="BodyTextChar">
    <w:name w:val="Body Text Char"/>
    <w:basedOn w:val="DefaultParagraphFont"/>
    <w:link w:val="BodyText"/>
    <w:uiPriority w:val="99"/>
    <w:semiHidden/>
    <w:locked/>
    <w:rsid w:val="00743A33"/>
    <w:rPr>
      <w:sz w:val="24"/>
      <w:szCs w:val="24"/>
    </w:rPr>
  </w:style>
  <w:style w:type="character" w:styleId="Hyperlink">
    <w:name w:val="Hyperlink"/>
    <w:basedOn w:val="DefaultParagraphFont"/>
    <w:uiPriority w:val="99"/>
    <w:rsid w:val="00DC5C5F"/>
    <w:rPr>
      <w:color w:val="0000FF"/>
      <w:u w:val="single"/>
    </w:rPr>
  </w:style>
  <w:style w:type="paragraph" w:styleId="Header">
    <w:name w:val="header"/>
    <w:basedOn w:val="Normal"/>
    <w:link w:val="HeaderChar"/>
    <w:uiPriority w:val="99"/>
    <w:rsid w:val="00017BC9"/>
    <w:pPr>
      <w:tabs>
        <w:tab w:val="center" w:pos="4153"/>
        <w:tab w:val="right" w:pos="8306"/>
      </w:tabs>
    </w:pPr>
  </w:style>
  <w:style w:type="character" w:customStyle="1" w:styleId="HeaderChar">
    <w:name w:val="Header Char"/>
    <w:basedOn w:val="DefaultParagraphFont"/>
    <w:link w:val="Header"/>
    <w:uiPriority w:val="99"/>
    <w:semiHidden/>
    <w:locked/>
    <w:rsid w:val="00743A33"/>
    <w:rPr>
      <w:sz w:val="24"/>
      <w:szCs w:val="24"/>
    </w:rPr>
  </w:style>
  <w:style w:type="paragraph" w:styleId="Footer">
    <w:name w:val="footer"/>
    <w:basedOn w:val="Normal"/>
    <w:link w:val="FooterChar"/>
    <w:uiPriority w:val="99"/>
    <w:rsid w:val="00017BC9"/>
    <w:pPr>
      <w:tabs>
        <w:tab w:val="center" w:pos="4153"/>
        <w:tab w:val="right" w:pos="8306"/>
      </w:tabs>
    </w:pPr>
  </w:style>
  <w:style w:type="character" w:customStyle="1" w:styleId="FooterChar">
    <w:name w:val="Footer Char"/>
    <w:basedOn w:val="DefaultParagraphFont"/>
    <w:link w:val="Footer"/>
    <w:uiPriority w:val="99"/>
    <w:semiHidden/>
    <w:locked/>
    <w:rsid w:val="00743A33"/>
    <w:rPr>
      <w:sz w:val="24"/>
      <w:szCs w:val="24"/>
    </w:rPr>
  </w:style>
  <w:style w:type="character" w:styleId="PageNumber">
    <w:name w:val="page number"/>
    <w:basedOn w:val="DefaultParagraphFont"/>
    <w:uiPriority w:val="99"/>
    <w:rsid w:val="00017BC9"/>
  </w:style>
  <w:style w:type="paragraph" w:styleId="BalloonText">
    <w:name w:val="Balloon Text"/>
    <w:basedOn w:val="Normal"/>
    <w:link w:val="BalloonTextChar"/>
    <w:uiPriority w:val="99"/>
    <w:semiHidden/>
    <w:rsid w:val="00CC030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3A33"/>
    <w:rPr>
      <w:sz w:val="2"/>
      <w:szCs w:val="2"/>
    </w:rPr>
  </w:style>
  <w:style w:type="paragraph" w:styleId="NormalWeb">
    <w:name w:val="Normal (Web)"/>
    <w:basedOn w:val="Normal"/>
    <w:uiPriority w:val="99"/>
    <w:rsid w:val="00D53AC4"/>
    <w:pPr>
      <w:spacing w:after="120"/>
    </w:pPr>
    <w:rPr>
      <w:lang w:val="en-AU" w:eastAsia="en-AU"/>
    </w:rPr>
  </w:style>
  <w:style w:type="character" w:styleId="CommentReference">
    <w:name w:val="annotation reference"/>
    <w:basedOn w:val="DefaultParagraphFont"/>
    <w:uiPriority w:val="99"/>
    <w:semiHidden/>
    <w:rsid w:val="00F967A8"/>
    <w:rPr>
      <w:sz w:val="16"/>
      <w:szCs w:val="16"/>
    </w:rPr>
  </w:style>
  <w:style w:type="paragraph" w:styleId="CommentText">
    <w:name w:val="annotation text"/>
    <w:basedOn w:val="Normal"/>
    <w:link w:val="CommentTextChar"/>
    <w:uiPriority w:val="99"/>
    <w:semiHidden/>
    <w:rsid w:val="00F967A8"/>
    <w:rPr>
      <w:sz w:val="20"/>
      <w:szCs w:val="20"/>
    </w:rPr>
  </w:style>
  <w:style w:type="character" w:customStyle="1" w:styleId="CommentTextChar">
    <w:name w:val="Comment Text Char"/>
    <w:basedOn w:val="DefaultParagraphFont"/>
    <w:link w:val="CommentText"/>
    <w:uiPriority w:val="99"/>
    <w:locked/>
    <w:rsid w:val="00F967A8"/>
    <w:rPr>
      <w:lang w:val="en-US" w:eastAsia="en-US"/>
    </w:rPr>
  </w:style>
  <w:style w:type="character" w:styleId="Emphasis">
    <w:name w:val="Emphasis"/>
    <w:basedOn w:val="DefaultParagraphFont"/>
    <w:uiPriority w:val="20"/>
    <w:qFormat/>
    <w:locked/>
    <w:rsid w:val="00BB5D0B"/>
    <w:rPr>
      <w:i/>
      <w:iCs/>
    </w:rPr>
  </w:style>
  <w:style w:type="character" w:styleId="FollowedHyperlink">
    <w:name w:val="FollowedHyperlink"/>
    <w:basedOn w:val="DefaultParagraphFont"/>
    <w:uiPriority w:val="99"/>
    <w:semiHidden/>
    <w:rsid w:val="00F10142"/>
    <w:rPr>
      <w:color w:val="800080"/>
      <w:u w:val="single"/>
    </w:rPr>
  </w:style>
  <w:style w:type="character" w:styleId="Strong">
    <w:name w:val="Strong"/>
    <w:basedOn w:val="DefaultParagraphFont"/>
    <w:uiPriority w:val="99"/>
    <w:qFormat/>
    <w:locked/>
    <w:rsid w:val="00020481"/>
    <w:rPr>
      <w:b/>
      <w:bCs/>
    </w:rPr>
  </w:style>
  <w:style w:type="paragraph" w:styleId="CommentSubject">
    <w:name w:val="annotation subject"/>
    <w:basedOn w:val="CommentText"/>
    <w:next w:val="CommentText"/>
    <w:link w:val="CommentSubjectChar"/>
    <w:uiPriority w:val="99"/>
    <w:semiHidden/>
    <w:unhideWhenUsed/>
    <w:rsid w:val="004D144B"/>
    <w:rPr>
      <w:b/>
      <w:bCs/>
    </w:rPr>
  </w:style>
  <w:style w:type="character" w:customStyle="1" w:styleId="CommentSubjectChar">
    <w:name w:val="Comment Subject Char"/>
    <w:basedOn w:val="CommentTextChar"/>
    <w:link w:val="CommentSubject"/>
    <w:uiPriority w:val="99"/>
    <w:semiHidden/>
    <w:rsid w:val="004D144B"/>
    <w:rPr>
      <w:b/>
      <w:bCs/>
      <w:sz w:val="20"/>
      <w:szCs w:val="20"/>
      <w:lang w:val="en-US" w:eastAsia="en-US"/>
    </w:rPr>
  </w:style>
  <w:style w:type="paragraph" w:styleId="Revision">
    <w:name w:val="Revision"/>
    <w:hidden/>
    <w:uiPriority w:val="99"/>
    <w:semiHidden/>
    <w:rsid w:val="003947D2"/>
    <w:rPr>
      <w:sz w:val="24"/>
      <w:szCs w:val="24"/>
      <w:lang w:val="en-US" w:eastAsia="en-US"/>
    </w:rPr>
  </w:style>
  <w:style w:type="paragraph" w:styleId="Title">
    <w:name w:val="Title"/>
    <w:basedOn w:val="Normal"/>
    <w:next w:val="Normal"/>
    <w:link w:val="TitleChar"/>
    <w:qFormat/>
    <w:locked/>
    <w:rsid w:val="00DF4F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F4FE4"/>
    <w:rPr>
      <w:rFonts w:asciiTheme="majorHAnsi" w:eastAsiaTheme="majorEastAsia" w:hAnsiTheme="majorHAnsi" w:cstheme="majorBidi"/>
      <w:color w:val="17365D" w:themeColor="text2" w:themeShade="BF"/>
      <w:spacing w:val="5"/>
      <w:kern w:val="28"/>
      <w:sz w:val="52"/>
      <w:szCs w:val="52"/>
      <w:lang w:val="en-US" w:eastAsia="en-US"/>
    </w:rPr>
  </w:style>
  <w:style w:type="paragraph" w:styleId="NoSpacing">
    <w:name w:val="No Spacing"/>
    <w:uiPriority w:val="1"/>
    <w:qFormat/>
    <w:rsid w:val="00F00C7E"/>
    <w:rPr>
      <w:sz w:val="24"/>
      <w:szCs w:val="24"/>
      <w:lang w:val="en-US" w:eastAsia="en-US"/>
    </w:rPr>
  </w:style>
  <w:style w:type="paragraph" w:styleId="FootnoteText">
    <w:name w:val="footnote text"/>
    <w:basedOn w:val="Normal"/>
    <w:link w:val="FootnoteTextChar"/>
    <w:uiPriority w:val="99"/>
    <w:semiHidden/>
    <w:unhideWhenUsed/>
    <w:rsid w:val="00F81F73"/>
    <w:rPr>
      <w:sz w:val="20"/>
      <w:szCs w:val="20"/>
    </w:rPr>
  </w:style>
  <w:style w:type="character" w:customStyle="1" w:styleId="FootnoteTextChar">
    <w:name w:val="Footnote Text Char"/>
    <w:basedOn w:val="DefaultParagraphFont"/>
    <w:link w:val="FootnoteText"/>
    <w:uiPriority w:val="99"/>
    <w:semiHidden/>
    <w:rsid w:val="00F81F73"/>
    <w:rPr>
      <w:sz w:val="20"/>
      <w:szCs w:val="20"/>
      <w:lang w:val="en-US" w:eastAsia="en-US"/>
    </w:rPr>
  </w:style>
  <w:style w:type="character" w:styleId="FootnoteReference">
    <w:name w:val="footnote reference"/>
    <w:basedOn w:val="DefaultParagraphFont"/>
    <w:uiPriority w:val="99"/>
    <w:semiHidden/>
    <w:unhideWhenUsed/>
    <w:rsid w:val="00F81F73"/>
    <w:rPr>
      <w:vertAlign w:val="superscript"/>
    </w:rPr>
  </w:style>
  <w:style w:type="character" w:customStyle="1" w:styleId="textexposedhide">
    <w:name w:val="text_exposed_hide"/>
    <w:basedOn w:val="DefaultParagraphFont"/>
    <w:rsid w:val="00450755"/>
  </w:style>
  <w:style w:type="character" w:customStyle="1" w:styleId="textexposedshow">
    <w:name w:val="text_exposed_show"/>
    <w:basedOn w:val="DefaultParagraphFont"/>
    <w:rsid w:val="00450755"/>
  </w:style>
  <w:style w:type="character" w:customStyle="1" w:styleId="dates4">
    <w:name w:val="dates4"/>
    <w:basedOn w:val="DefaultParagraphFont"/>
    <w:rsid w:val="007F7DF5"/>
    <w:rPr>
      <w:vanish w:val="0"/>
      <w:webHidden w:val="0"/>
      <w:color w:val="0A0A9A"/>
      <w:sz w:val="24"/>
      <w:szCs w:val="24"/>
      <w:specVanish w:val="0"/>
    </w:rPr>
  </w:style>
  <w:style w:type="paragraph" w:customStyle="1" w:styleId="Address">
    <w:name w:val="Address"/>
    <w:basedOn w:val="Normal"/>
    <w:qFormat/>
    <w:rsid w:val="00C40482"/>
    <w:pPr>
      <w:spacing w:line="276" w:lineRule="auto"/>
    </w:pPr>
    <w:rPr>
      <w:rFonts w:asciiTheme="minorHAnsi" w:hAnsiTheme="minorHAnsi"/>
    </w:rPr>
  </w:style>
  <w:style w:type="paragraph" w:styleId="Salutation">
    <w:name w:val="Salutation"/>
    <w:basedOn w:val="Normal"/>
    <w:next w:val="Normal"/>
    <w:link w:val="SalutationChar"/>
    <w:qFormat/>
    <w:rsid w:val="00C40482"/>
    <w:pPr>
      <w:spacing w:before="480" w:after="240" w:line="276" w:lineRule="auto"/>
    </w:pPr>
    <w:rPr>
      <w:rFonts w:asciiTheme="minorHAnsi" w:hAnsiTheme="minorHAnsi"/>
    </w:rPr>
  </w:style>
  <w:style w:type="character" w:customStyle="1" w:styleId="SalutationChar">
    <w:name w:val="Salutation Char"/>
    <w:basedOn w:val="DefaultParagraphFont"/>
    <w:link w:val="Salutation"/>
    <w:rsid w:val="00C40482"/>
    <w:rPr>
      <w:rFonts w:asciiTheme="minorHAnsi" w:hAnsiTheme="minorHAnsi"/>
      <w:sz w:val="24"/>
      <w:szCs w:val="24"/>
      <w:lang w:val="en-US" w:eastAsia="en-US"/>
    </w:rPr>
  </w:style>
  <w:style w:type="paragraph" w:styleId="Signature">
    <w:name w:val="Signature"/>
    <w:basedOn w:val="Normal"/>
    <w:link w:val="SignatureChar"/>
    <w:qFormat/>
    <w:rsid w:val="00C40482"/>
    <w:pPr>
      <w:spacing w:line="276" w:lineRule="auto"/>
    </w:pPr>
    <w:rPr>
      <w:rFonts w:asciiTheme="minorHAnsi" w:hAnsiTheme="minorHAnsi"/>
    </w:rPr>
  </w:style>
  <w:style w:type="character" w:customStyle="1" w:styleId="SignatureChar">
    <w:name w:val="Signature Char"/>
    <w:basedOn w:val="DefaultParagraphFont"/>
    <w:link w:val="Signature"/>
    <w:rsid w:val="00C40482"/>
    <w:rPr>
      <w:rFonts w:asciiTheme="minorHAnsi" w:hAnsiTheme="minorHAns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42924">
      <w:bodyDiv w:val="1"/>
      <w:marLeft w:val="0"/>
      <w:marRight w:val="0"/>
      <w:marTop w:val="0"/>
      <w:marBottom w:val="0"/>
      <w:divBdr>
        <w:top w:val="none" w:sz="0" w:space="0" w:color="auto"/>
        <w:left w:val="none" w:sz="0" w:space="0" w:color="auto"/>
        <w:bottom w:val="none" w:sz="0" w:space="0" w:color="auto"/>
        <w:right w:val="none" w:sz="0" w:space="0" w:color="auto"/>
      </w:divBdr>
    </w:div>
    <w:div w:id="119956526">
      <w:bodyDiv w:val="1"/>
      <w:marLeft w:val="0"/>
      <w:marRight w:val="0"/>
      <w:marTop w:val="0"/>
      <w:marBottom w:val="0"/>
      <w:divBdr>
        <w:top w:val="none" w:sz="0" w:space="0" w:color="auto"/>
        <w:left w:val="none" w:sz="0" w:space="0" w:color="auto"/>
        <w:bottom w:val="none" w:sz="0" w:space="0" w:color="auto"/>
        <w:right w:val="none" w:sz="0" w:space="0" w:color="auto"/>
      </w:divBdr>
      <w:divsChild>
        <w:div w:id="1964771909">
          <w:marLeft w:val="0"/>
          <w:marRight w:val="0"/>
          <w:marTop w:val="0"/>
          <w:marBottom w:val="0"/>
          <w:divBdr>
            <w:top w:val="none" w:sz="0" w:space="0" w:color="auto"/>
            <w:left w:val="none" w:sz="0" w:space="0" w:color="auto"/>
            <w:bottom w:val="none" w:sz="0" w:space="0" w:color="auto"/>
            <w:right w:val="none" w:sz="0" w:space="0" w:color="auto"/>
          </w:divBdr>
          <w:divsChild>
            <w:div w:id="1022051002">
              <w:marLeft w:val="0"/>
              <w:marRight w:val="0"/>
              <w:marTop w:val="0"/>
              <w:marBottom w:val="0"/>
              <w:divBdr>
                <w:top w:val="none" w:sz="0" w:space="0" w:color="auto"/>
                <w:left w:val="none" w:sz="0" w:space="0" w:color="auto"/>
                <w:bottom w:val="none" w:sz="0" w:space="0" w:color="auto"/>
                <w:right w:val="none" w:sz="0" w:space="0" w:color="auto"/>
              </w:divBdr>
              <w:divsChild>
                <w:div w:id="1552963975">
                  <w:marLeft w:val="0"/>
                  <w:marRight w:val="0"/>
                  <w:marTop w:val="0"/>
                  <w:marBottom w:val="0"/>
                  <w:divBdr>
                    <w:top w:val="none" w:sz="0" w:space="0" w:color="auto"/>
                    <w:left w:val="none" w:sz="0" w:space="0" w:color="auto"/>
                    <w:bottom w:val="none" w:sz="0" w:space="0" w:color="auto"/>
                    <w:right w:val="none" w:sz="0" w:space="0" w:color="auto"/>
                  </w:divBdr>
                  <w:divsChild>
                    <w:div w:id="1463428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129252">
                          <w:marLeft w:val="0"/>
                          <w:marRight w:val="0"/>
                          <w:marTop w:val="0"/>
                          <w:marBottom w:val="0"/>
                          <w:divBdr>
                            <w:top w:val="none" w:sz="0" w:space="0" w:color="auto"/>
                            <w:left w:val="none" w:sz="0" w:space="0" w:color="auto"/>
                            <w:bottom w:val="none" w:sz="0" w:space="0" w:color="auto"/>
                            <w:right w:val="none" w:sz="0" w:space="0" w:color="auto"/>
                          </w:divBdr>
                          <w:divsChild>
                            <w:div w:id="1418601807">
                              <w:marLeft w:val="0"/>
                              <w:marRight w:val="0"/>
                              <w:marTop w:val="0"/>
                              <w:marBottom w:val="0"/>
                              <w:divBdr>
                                <w:top w:val="none" w:sz="0" w:space="0" w:color="auto"/>
                                <w:left w:val="none" w:sz="0" w:space="0" w:color="auto"/>
                                <w:bottom w:val="none" w:sz="0" w:space="0" w:color="auto"/>
                                <w:right w:val="none" w:sz="0" w:space="0" w:color="auto"/>
                              </w:divBdr>
                              <w:divsChild>
                                <w:div w:id="1128355191">
                                  <w:marLeft w:val="0"/>
                                  <w:marRight w:val="0"/>
                                  <w:marTop w:val="0"/>
                                  <w:marBottom w:val="0"/>
                                  <w:divBdr>
                                    <w:top w:val="none" w:sz="0" w:space="0" w:color="auto"/>
                                    <w:left w:val="none" w:sz="0" w:space="0" w:color="auto"/>
                                    <w:bottom w:val="none" w:sz="0" w:space="0" w:color="auto"/>
                                    <w:right w:val="none" w:sz="0" w:space="0" w:color="auto"/>
                                  </w:divBdr>
                                  <w:divsChild>
                                    <w:div w:id="1478759150">
                                      <w:marLeft w:val="0"/>
                                      <w:marRight w:val="0"/>
                                      <w:marTop w:val="0"/>
                                      <w:marBottom w:val="0"/>
                                      <w:divBdr>
                                        <w:top w:val="none" w:sz="0" w:space="0" w:color="auto"/>
                                        <w:left w:val="none" w:sz="0" w:space="0" w:color="auto"/>
                                        <w:bottom w:val="none" w:sz="0" w:space="0" w:color="auto"/>
                                        <w:right w:val="none" w:sz="0" w:space="0" w:color="auto"/>
                                      </w:divBdr>
                                      <w:divsChild>
                                        <w:div w:id="1875385608">
                                          <w:marLeft w:val="0"/>
                                          <w:marRight w:val="0"/>
                                          <w:marTop w:val="0"/>
                                          <w:marBottom w:val="0"/>
                                          <w:divBdr>
                                            <w:top w:val="none" w:sz="0" w:space="0" w:color="auto"/>
                                            <w:left w:val="none" w:sz="0" w:space="0" w:color="auto"/>
                                            <w:bottom w:val="none" w:sz="0" w:space="0" w:color="auto"/>
                                            <w:right w:val="none" w:sz="0" w:space="0" w:color="auto"/>
                                          </w:divBdr>
                                          <w:divsChild>
                                            <w:div w:id="1398014035">
                                              <w:marLeft w:val="0"/>
                                              <w:marRight w:val="0"/>
                                              <w:marTop w:val="0"/>
                                              <w:marBottom w:val="0"/>
                                              <w:divBdr>
                                                <w:top w:val="none" w:sz="0" w:space="0" w:color="auto"/>
                                                <w:left w:val="none" w:sz="0" w:space="0" w:color="auto"/>
                                                <w:bottom w:val="none" w:sz="0" w:space="0" w:color="auto"/>
                                                <w:right w:val="none" w:sz="0" w:space="0" w:color="auto"/>
                                              </w:divBdr>
                                              <w:divsChild>
                                                <w:div w:id="224948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438074">
                                                      <w:marLeft w:val="0"/>
                                                      <w:marRight w:val="0"/>
                                                      <w:marTop w:val="0"/>
                                                      <w:marBottom w:val="0"/>
                                                      <w:divBdr>
                                                        <w:top w:val="none" w:sz="0" w:space="0" w:color="auto"/>
                                                        <w:left w:val="none" w:sz="0" w:space="0" w:color="auto"/>
                                                        <w:bottom w:val="none" w:sz="0" w:space="0" w:color="auto"/>
                                                        <w:right w:val="none" w:sz="0" w:space="0" w:color="auto"/>
                                                      </w:divBdr>
                                                      <w:divsChild>
                                                        <w:div w:id="172579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692290">
      <w:bodyDiv w:val="1"/>
      <w:marLeft w:val="0"/>
      <w:marRight w:val="0"/>
      <w:marTop w:val="0"/>
      <w:marBottom w:val="0"/>
      <w:divBdr>
        <w:top w:val="none" w:sz="0" w:space="0" w:color="auto"/>
        <w:left w:val="none" w:sz="0" w:space="0" w:color="auto"/>
        <w:bottom w:val="none" w:sz="0" w:space="0" w:color="auto"/>
        <w:right w:val="none" w:sz="0" w:space="0" w:color="auto"/>
      </w:divBdr>
    </w:div>
    <w:div w:id="236399820">
      <w:bodyDiv w:val="1"/>
      <w:marLeft w:val="0"/>
      <w:marRight w:val="0"/>
      <w:marTop w:val="0"/>
      <w:marBottom w:val="0"/>
      <w:divBdr>
        <w:top w:val="none" w:sz="0" w:space="0" w:color="auto"/>
        <w:left w:val="none" w:sz="0" w:space="0" w:color="auto"/>
        <w:bottom w:val="none" w:sz="0" w:space="0" w:color="auto"/>
        <w:right w:val="none" w:sz="0" w:space="0" w:color="auto"/>
      </w:divBdr>
    </w:div>
    <w:div w:id="261451312">
      <w:bodyDiv w:val="1"/>
      <w:marLeft w:val="0"/>
      <w:marRight w:val="0"/>
      <w:marTop w:val="0"/>
      <w:marBottom w:val="0"/>
      <w:divBdr>
        <w:top w:val="none" w:sz="0" w:space="0" w:color="auto"/>
        <w:left w:val="none" w:sz="0" w:space="0" w:color="auto"/>
        <w:bottom w:val="none" w:sz="0" w:space="0" w:color="auto"/>
        <w:right w:val="none" w:sz="0" w:space="0" w:color="auto"/>
      </w:divBdr>
    </w:div>
    <w:div w:id="292056390">
      <w:bodyDiv w:val="1"/>
      <w:marLeft w:val="0"/>
      <w:marRight w:val="0"/>
      <w:marTop w:val="0"/>
      <w:marBottom w:val="0"/>
      <w:divBdr>
        <w:top w:val="none" w:sz="0" w:space="0" w:color="auto"/>
        <w:left w:val="none" w:sz="0" w:space="0" w:color="auto"/>
        <w:bottom w:val="none" w:sz="0" w:space="0" w:color="auto"/>
        <w:right w:val="none" w:sz="0" w:space="0" w:color="auto"/>
      </w:divBdr>
    </w:div>
    <w:div w:id="292752331">
      <w:bodyDiv w:val="1"/>
      <w:marLeft w:val="0"/>
      <w:marRight w:val="0"/>
      <w:marTop w:val="0"/>
      <w:marBottom w:val="0"/>
      <w:divBdr>
        <w:top w:val="none" w:sz="0" w:space="0" w:color="auto"/>
        <w:left w:val="none" w:sz="0" w:space="0" w:color="auto"/>
        <w:bottom w:val="none" w:sz="0" w:space="0" w:color="auto"/>
        <w:right w:val="none" w:sz="0" w:space="0" w:color="auto"/>
      </w:divBdr>
    </w:div>
    <w:div w:id="304311982">
      <w:bodyDiv w:val="1"/>
      <w:marLeft w:val="0"/>
      <w:marRight w:val="0"/>
      <w:marTop w:val="0"/>
      <w:marBottom w:val="0"/>
      <w:divBdr>
        <w:top w:val="none" w:sz="0" w:space="0" w:color="auto"/>
        <w:left w:val="none" w:sz="0" w:space="0" w:color="auto"/>
        <w:bottom w:val="none" w:sz="0" w:space="0" w:color="auto"/>
        <w:right w:val="none" w:sz="0" w:space="0" w:color="auto"/>
      </w:divBdr>
    </w:div>
    <w:div w:id="400249778">
      <w:bodyDiv w:val="1"/>
      <w:marLeft w:val="0"/>
      <w:marRight w:val="0"/>
      <w:marTop w:val="0"/>
      <w:marBottom w:val="0"/>
      <w:divBdr>
        <w:top w:val="none" w:sz="0" w:space="0" w:color="auto"/>
        <w:left w:val="none" w:sz="0" w:space="0" w:color="auto"/>
        <w:bottom w:val="none" w:sz="0" w:space="0" w:color="auto"/>
        <w:right w:val="none" w:sz="0" w:space="0" w:color="auto"/>
      </w:divBdr>
      <w:divsChild>
        <w:div w:id="2026248468">
          <w:marLeft w:val="0"/>
          <w:marRight w:val="0"/>
          <w:marTop w:val="0"/>
          <w:marBottom w:val="0"/>
          <w:divBdr>
            <w:top w:val="none" w:sz="0" w:space="0" w:color="auto"/>
            <w:left w:val="none" w:sz="0" w:space="0" w:color="auto"/>
            <w:bottom w:val="none" w:sz="0" w:space="0" w:color="auto"/>
            <w:right w:val="none" w:sz="0" w:space="0" w:color="auto"/>
          </w:divBdr>
          <w:divsChild>
            <w:div w:id="107285458">
              <w:marLeft w:val="0"/>
              <w:marRight w:val="0"/>
              <w:marTop w:val="0"/>
              <w:marBottom w:val="0"/>
              <w:divBdr>
                <w:top w:val="none" w:sz="0" w:space="0" w:color="auto"/>
                <w:left w:val="none" w:sz="0" w:space="0" w:color="auto"/>
                <w:bottom w:val="none" w:sz="0" w:space="0" w:color="auto"/>
                <w:right w:val="none" w:sz="0" w:space="0" w:color="auto"/>
              </w:divBdr>
              <w:divsChild>
                <w:div w:id="105009421">
                  <w:marLeft w:val="0"/>
                  <w:marRight w:val="0"/>
                  <w:marTop w:val="0"/>
                  <w:marBottom w:val="0"/>
                  <w:divBdr>
                    <w:top w:val="none" w:sz="0" w:space="0" w:color="auto"/>
                    <w:left w:val="none" w:sz="0" w:space="0" w:color="auto"/>
                    <w:bottom w:val="none" w:sz="0" w:space="0" w:color="auto"/>
                    <w:right w:val="none" w:sz="0" w:space="0" w:color="auto"/>
                  </w:divBdr>
                  <w:divsChild>
                    <w:div w:id="1848784166">
                      <w:marLeft w:val="0"/>
                      <w:marRight w:val="0"/>
                      <w:marTop w:val="0"/>
                      <w:marBottom w:val="0"/>
                      <w:divBdr>
                        <w:top w:val="none" w:sz="0" w:space="0" w:color="auto"/>
                        <w:left w:val="none" w:sz="0" w:space="0" w:color="auto"/>
                        <w:bottom w:val="none" w:sz="0" w:space="0" w:color="auto"/>
                        <w:right w:val="none" w:sz="0" w:space="0" w:color="auto"/>
                      </w:divBdr>
                      <w:divsChild>
                        <w:div w:id="553079770">
                          <w:marLeft w:val="0"/>
                          <w:marRight w:val="0"/>
                          <w:marTop w:val="0"/>
                          <w:marBottom w:val="0"/>
                          <w:divBdr>
                            <w:top w:val="none" w:sz="0" w:space="0" w:color="auto"/>
                            <w:left w:val="none" w:sz="0" w:space="0" w:color="auto"/>
                            <w:bottom w:val="none" w:sz="0" w:space="0" w:color="auto"/>
                            <w:right w:val="none" w:sz="0" w:space="0" w:color="auto"/>
                          </w:divBdr>
                          <w:divsChild>
                            <w:div w:id="195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02608">
      <w:bodyDiv w:val="1"/>
      <w:marLeft w:val="0"/>
      <w:marRight w:val="0"/>
      <w:marTop w:val="0"/>
      <w:marBottom w:val="0"/>
      <w:divBdr>
        <w:top w:val="none" w:sz="0" w:space="0" w:color="auto"/>
        <w:left w:val="none" w:sz="0" w:space="0" w:color="auto"/>
        <w:bottom w:val="none" w:sz="0" w:space="0" w:color="auto"/>
        <w:right w:val="none" w:sz="0" w:space="0" w:color="auto"/>
      </w:divBdr>
    </w:div>
    <w:div w:id="552011984">
      <w:bodyDiv w:val="1"/>
      <w:marLeft w:val="0"/>
      <w:marRight w:val="0"/>
      <w:marTop w:val="0"/>
      <w:marBottom w:val="0"/>
      <w:divBdr>
        <w:top w:val="none" w:sz="0" w:space="0" w:color="auto"/>
        <w:left w:val="none" w:sz="0" w:space="0" w:color="auto"/>
        <w:bottom w:val="none" w:sz="0" w:space="0" w:color="auto"/>
        <w:right w:val="none" w:sz="0" w:space="0" w:color="auto"/>
      </w:divBdr>
    </w:div>
    <w:div w:id="553590479">
      <w:bodyDiv w:val="1"/>
      <w:marLeft w:val="0"/>
      <w:marRight w:val="0"/>
      <w:marTop w:val="0"/>
      <w:marBottom w:val="0"/>
      <w:divBdr>
        <w:top w:val="none" w:sz="0" w:space="0" w:color="auto"/>
        <w:left w:val="none" w:sz="0" w:space="0" w:color="auto"/>
        <w:bottom w:val="none" w:sz="0" w:space="0" w:color="auto"/>
        <w:right w:val="none" w:sz="0" w:space="0" w:color="auto"/>
      </w:divBdr>
    </w:div>
    <w:div w:id="606038197">
      <w:bodyDiv w:val="1"/>
      <w:marLeft w:val="0"/>
      <w:marRight w:val="0"/>
      <w:marTop w:val="0"/>
      <w:marBottom w:val="0"/>
      <w:divBdr>
        <w:top w:val="none" w:sz="0" w:space="0" w:color="auto"/>
        <w:left w:val="none" w:sz="0" w:space="0" w:color="auto"/>
        <w:bottom w:val="none" w:sz="0" w:space="0" w:color="auto"/>
        <w:right w:val="none" w:sz="0" w:space="0" w:color="auto"/>
      </w:divBdr>
    </w:div>
    <w:div w:id="646595604">
      <w:bodyDiv w:val="1"/>
      <w:marLeft w:val="0"/>
      <w:marRight w:val="0"/>
      <w:marTop w:val="0"/>
      <w:marBottom w:val="0"/>
      <w:divBdr>
        <w:top w:val="none" w:sz="0" w:space="0" w:color="auto"/>
        <w:left w:val="none" w:sz="0" w:space="0" w:color="auto"/>
        <w:bottom w:val="none" w:sz="0" w:space="0" w:color="auto"/>
        <w:right w:val="none" w:sz="0" w:space="0" w:color="auto"/>
      </w:divBdr>
    </w:div>
    <w:div w:id="694115482">
      <w:bodyDiv w:val="1"/>
      <w:marLeft w:val="0"/>
      <w:marRight w:val="0"/>
      <w:marTop w:val="0"/>
      <w:marBottom w:val="0"/>
      <w:divBdr>
        <w:top w:val="none" w:sz="0" w:space="0" w:color="auto"/>
        <w:left w:val="none" w:sz="0" w:space="0" w:color="auto"/>
        <w:bottom w:val="none" w:sz="0" w:space="0" w:color="auto"/>
        <w:right w:val="none" w:sz="0" w:space="0" w:color="auto"/>
      </w:divBdr>
    </w:div>
    <w:div w:id="709843126">
      <w:bodyDiv w:val="1"/>
      <w:marLeft w:val="0"/>
      <w:marRight w:val="0"/>
      <w:marTop w:val="0"/>
      <w:marBottom w:val="0"/>
      <w:divBdr>
        <w:top w:val="none" w:sz="0" w:space="0" w:color="auto"/>
        <w:left w:val="none" w:sz="0" w:space="0" w:color="auto"/>
        <w:bottom w:val="none" w:sz="0" w:space="0" w:color="auto"/>
        <w:right w:val="none" w:sz="0" w:space="0" w:color="auto"/>
      </w:divBdr>
    </w:div>
    <w:div w:id="750128230">
      <w:bodyDiv w:val="1"/>
      <w:marLeft w:val="0"/>
      <w:marRight w:val="0"/>
      <w:marTop w:val="0"/>
      <w:marBottom w:val="0"/>
      <w:divBdr>
        <w:top w:val="none" w:sz="0" w:space="0" w:color="auto"/>
        <w:left w:val="none" w:sz="0" w:space="0" w:color="auto"/>
        <w:bottom w:val="none" w:sz="0" w:space="0" w:color="auto"/>
        <w:right w:val="none" w:sz="0" w:space="0" w:color="auto"/>
      </w:divBdr>
    </w:div>
    <w:div w:id="756830508">
      <w:marLeft w:val="0"/>
      <w:marRight w:val="0"/>
      <w:marTop w:val="0"/>
      <w:marBottom w:val="0"/>
      <w:divBdr>
        <w:top w:val="none" w:sz="0" w:space="0" w:color="auto"/>
        <w:left w:val="none" w:sz="0" w:space="0" w:color="auto"/>
        <w:bottom w:val="none" w:sz="0" w:space="0" w:color="auto"/>
        <w:right w:val="none" w:sz="0" w:space="0" w:color="auto"/>
      </w:divBdr>
      <w:divsChild>
        <w:div w:id="756830510">
          <w:marLeft w:val="0"/>
          <w:marRight w:val="0"/>
          <w:marTop w:val="0"/>
          <w:marBottom w:val="0"/>
          <w:divBdr>
            <w:top w:val="none" w:sz="0" w:space="0" w:color="auto"/>
            <w:left w:val="none" w:sz="0" w:space="0" w:color="auto"/>
            <w:bottom w:val="none" w:sz="0" w:space="0" w:color="auto"/>
            <w:right w:val="none" w:sz="0" w:space="0" w:color="auto"/>
          </w:divBdr>
          <w:divsChild>
            <w:div w:id="756830515">
              <w:marLeft w:val="0"/>
              <w:marRight w:val="0"/>
              <w:marTop w:val="0"/>
              <w:marBottom w:val="0"/>
              <w:divBdr>
                <w:top w:val="none" w:sz="0" w:space="0" w:color="auto"/>
                <w:left w:val="none" w:sz="0" w:space="0" w:color="auto"/>
                <w:bottom w:val="none" w:sz="0" w:space="0" w:color="auto"/>
                <w:right w:val="none" w:sz="0" w:space="0" w:color="auto"/>
              </w:divBdr>
            </w:div>
            <w:div w:id="756830557">
              <w:marLeft w:val="0"/>
              <w:marRight w:val="0"/>
              <w:marTop w:val="0"/>
              <w:marBottom w:val="0"/>
              <w:divBdr>
                <w:top w:val="none" w:sz="0" w:space="0" w:color="auto"/>
                <w:left w:val="none" w:sz="0" w:space="0" w:color="auto"/>
                <w:bottom w:val="none" w:sz="0" w:space="0" w:color="auto"/>
                <w:right w:val="none" w:sz="0" w:space="0" w:color="auto"/>
              </w:divBdr>
            </w:div>
          </w:divsChild>
        </w:div>
        <w:div w:id="756830513">
          <w:marLeft w:val="0"/>
          <w:marRight w:val="0"/>
          <w:marTop w:val="0"/>
          <w:marBottom w:val="0"/>
          <w:divBdr>
            <w:top w:val="none" w:sz="0" w:space="0" w:color="auto"/>
            <w:left w:val="none" w:sz="0" w:space="0" w:color="auto"/>
            <w:bottom w:val="none" w:sz="0" w:space="0" w:color="auto"/>
            <w:right w:val="none" w:sz="0" w:space="0" w:color="auto"/>
          </w:divBdr>
          <w:divsChild>
            <w:div w:id="756830526">
              <w:marLeft w:val="0"/>
              <w:marRight w:val="0"/>
              <w:marTop w:val="0"/>
              <w:marBottom w:val="0"/>
              <w:divBdr>
                <w:top w:val="none" w:sz="0" w:space="0" w:color="auto"/>
                <w:left w:val="none" w:sz="0" w:space="0" w:color="auto"/>
                <w:bottom w:val="none" w:sz="0" w:space="0" w:color="auto"/>
                <w:right w:val="none" w:sz="0" w:space="0" w:color="auto"/>
              </w:divBdr>
            </w:div>
            <w:div w:id="756830534">
              <w:marLeft w:val="0"/>
              <w:marRight w:val="0"/>
              <w:marTop w:val="0"/>
              <w:marBottom w:val="0"/>
              <w:divBdr>
                <w:top w:val="none" w:sz="0" w:space="0" w:color="auto"/>
                <w:left w:val="none" w:sz="0" w:space="0" w:color="auto"/>
                <w:bottom w:val="none" w:sz="0" w:space="0" w:color="auto"/>
                <w:right w:val="none" w:sz="0" w:space="0" w:color="auto"/>
              </w:divBdr>
            </w:div>
          </w:divsChild>
        </w:div>
        <w:div w:id="756830518">
          <w:marLeft w:val="0"/>
          <w:marRight w:val="0"/>
          <w:marTop w:val="0"/>
          <w:marBottom w:val="0"/>
          <w:divBdr>
            <w:top w:val="none" w:sz="0" w:space="0" w:color="auto"/>
            <w:left w:val="none" w:sz="0" w:space="0" w:color="auto"/>
            <w:bottom w:val="none" w:sz="0" w:space="0" w:color="auto"/>
            <w:right w:val="none" w:sz="0" w:space="0" w:color="auto"/>
          </w:divBdr>
          <w:divsChild>
            <w:div w:id="756830514">
              <w:marLeft w:val="0"/>
              <w:marRight w:val="0"/>
              <w:marTop w:val="0"/>
              <w:marBottom w:val="0"/>
              <w:divBdr>
                <w:top w:val="none" w:sz="0" w:space="0" w:color="auto"/>
                <w:left w:val="none" w:sz="0" w:space="0" w:color="auto"/>
                <w:bottom w:val="none" w:sz="0" w:space="0" w:color="auto"/>
                <w:right w:val="none" w:sz="0" w:space="0" w:color="auto"/>
              </w:divBdr>
            </w:div>
            <w:div w:id="756830527">
              <w:marLeft w:val="0"/>
              <w:marRight w:val="0"/>
              <w:marTop w:val="0"/>
              <w:marBottom w:val="0"/>
              <w:divBdr>
                <w:top w:val="none" w:sz="0" w:space="0" w:color="auto"/>
                <w:left w:val="none" w:sz="0" w:space="0" w:color="auto"/>
                <w:bottom w:val="none" w:sz="0" w:space="0" w:color="auto"/>
                <w:right w:val="none" w:sz="0" w:space="0" w:color="auto"/>
              </w:divBdr>
            </w:div>
          </w:divsChild>
        </w:div>
        <w:div w:id="756830520">
          <w:marLeft w:val="0"/>
          <w:marRight w:val="0"/>
          <w:marTop w:val="0"/>
          <w:marBottom w:val="0"/>
          <w:divBdr>
            <w:top w:val="none" w:sz="0" w:space="0" w:color="auto"/>
            <w:left w:val="none" w:sz="0" w:space="0" w:color="auto"/>
            <w:bottom w:val="none" w:sz="0" w:space="0" w:color="auto"/>
            <w:right w:val="none" w:sz="0" w:space="0" w:color="auto"/>
          </w:divBdr>
          <w:divsChild>
            <w:div w:id="756830528">
              <w:marLeft w:val="0"/>
              <w:marRight w:val="0"/>
              <w:marTop w:val="0"/>
              <w:marBottom w:val="0"/>
              <w:divBdr>
                <w:top w:val="none" w:sz="0" w:space="0" w:color="auto"/>
                <w:left w:val="none" w:sz="0" w:space="0" w:color="auto"/>
                <w:bottom w:val="none" w:sz="0" w:space="0" w:color="auto"/>
                <w:right w:val="none" w:sz="0" w:space="0" w:color="auto"/>
              </w:divBdr>
            </w:div>
            <w:div w:id="756830554">
              <w:marLeft w:val="0"/>
              <w:marRight w:val="0"/>
              <w:marTop w:val="0"/>
              <w:marBottom w:val="0"/>
              <w:divBdr>
                <w:top w:val="none" w:sz="0" w:space="0" w:color="auto"/>
                <w:left w:val="none" w:sz="0" w:space="0" w:color="auto"/>
                <w:bottom w:val="none" w:sz="0" w:space="0" w:color="auto"/>
                <w:right w:val="none" w:sz="0" w:space="0" w:color="auto"/>
              </w:divBdr>
            </w:div>
          </w:divsChild>
        </w:div>
        <w:div w:id="756830521">
          <w:marLeft w:val="0"/>
          <w:marRight w:val="0"/>
          <w:marTop w:val="0"/>
          <w:marBottom w:val="0"/>
          <w:divBdr>
            <w:top w:val="none" w:sz="0" w:space="0" w:color="auto"/>
            <w:left w:val="none" w:sz="0" w:space="0" w:color="auto"/>
            <w:bottom w:val="none" w:sz="0" w:space="0" w:color="auto"/>
            <w:right w:val="none" w:sz="0" w:space="0" w:color="auto"/>
          </w:divBdr>
        </w:div>
        <w:div w:id="756830558">
          <w:marLeft w:val="0"/>
          <w:marRight w:val="0"/>
          <w:marTop w:val="0"/>
          <w:marBottom w:val="0"/>
          <w:divBdr>
            <w:top w:val="none" w:sz="0" w:space="0" w:color="auto"/>
            <w:left w:val="none" w:sz="0" w:space="0" w:color="auto"/>
            <w:bottom w:val="none" w:sz="0" w:space="0" w:color="auto"/>
            <w:right w:val="none" w:sz="0" w:space="0" w:color="auto"/>
          </w:divBdr>
          <w:divsChild>
            <w:div w:id="756830523">
              <w:marLeft w:val="0"/>
              <w:marRight w:val="0"/>
              <w:marTop w:val="0"/>
              <w:marBottom w:val="0"/>
              <w:divBdr>
                <w:top w:val="none" w:sz="0" w:space="0" w:color="auto"/>
                <w:left w:val="none" w:sz="0" w:space="0" w:color="auto"/>
                <w:bottom w:val="none" w:sz="0" w:space="0" w:color="auto"/>
                <w:right w:val="none" w:sz="0" w:space="0" w:color="auto"/>
              </w:divBdr>
            </w:div>
            <w:div w:id="7568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0509">
      <w:marLeft w:val="0"/>
      <w:marRight w:val="0"/>
      <w:marTop w:val="0"/>
      <w:marBottom w:val="0"/>
      <w:divBdr>
        <w:top w:val="none" w:sz="0" w:space="0" w:color="auto"/>
        <w:left w:val="none" w:sz="0" w:space="0" w:color="auto"/>
        <w:bottom w:val="none" w:sz="0" w:space="0" w:color="auto"/>
        <w:right w:val="none" w:sz="0" w:space="0" w:color="auto"/>
      </w:divBdr>
    </w:div>
    <w:div w:id="756830511">
      <w:marLeft w:val="0"/>
      <w:marRight w:val="0"/>
      <w:marTop w:val="0"/>
      <w:marBottom w:val="0"/>
      <w:divBdr>
        <w:top w:val="none" w:sz="0" w:space="0" w:color="auto"/>
        <w:left w:val="none" w:sz="0" w:space="0" w:color="auto"/>
        <w:bottom w:val="none" w:sz="0" w:space="0" w:color="auto"/>
        <w:right w:val="none" w:sz="0" w:space="0" w:color="auto"/>
      </w:divBdr>
    </w:div>
    <w:div w:id="756830512">
      <w:marLeft w:val="0"/>
      <w:marRight w:val="0"/>
      <w:marTop w:val="0"/>
      <w:marBottom w:val="0"/>
      <w:divBdr>
        <w:top w:val="none" w:sz="0" w:space="0" w:color="auto"/>
        <w:left w:val="none" w:sz="0" w:space="0" w:color="auto"/>
        <w:bottom w:val="none" w:sz="0" w:space="0" w:color="auto"/>
        <w:right w:val="none" w:sz="0" w:space="0" w:color="auto"/>
      </w:divBdr>
    </w:div>
    <w:div w:id="756830516">
      <w:marLeft w:val="0"/>
      <w:marRight w:val="0"/>
      <w:marTop w:val="0"/>
      <w:marBottom w:val="0"/>
      <w:divBdr>
        <w:top w:val="none" w:sz="0" w:space="0" w:color="auto"/>
        <w:left w:val="none" w:sz="0" w:space="0" w:color="auto"/>
        <w:bottom w:val="none" w:sz="0" w:space="0" w:color="auto"/>
        <w:right w:val="none" w:sz="0" w:space="0" w:color="auto"/>
      </w:divBdr>
    </w:div>
    <w:div w:id="756830517">
      <w:marLeft w:val="0"/>
      <w:marRight w:val="0"/>
      <w:marTop w:val="0"/>
      <w:marBottom w:val="0"/>
      <w:divBdr>
        <w:top w:val="none" w:sz="0" w:space="0" w:color="auto"/>
        <w:left w:val="none" w:sz="0" w:space="0" w:color="auto"/>
        <w:bottom w:val="none" w:sz="0" w:space="0" w:color="auto"/>
        <w:right w:val="none" w:sz="0" w:space="0" w:color="auto"/>
      </w:divBdr>
      <w:divsChild>
        <w:div w:id="756830559">
          <w:marLeft w:val="0"/>
          <w:marRight w:val="0"/>
          <w:marTop w:val="204"/>
          <w:marBottom w:val="0"/>
          <w:divBdr>
            <w:top w:val="none" w:sz="0" w:space="0" w:color="auto"/>
            <w:left w:val="none" w:sz="0" w:space="0" w:color="auto"/>
            <w:bottom w:val="none" w:sz="0" w:space="0" w:color="auto"/>
            <w:right w:val="none" w:sz="0" w:space="0" w:color="auto"/>
          </w:divBdr>
          <w:divsChild>
            <w:div w:id="756830525">
              <w:marLeft w:val="0"/>
              <w:marRight w:val="0"/>
              <w:marTop w:val="0"/>
              <w:marBottom w:val="0"/>
              <w:divBdr>
                <w:top w:val="none" w:sz="0" w:space="0" w:color="auto"/>
                <w:left w:val="none" w:sz="0" w:space="0" w:color="auto"/>
                <w:bottom w:val="none" w:sz="0" w:space="0" w:color="auto"/>
                <w:right w:val="none" w:sz="0" w:space="0" w:color="auto"/>
              </w:divBdr>
              <w:divsChild>
                <w:div w:id="756830556">
                  <w:marLeft w:val="0"/>
                  <w:marRight w:val="0"/>
                  <w:marTop w:val="0"/>
                  <w:marBottom w:val="0"/>
                  <w:divBdr>
                    <w:top w:val="none" w:sz="0" w:space="0" w:color="auto"/>
                    <w:left w:val="none" w:sz="0" w:space="0" w:color="auto"/>
                    <w:bottom w:val="none" w:sz="0" w:space="0" w:color="auto"/>
                    <w:right w:val="none" w:sz="0" w:space="0" w:color="auto"/>
                  </w:divBdr>
                  <w:divsChild>
                    <w:div w:id="756830560">
                      <w:marLeft w:val="0"/>
                      <w:marRight w:val="0"/>
                      <w:marTop w:val="0"/>
                      <w:marBottom w:val="0"/>
                      <w:divBdr>
                        <w:top w:val="none" w:sz="0" w:space="0" w:color="auto"/>
                        <w:left w:val="none" w:sz="0" w:space="0" w:color="auto"/>
                        <w:bottom w:val="none" w:sz="0" w:space="0" w:color="auto"/>
                        <w:right w:val="none" w:sz="0" w:space="0" w:color="auto"/>
                      </w:divBdr>
                      <w:divsChild>
                        <w:div w:id="756830524">
                          <w:marLeft w:val="0"/>
                          <w:marRight w:val="0"/>
                          <w:marTop w:val="0"/>
                          <w:marBottom w:val="0"/>
                          <w:divBdr>
                            <w:top w:val="none" w:sz="0" w:space="0" w:color="auto"/>
                            <w:left w:val="none" w:sz="0" w:space="0" w:color="auto"/>
                            <w:bottom w:val="none" w:sz="0" w:space="0" w:color="auto"/>
                            <w:right w:val="none" w:sz="0" w:space="0" w:color="auto"/>
                          </w:divBdr>
                          <w:divsChild>
                            <w:div w:id="756830531">
                              <w:marLeft w:val="0"/>
                              <w:marRight w:val="54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830519">
      <w:marLeft w:val="0"/>
      <w:marRight w:val="0"/>
      <w:marTop w:val="0"/>
      <w:marBottom w:val="0"/>
      <w:divBdr>
        <w:top w:val="none" w:sz="0" w:space="0" w:color="auto"/>
        <w:left w:val="none" w:sz="0" w:space="0" w:color="auto"/>
        <w:bottom w:val="none" w:sz="0" w:space="0" w:color="auto"/>
        <w:right w:val="none" w:sz="0" w:space="0" w:color="auto"/>
      </w:divBdr>
    </w:div>
    <w:div w:id="756830522">
      <w:marLeft w:val="0"/>
      <w:marRight w:val="0"/>
      <w:marTop w:val="0"/>
      <w:marBottom w:val="0"/>
      <w:divBdr>
        <w:top w:val="none" w:sz="0" w:space="0" w:color="auto"/>
        <w:left w:val="none" w:sz="0" w:space="0" w:color="auto"/>
        <w:bottom w:val="none" w:sz="0" w:space="0" w:color="auto"/>
        <w:right w:val="none" w:sz="0" w:space="0" w:color="auto"/>
      </w:divBdr>
    </w:div>
    <w:div w:id="756830529">
      <w:marLeft w:val="0"/>
      <w:marRight w:val="0"/>
      <w:marTop w:val="0"/>
      <w:marBottom w:val="0"/>
      <w:divBdr>
        <w:top w:val="none" w:sz="0" w:space="0" w:color="auto"/>
        <w:left w:val="none" w:sz="0" w:space="0" w:color="auto"/>
        <w:bottom w:val="none" w:sz="0" w:space="0" w:color="auto"/>
        <w:right w:val="none" w:sz="0" w:space="0" w:color="auto"/>
      </w:divBdr>
    </w:div>
    <w:div w:id="756830530">
      <w:marLeft w:val="0"/>
      <w:marRight w:val="0"/>
      <w:marTop w:val="0"/>
      <w:marBottom w:val="0"/>
      <w:divBdr>
        <w:top w:val="none" w:sz="0" w:space="0" w:color="auto"/>
        <w:left w:val="none" w:sz="0" w:space="0" w:color="auto"/>
        <w:bottom w:val="none" w:sz="0" w:space="0" w:color="auto"/>
        <w:right w:val="none" w:sz="0" w:space="0" w:color="auto"/>
      </w:divBdr>
    </w:div>
    <w:div w:id="756830533">
      <w:marLeft w:val="0"/>
      <w:marRight w:val="0"/>
      <w:marTop w:val="0"/>
      <w:marBottom w:val="0"/>
      <w:divBdr>
        <w:top w:val="none" w:sz="0" w:space="0" w:color="auto"/>
        <w:left w:val="none" w:sz="0" w:space="0" w:color="auto"/>
        <w:bottom w:val="none" w:sz="0" w:space="0" w:color="auto"/>
        <w:right w:val="none" w:sz="0" w:space="0" w:color="auto"/>
      </w:divBdr>
    </w:div>
    <w:div w:id="756830535">
      <w:marLeft w:val="0"/>
      <w:marRight w:val="0"/>
      <w:marTop w:val="0"/>
      <w:marBottom w:val="0"/>
      <w:divBdr>
        <w:top w:val="none" w:sz="0" w:space="0" w:color="auto"/>
        <w:left w:val="none" w:sz="0" w:space="0" w:color="auto"/>
        <w:bottom w:val="none" w:sz="0" w:space="0" w:color="auto"/>
        <w:right w:val="none" w:sz="0" w:space="0" w:color="auto"/>
      </w:divBdr>
    </w:div>
    <w:div w:id="756830537">
      <w:marLeft w:val="0"/>
      <w:marRight w:val="0"/>
      <w:marTop w:val="0"/>
      <w:marBottom w:val="0"/>
      <w:divBdr>
        <w:top w:val="none" w:sz="0" w:space="0" w:color="auto"/>
        <w:left w:val="none" w:sz="0" w:space="0" w:color="auto"/>
        <w:bottom w:val="none" w:sz="0" w:space="0" w:color="auto"/>
        <w:right w:val="none" w:sz="0" w:space="0" w:color="auto"/>
      </w:divBdr>
      <w:divsChild>
        <w:div w:id="756830541">
          <w:marLeft w:val="0"/>
          <w:marRight w:val="0"/>
          <w:marTop w:val="0"/>
          <w:marBottom w:val="0"/>
          <w:divBdr>
            <w:top w:val="none" w:sz="0" w:space="0" w:color="auto"/>
            <w:left w:val="none" w:sz="0" w:space="0" w:color="auto"/>
            <w:bottom w:val="none" w:sz="0" w:space="0" w:color="auto"/>
            <w:right w:val="none" w:sz="0" w:space="0" w:color="auto"/>
          </w:divBdr>
          <w:divsChild>
            <w:div w:id="756830536">
              <w:marLeft w:val="0"/>
              <w:marRight w:val="0"/>
              <w:marTop w:val="0"/>
              <w:marBottom w:val="0"/>
              <w:divBdr>
                <w:top w:val="none" w:sz="0" w:space="0" w:color="auto"/>
                <w:left w:val="none" w:sz="0" w:space="0" w:color="auto"/>
                <w:bottom w:val="none" w:sz="0" w:space="0" w:color="auto"/>
                <w:right w:val="none" w:sz="0" w:space="0" w:color="auto"/>
              </w:divBdr>
            </w:div>
            <w:div w:id="75683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0540">
      <w:marLeft w:val="0"/>
      <w:marRight w:val="0"/>
      <w:marTop w:val="0"/>
      <w:marBottom w:val="0"/>
      <w:divBdr>
        <w:top w:val="none" w:sz="0" w:space="0" w:color="auto"/>
        <w:left w:val="none" w:sz="0" w:space="0" w:color="auto"/>
        <w:bottom w:val="none" w:sz="0" w:space="0" w:color="auto"/>
        <w:right w:val="none" w:sz="0" w:space="0" w:color="auto"/>
      </w:divBdr>
    </w:div>
    <w:div w:id="756830546">
      <w:marLeft w:val="0"/>
      <w:marRight w:val="0"/>
      <w:marTop w:val="0"/>
      <w:marBottom w:val="0"/>
      <w:divBdr>
        <w:top w:val="none" w:sz="0" w:space="0" w:color="auto"/>
        <w:left w:val="none" w:sz="0" w:space="0" w:color="auto"/>
        <w:bottom w:val="none" w:sz="0" w:space="0" w:color="auto"/>
        <w:right w:val="none" w:sz="0" w:space="0" w:color="auto"/>
      </w:divBdr>
      <w:divsChild>
        <w:div w:id="756830549">
          <w:marLeft w:val="0"/>
          <w:marRight w:val="0"/>
          <w:marTop w:val="0"/>
          <w:marBottom w:val="0"/>
          <w:divBdr>
            <w:top w:val="none" w:sz="0" w:space="0" w:color="auto"/>
            <w:left w:val="none" w:sz="0" w:space="0" w:color="auto"/>
            <w:bottom w:val="none" w:sz="0" w:space="0" w:color="auto"/>
            <w:right w:val="none" w:sz="0" w:space="0" w:color="auto"/>
          </w:divBdr>
          <w:divsChild>
            <w:div w:id="756830544">
              <w:marLeft w:val="0"/>
              <w:marRight w:val="0"/>
              <w:marTop w:val="0"/>
              <w:marBottom w:val="0"/>
              <w:divBdr>
                <w:top w:val="none" w:sz="0" w:space="0" w:color="auto"/>
                <w:left w:val="none" w:sz="0" w:space="0" w:color="auto"/>
                <w:bottom w:val="none" w:sz="0" w:space="0" w:color="auto"/>
                <w:right w:val="none" w:sz="0" w:space="0" w:color="auto"/>
              </w:divBdr>
            </w:div>
            <w:div w:id="756830545">
              <w:marLeft w:val="0"/>
              <w:marRight w:val="0"/>
              <w:marTop w:val="0"/>
              <w:marBottom w:val="0"/>
              <w:divBdr>
                <w:top w:val="none" w:sz="0" w:space="0" w:color="auto"/>
                <w:left w:val="none" w:sz="0" w:space="0" w:color="auto"/>
                <w:bottom w:val="none" w:sz="0" w:space="0" w:color="auto"/>
                <w:right w:val="none" w:sz="0" w:space="0" w:color="auto"/>
              </w:divBdr>
            </w:div>
            <w:div w:id="756830548">
              <w:marLeft w:val="0"/>
              <w:marRight w:val="0"/>
              <w:marTop w:val="0"/>
              <w:marBottom w:val="0"/>
              <w:divBdr>
                <w:top w:val="none" w:sz="0" w:space="0" w:color="auto"/>
                <w:left w:val="none" w:sz="0" w:space="0" w:color="auto"/>
                <w:bottom w:val="none" w:sz="0" w:space="0" w:color="auto"/>
                <w:right w:val="none" w:sz="0" w:space="0" w:color="auto"/>
              </w:divBdr>
            </w:div>
            <w:div w:id="7568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0551">
      <w:marLeft w:val="0"/>
      <w:marRight w:val="0"/>
      <w:marTop w:val="0"/>
      <w:marBottom w:val="0"/>
      <w:divBdr>
        <w:top w:val="none" w:sz="0" w:space="0" w:color="auto"/>
        <w:left w:val="none" w:sz="0" w:space="0" w:color="auto"/>
        <w:bottom w:val="none" w:sz="0" w:space="0" w:color="auto"/>
        <w:right w:val="none" w:sz="0" w:space="0" w:color="auto"/>
      </w:divBdr>
      <w:divsChild>
        <w:div w:id="756830542">
          <w:marLeft w:val="0"/>
          <w:marRight w:val="0"/>
          <w:marTop w:val="0"/>
          <w:marBottom w:val="0"/>
          <w:divBdr>
            <w:top w:val="none" w:sz="0" w:space="0" w:color="auto"/>
            <w:left w:val="none" w:sz="0" w:space="0" w:color="auto"/>
            <w:bottom w:val="none" w:sz="0" w:space="0" w:color="auto"/>
            <w:right w:val="none" w:sz="0" w:space="0" w:color="auto"/>
          </w:divBdr>
          <w:divsChild>
            <w:div w:id="756830543">
              <w:marLeft w:val="200"/>
              <w:marRight w:val="200"/>
              <w:marTop w:val="0"/>
              <w:marBottom w:val="0"/>
              <w:divBdr>
                <w:top w:val="none" w:sz="0" w:space="0" w:color="auto"/>
                <w:left w:val="none" w:sz="0" w:space="0" w:color="auto"/>
                <w:bottom w:val="none" w:sz="0" w:space="0" w:color="auto"/>
                <w:right w:val="none" w:sz="0" w:space="0" w:color="auto"/>
              </w:divBdr>
            </w:div>
          </w:divsChild>
        </w:div>
      </w:divsChild>
    </w:div>
    <w:div w:id="756830552">
      <w:marLeft w:val="0"/>
      <w:marRight w:val="0"/>
      <w:marTop w:val="0"/>
      <w:marBottom w:val="0"/>
      <w:divBdr>
        <w:top w:val="none" w:sz="0" w:space="0" w:color="auto"/>
        <w:left w:val="none" w:sz="0" w:space="0" w:color="auto"/>
        <w:bottom w:val="none" w:sz="0" w:space="0" w:color="auto"/>
        <w:right w:val="none" w:sz="0" w:space="0" w:color="auto"/>
      </w:divBdr>
    </w:div>
    <w:div w:id="756830553">
      <w:marLeft w:val="0"/>
      <w:marRight w:val="0"/>
      <w:marTop w:val="0"/>
      <w:marBottom w:val="0"/>
      <w:divBdr>
        <w:top w:val="none" w:sz="0" w:space="0" w:color="auto"/>
        <w:left w:val="none" w:sz="0" w:space="0" w:color="auto"/>
        <w:bottom w:val="none" w:sz="0" w:space="0" w:color="auto"/>
        <w:right w:val="none" w:sz="0" w:space="0" w:color="auto"/>
      </w:divBdr>
      <w:divsChild>
        <w:div w:id="756830539">
          <w:marLeft w:val="0"/>
          <w:marRight w:val="0"/>
          <w:marTop w:val="0"/>
          <w:marBottom w:val="0"/>
          <w:divBdr>
            <w:top w:val="none" w:sz="0" w:space="0" w:color="auto"/>
            <w:left w:val="none" w:sz="0" w:space="0" w:color="auto"/>
            <w:bottom w:val="none" w:sz="0" w:space="0" w:color="auto"/>
            <w:right w:val="none" w:sz="0" w:space="0" w:color="auto"/>
          </w:divBdr>
          <w:divsChild>
            <w:div w:id="75683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0555">
      <w:marLeft w:val="0"/>
      <w:marRight w:val="0"/>
      <w:marTop w:val="0"/>
      <w:marBottom w:val="0"/>
      <w:divBdr>
        <w:top w:val="none" w:sz="0" w:space="0" w:color="auto"/>
        <w:left w:val="none" w:sz="0" w:space="0" w:color="auto"/>
        <w:bottom w:val="none" w:sz="0" w:space="0" w:color="auto"/>
        <w:right w:val="none" w:sz="0" w:space="0" w:color="auto"/>
      </w:divBdr>
    </w:div>
    <w:div w:id="775447816">
      <w:bodyDiv w:val="1"/>
      <w:marLeft w:val="0"/>
      <w:marRight w:val="0"/>
      <w:marTop w:val="0"/>
      <w:marBottom w:val="0"/>
      <w:divBdr>
        <w:top w:val="none" w:sz="0" w:space="0" w:color="auto"/>
        <w:left w:val="none" w:sz="0" w:space="0" w:color="auto"/>
        <w:bottom w:val="none" w:sz="0" w:space="0" w:color="auto"/>
        <w:right w:val="none" w:sz="0" w:space="0" w:color="auto"/>
      </w:divBdr>
      <w:divsChild>
        <w:div w:id="1148398092">
          <w:marLeft w:val="0"/>
          <w:marRight w:val="0"/>
          <w:marTop w:val="0"/>
          <w:marBottom w:val="0"/>
          <w:divBdr>
            <w:top w:val="none" w:sz="0" w:space="0" w:color="auto"/>
            <w:left w:val="none" w:sz="0" w:space="0" w:color="auto"/>
            <w:bottom w:val="none" w:sz="0" w:space="0" w:color="auto"/>
            <w:right w:val="none" w:sz="0" w:space="0" w:color="auto"/>
          </w:divBdr>
          <w:divsChild>
            <w:div w:id="433017326">
              <w:marLeft w:val="0"/>
              <w:marRight w:val="0"/>
              <w:marTop w:val="0"/>
              <w:marBottom w:val="0"/>
              <w:divBdr>
                <w:top w:val="none" w:sz="0" w:space="0" w:color="auto"/>
                <w:left w:val="none" w:sz="0" w:space="0" w:color="auto"/>
                <w:bottom w:val="none" w:sz="0" w:space="0" w:color="auto"/>
                <w:right w:val="none" w:sz="0" w:space="0" w:color="auto"/>
              </w:divBdr>
              <w:divsChild>
                <w:div w:id="55445498">
                  <w:marLeft w:val="0"/>
                  <w:marRight w:val="0"/>
                  <w:marTop w:val="0"/>
                  <w:marBottom w:val="0"/>
                  <w:divBdr>
                    <w:top w:val="none" w:sz="0" w:space="0" w:color="auto"/>
                    <w:left w:val="none" w:sz="0" w:space="0" w:color="auto"/>
                    <w:bottom w:val="none" w:sz="0" w:space="0" w:color="auto"/>
                    <w:right w:val="none" w:sz="0" w:space="0" w:color="auto"/>
                  </w:divBdr>
                  <w:divsChild>
                    <w:div w:id="71588440">
                      <w:marLeft w:val="0"/>
                      <w:marRight w:val="0"/>
                      <w:marTop w:val="0"/>
                      <w:marBottom w:val="0"/>
                      <w:divBdr>
                        <w:top w:val="none" w:sz="0" w:space="0" w:color="auto"/>
                        <w:left w:val="none" w:sz="0" w:space="0" w:color="auto"/>
                        <w:bottom w:val="none" w:sz="0" w:space="0" w:color="auto"/>
                        <w:right w:val="none" w:sz="0" w:space="0" w:color="auto"/>
                      </w:divBdr>
                      <w:divsChild>
                        <w:div w:id="1988852101">
                          <w:marLeft w:val="0"/>
                          <w:marRight w:val="0"/>
                          <w:marTop w:val="0"/>
                          <w:marBottom w:val="0"/>
                          <w:divBdr>
                            <w:top w:val="none" w:sz="0" w:space="0" w:color="auto"/>
                            <w:left w:val="none" w:sz="0" w:space="0" w:color="auto"/>
                            <w:bottom w:val="none" w:sz="0" w:space="0" w:color="auto"/>
                            <w:right w:val="none" w:sz="0" w:space="0" w:color="auto"/>
                          </w:divBdr>
                          <w:divsChild>
                            <w:div w:id="694116565">
                              <w:marLeft w:val="0"/>
                              <w:marRight w:val="0"/>
                              <w:marTop w:val="0"/>
                              <w:marBottom w:val="0"/>
                              <w:divBdr>
                                <w:top w:val="none" w:sz="0" w:space="0" w:color="auto"/>
                                <w:left w:val="none" w:sz="0" w:space="0" w:color="auto"/>
                                <w:bottom w:val="none" w:sz="0" w:space="0" w:color="auto"/>
                                <w:right w:val="none" w:sz="0" w:space="0" w:color="auto"/>
                              </w:divBdr>
                              <w:divsChild>
                                <w:div w:id="2139108543">
                                  <w:marLeft w:val="0"/>
                                  <w:marRight w:val="0"/>
                                  <w:marTop w:val="0"/>
                                  <w:marBottom w:val="0"/>
                                  <w:divBdr>
                                    <w:top w:val="none" w:sz="0" w:space="0" w:color="auto"/>
                                    <w:left w:val="none" w:sz="0" w:space="0" w:color="auto"/>
                                    <w:bottom w:val="none" w:sz="0" w:space="0" w:color="auto"/>
                                    <w:right w:val="none" w:sz="0" w:space="0" w:color="auto"/>
                                  </w:divBdr>
                                  <w:divsChild>
                                    <w:div w:id="1877934430">
                                      <w:marLeft w:val="0"/>
                                      <w:marRight w:val="0"/>
                                      <w:marTop w:val="0"/>
                                      <w:marBottom w:val="0"/>
                                      <w:divBdr>
                                        <w:top w:val="none" w:sz="0" w:space="0" w:color="auto"/>
                                        <w:left w:val="none" w:sz="0" w:space="0" w:color="auto"/>
                                        <w:bottom w:val="none" w:sz="0" w:space="0" w:color="auto"/>
                                        <w:right w:val="none" w:sz="0" w:space="0" w:color="auto"/>
                                      </w:divBdr>
                                      <w:divsChild>
                                        <w:div w:id="1873837238">
                                          <w:marLeft w:val="0"/>
                                          <w:marRight w:val="-255"/>
                                          <w:marTop w:val="0"/>
                                          <w:marBottom w:val="0"/>
                                          <w:divBdr>
                                            <w:top w:val="none" w:sz="0" w:space="0" w:color="auto"/>
                                            <w:left w:val="none" w:sz="0" w:space="0" w:color="auto"/>
                                            <w:bottom w:val="none" w:sz="0" w:space="0" w:color="auto"/>
                                            <w:right w:val="none" w:sz="0" w:space="0" w:color="auto"/>
                                          </w:divBdr>
                                          <w:divsChild>
                                            <w:div w:id="1557665016">
                                              <w:marLeft w:val="0"/>
                                              <w:marRight w:val="0"/>
                                              <w:marTop w:val="0"/>
                                              <w:marBottom w:val="0"/>
                                              <w:divBdr>
                                                <w:top w:val="none" w:sz="0" w:space="0" w:color="auto"/>
                                                <w:left w:val="none" w:sz="0" w:space="0" w:color="auto"/>
                                                <w:bottom w:val="none" w:sz="0" w:space="0" w:color="auto"/>
                                                <w:right w:val="none" w:sz="0" w:space="0" w:color="auto"/>
                                              </w:divBdr>
                                              <w:divsChild>
                                                <w:div w:id="704058375">
                                                  <w:marLeft w:val="0"/>
                                                  <w:marRight w:val="0"/>
                                                  <w:marTop w:val="0"/>
                                                  <w:marBottom w:val="0"/>
                                                  <w:divBdr>
                                                    <w:top w:val="none" w:sz="0" w:space="0" w:color="auto"/>
                                                    <w:left w:val="none" w:sz="0" w:space="0" w:color="auto"/>
                                                    <w:bottom w:val="none" w:sz="0" w:space="0" w:color="auto"/>
                                                    <w:right w:val="none" w:sz="0" w:space="0" w:color="auto"/>
                                                  </w:divBdr>
                                                  <w:divsChild>
                                                    <w:div w:id="12400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017039">
      <w:bodyDiv w:val="1"/>
      <w:marLeft w:val="0"/>
      <w:marRight w:val="0"/>
      <w:marTop w:val="0"/>
      <w:marBottom w:val="0"/>
      <w:divBdr>
        <w:top w:val="none" w:sz="0" w:space="0" w:color="auto"/>
        <w:left w:val="none" w:sz="0" w:space="0" w:color="auto"/>
        <w:bottom w:val="none" w:sz="0" w:space="0" w:color="auto"/>
        <w:right w:val="none" w:sz="0" w:space="0" w:color="auto"/>
      </w:divBdr>
    </w:div>
    <w:div w:id="926108481">
      <w:bodyDiv w:val="1"/>
      <w:marLeft w:val="0"/>
      <w:marRight w:val="0"/>
      <w:marTop w:val="0"/>
      <w:marBottom w:val="0"/>
      <w:divBdr>
        <w:top w:val="none" w:sz="0" w:space="0" w:color="auto"/>
        <w:left w:val="none" w:sz="0" w:space="0" w:color="auto"/>
        <w:bottom w:val="none" w:sz="0" w:space="0" w:color="auto"/>
        <w:right w:val="none" w:sz="0" w:space="0" w:color="auto"/>
      </w:divBdr>
    </w:div>
    <w:div w:id="926421218">
      <w:bodyDiv w:val="1"/>
      <w:marLeft w:val="0"/>
      <w:marRight w:val="0"/>
      <w:marTop w:val="0"/>
      <w:marBottom w:val="0"/>
      <w:divBdr>
        <w:top w:val="none" w:sz="0" w:space="0" w:color="auto"/>
        <w:left w:val="none" w:sz="0" w:space="0" w:color="auto"/>
        <w:bottom w:val="none" w:sz="0" w:space="0" w:color="auto"/>
        <w:right w:val="none" w:sz="0" w:space="0" w:color="auto"/>
      </w:divBdr>
    </w:div>
    <w:div w:id="1290935826">
      <w:bodyDiv w:val="1"/>
      <w:marLeft w:val="0"/>
      <w:marRight w:val="0"/>
      <w:marTop w:val="0"/>
      <w:marBottom w:val="0"/>
      <w:divBdr>
        <w:top w:val="none" w:sz="0" w:space="0" w:color="auto"/>
        <w:left w:val="none" w:sz="0" w:space="0" w:color="auto"/>
        <w:bottom w:val="none" w:sz="0" w:space="0" w:color="auto"/>
        <w:right w:val="none" w:sz="0" w:space="0" w:color="auto"/>
      </w:divBdr>
    </w:div>
    <w:div w:id="1436053340">
      <w:bodyDiv w:val="1"/>
      <w:marLeft w:val="0"/>
      <w:marRight w:val="0"/>
      <w:marTop w:val="0"/>
      <w:marBottom w:val="0"/>
      <w:divBdr>
        <w:top w:val="none" w:sz="0" w:space="0" w:color="auto"/>
        <w:left w:val="none" w:sz="0" w:space="0" w:color="auto"/>
        <w:bottom w:val="none" w:sz="0" w:space="0" w:color="auto"/>
        <w:right w:val="none" w:sz="0" w:space="0" w:color="auto"/>
      </w:divBdr>
    </w:div>
    <w:div w:id="1436054634">
      <w:bodyDiv w:val="1"/>
      <w:marLeft w:val="0"/>
      <w:marRight w:val="0"/>
      <w:marTop w:val="0"/>
      <w:marBottom w:val="0"/>
      <w:divBdr>
        <w:top w:val="none" w:sz="0" w:space="0" w:color="auto"/>
        <w:left w:val="none" w:sz="0" w:space="0" w:color="auto"/>
        <w:bottom w:val="none" w:sz="0" w:space="0" w:color="auto"/>
        <w:right w:val="none" w:sz="0" w:space="0" w:color="auto"/>
      </w:divBdr>
    </w:div>
    <w:div w:id="1482578027">
      <w:bodyDiv w:val="1"/>
      <w:marLeft w:val="0"/>
      <w:marRight w:val="0"/>
      <w:marTop w:val="0"/>
      <w:marBottom w:val="0"/>
      <w:divBdr>
        <w:top w:val="none" w:sz="0" w:space="0" w:color="auto"/>
        <w:left w:val="none" w:sz="0" w:space="0" w:color="auto"/>
        <w:bottom w:val="none" w:sz="0" w:space="0" w:color="auto"/>
        <w:right w:val="none" w:sz="0" w:space="0" w:color="auto"/>
      </w:divBdr>
    </w:div>
    <w:div w:id="1556622936">
      <w:bodyDiv w:val="1"/>
      <w:marLeft w:val="0"/>
      <w:marRight w:val="0"/>
      <w:marTop w:val="0"/>
      <w:marBottom w:val="0"/>
      <w:divBdr>
        <w:top w:val="none" w:sz="0" w:space="0" w:color="auto"/>
        <w:left w:val="none" w:sz="0" w:space="0" w:color="auto"/>
        <w:bottom w:val="none" w:sz="0" w:space="0" w:color="auto"/>
        <w:right w:val="none" w:sz="0" w:space="0" w:color="auto"/>
      </w:divBdr>
    </w:div>
    <w:div w:id="1621377149">
      <w:bodyDiv w:val="1"/>
      <w:marLeft w:val="0"/>
      <w:marRight w:val="0"/>
      <w:marTop w:val="0"/>
      <w:marBottom w:val="0"/>
      <w:divBdr>
        <w:top w:val="none" w:sz="0" w:space="0" w:color="auto"/>
        <w:left w:val="none" w:sz="0" w:space="0" w:color="auto"/>
        <w:bottom w:val="none" w:sz="0" w:space="0" w:color="auto"/>
        <w:right w:val="none" w:sz="0" w:space="0" w:color="auto"/>
      </w:divBdr>
    </w:div>
    <w:div w:id="1789154861">
      <w:bodyDiv w:val="1"/>
      <w:marLeft w:val="0"/>
      <w:marRight w:val="0"/>
      <w:marTop w:val="0"/>
      <w:marBottom w:val="0"/>
      <w:divBdr>
        <w:top w:val="none" w:sz="0" w:space="0" w:color="auto"/>
        <w:left w:val="none" w:sz="0" w:space="0" w:color="auto"/>
        <w:bottom w:val="none" w:sz="0" w:space="0" w:color="auto"/>
        <w:right w:val="none" w:sz="0" w:space="0" w:color="auto"/>
      </w:divBdr>
    </w:div>
    <w:div w:id="1852449901">
      <w:bodyDiv w:val="1"/>
      <w:marLeft w:val="0"/>
      <w:marRight w:val="0"/>
      <w:marTop w:val="0"/>
      <w:marBottom w:val="0"/>
      <w:divBdr>
        <w:top w:val="none" w:sz="0" w:space="0" w:color="auto"/>
        <w:left w:val="none" w:sz="0" w:space="0" w:color="auto"/>
        <w:bottom w:val="none" w:sz="0" w:space="0" w:color="auto"/>
        <w:right w:val="none" w:sz="0" w:space="0" w:color="auto"/>
      </w:divBdr>
    </w:div>
    <w:div w:id="1882741673">
      <w:bodyDiv w:val="1"/>
      <w:marLeft w:val="0"/>
      <w:marRight w:val="0"/>
      <w:marTop w:val="0"/>
      <w:marBottom w:val="0"/>
      <w:divBdr>
        <w:top w:val="none" w:sz="0" w:space="0" w:color="auto"/>
        <w:left w:val="none" w:sz="0" w:space="0" w:color="auto"/>
        <w:bottom w:val="none" w:sz="0" w:space="0" w:color="auto"/>
        <w:right w:val="none" w:sz="0" w:space="0" w:color="auto"/>
      </w:divBdr>
    </w:div>
    <w:div w:id="1890024735">
      <w:bodyDiv w:val="1"/>
      <w:marLeft w:val="0"/>
      <w:marRight w:val="0"/>
      <w:marTop w:val="0"/>
      <w:marBottom w:val="0"/>
      <w:divBdr>
        <w:top w:val="none" w:sz="0" w:space="0" w:color="auto"/>
        <w:left w:val="none" w:sz="0" w:space="0" w:color="auto"/>
        <w:bottom w:val="none" w:sz="0" w:space="0" w:color="auto"/>
        <w:right w:val="none" w:sz="0" w:space="0" w:color="auto"/>
      </w:divBdr>
    </w:div>
    <w:div w:id="1920601037">
      <w:bodyDiv w:val="1"/>
      <w:marLeft w:val="0"/>
      <w:marRight w:val="0"/>
      <w:marTop w:val="0"/>
      <w:marBottom w:val="0"/>
      <w:divBdr>
        <w:top w:val="none" w:sz="0" w:space="0" w:color="auto"/>
        <w:left w:val="none" w:sz="0" w:space="0" w:color="auto"/>
        <w:bottom w:val="none" w:sz="0" w:space="0" w:color="auto"/>
        <w:right w:val="none" w:sz="0" w:space="0" w:color="auto"/>
      </w:divBdr>
    </w:div>
    <w:div w:id="2016222236">
      <w:bodyDiv w:val="1"/>
      <w:marLeft w:val="0"/>
      <w:marRight w:val="0"/>
      <w:marTop w:val="0"/>
      <w:marBottom w:val="0"/>
      <w:divBdr>
        <w:top w:val="none" w:sz="0" w:space="0" w:color="auto"/>
        <w:left w:val="none" w:sz="0" w:space="0" w:color="auto"/>
        <w:bottom w:val="none" w:sz="0" w:space="0" w:color="auto"/>
        <w:right w:val="none" w:sz="0" w:space="0" w:color="auto"/>
      </w:divBdr>
    </w:div>
    <w:div w:id="2017919947">
      <w:bodyDiv w:val="1"/>
      <w:marLeft w:val="0"/>
      <w:marRight w:val="0"/>
      <w:marTop w:val="0"/>
      <w:marBottom w:val="0"/>
      <w:divBdr>
        <w:top w:val="none" w:sz="0" w:space="0" w:color="auto"/>
        <w:left w:val="none" w:sz="0" w:space="0" w:color="auto"/>
        <w:bottom w:val="none" w:sz="0" w:space="0" w:color="auto"/>
        <w:right w:val="none" w:sz="0" w:space="0" w:color="auto"/>
      </w:divBdr>
    </w:div>
    <w:div w:id="2103797066">
      <w:bodyDiv w:val="1"/>
      <w:marLeft w:val="0"/>
      <w:marRight w:val="0"/>
      <w:marTop w:val="0"/>
      <w:marBottom w:val="0"/>
      <w:divBdr>
        <w:top w:val="none" w:sz="0" w:space="0" w:color="auto"/>
        <w:left w:val="none" w:sz="0" w:space="0" w:color="auto"/>
        <w:bottom w:val="none" w:sz="0" w:space="0" w:color="auto"/>
        <w:right w:val="none" w:sz="0" w:space="0" w:color="auto"/>
      </w:divBdr>
    </w:div>
    <w:div w:id="213143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EquityCentre" TargetMode="External"/><Relationship Id="rId18" Type="http://schemas.openxmlformats.org/officeDocument/2006/relationships/hyperlink" Target="https://www.facebook.com/groups/740252506019445/" TargetMode="External"/><Relationship Id="rId26" Type="http://schemas.openxmlformats.org/officeDocument/2006/relationships/hyperlink" Target="http://www.anzals.org.au" TargetMode="Externa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facebook.com/AHPA.SABranch" TargetMode="External"/><Relationship Id="rId25" Type="http://schemas.openxmlformats.org/officeDocument/2006/relationships/hyperlink" Target="http://www.unisa.edu.au/calendar/12th-biennial-anzals-conference/" TargetMode="External"/><Relationship Id="rId2" Type="http://schemas.openxmlformats.org/officeDocument/2006/relationships/numbering" Target="numbering.xml"/><Relationship Id="rId16" Type="http://schemas.openxmlformats.org/officeDocument/2006/relationships/hyperlink" Target="http://www.zockmelon.com.au"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www.anzals.org.a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unisa.edu.au/calendar/12th-biennial-anzals-conference/" TargetMode="External"/><Relationship Id="rId28" Type="http://schemas.openxmlformats.org/officeDocument/2006/relationships/image" Target="media/image9.emf"/><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hyperlink" Target="mailto:richard.mcgrath@unisa.edu.au" TargetMode="External"/><Relationship Id="rId27" Type="http://schemas.openxmlformats.org/officeDocument/2006/relationships/image" Target="media/image8.emf"/><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02051D87F1D41E8B77714E4C763AFEF"/>
        <w:category>
          <w:name w:val="General"/>
          <w:gallery w:val="placeholder"/>
        </w:category>
        <w:types>
          <w:type w:val="bbPlcHdr"/>
        </w:types>
        <w:behaviors>
          <w:behavior w:val="content"/>
        </w:behaviors>
        <w:guid w:val="{2C5D9B28-DD9F-4E23-AA0D-72DFD61F4FB8}"/>
      </w:docPartPr>
      <w:docPartBody>
        <w:p w:rsidR="004F0029" w:rsidRDefault="00773561" w:rsidP="00773561">
          <w:pPr>
            <w:pStyle w:val="202051D87F1D41E8B77714E4C763AFEF"/>
          </w:pPr>
          <w:r>
            <w:t>[Recipient Name]</w:t>
          </w:r>
        </w:p>
      </w:docPartBody>
    </w:docPart>
    <w:docPart>
      <w:docPartPr>
        <w:name w:val="337EF5833F6F405DA00FFD2636201F60"/>
        <w:category>
          <w:name w:val="General"/>
          <w:gallery w:val="placeholder"/>
        </w:category>
        <w:types>
          <w:type w:val="bbPlcHdr"/>
        </w:types>
        <w:behaviors>
          <w:behavior w:val="content"/>
        </w:behaviors>
        <w:guid w:val="{134598A2-FA57-48A6-80BB-B49CC897542C}"/>
      </w:docPartPr>
      <w:docPartBody>
        <w:p w:rsidR="004F0029" w:rsidRDefault="00773561" w:rsidP="00773561">
          <w:pPr>
            <w:pStyle w:val="337EF5833F6F405DA00FFD2636201F60"/>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561"/>
    <w:rsid w:val="004F0029"/>
    <w:rsid w:val="007735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B9064DFCBD4BD583F71FF55BE1C562">
    <w:name w:val="77B9064DFCBD4BD583F71FF55BE1C562"/>
    <w:rsid w:val="00773561"/>
  </w:style>
  <w:style w:type="paragraph" w:customStyle="1" w:styleId="6B2F790E5EA74AD589F627858325260C">
    <w:name w:val="6B2F790E5EA74AD589F627858325260C"/>
    <w:rsid w:val="00773561"/>
  </w:style>
  <w:style w:type="paragraph" w:customStyle="1" w:styleId="202051D87F1D41E8B77714E4C763AFEF">
    <w:name w:val="202051D87F1D41E8B77714E4C763AFEF"/>
    <w:rsid w:val="00773561"/>
  </w:style>
  <w:style w:type="paragraph" w:customStyle="1" w:styleId="337EF5833F6F405DA00FFD2636201F60">
    <w:name w:val="337EF5833F6F405DA00FFD2636201F60"/>
    <w:rsid w:val="007735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CA404-5685-4E2A-8CF0-0DA7D8C6B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3505</Words>
  <Characters>19450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5</vt:lpstr>
    </vt:vector>
  </TitlesOfParts>
  <Company>CYWHS</Company>
  <LinksUpToDate>false</LinksUpToDate>
  <CharactersWithSpaces>22910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phillipsjm</dc:creator>
  <cp:lastModifiedBy>Alison Barrett</cp:lastModifiedBy>
  <cp:revision>2</cp:revision>
  <cp:lastPrinted>2014-02-18T22:11:00Z</cp:lastPrinted>
  <dcterms:created xsi:type="dcterms:W3CDTF">2015-10-10T04:18:00Z</dcterms:created>
  <dcterms:modified xsi:type="dcterms:W3CDTF">2015-10-10T04:18:00Z</dcterms:modified>
</cp:coreProperties>
</file>